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26634" w14:textId="263AC110" w:rsidR="00E50412" w:rsidRPr="00F15B03" w:rsidRDefault="00C17D0C" w:rsidP="00E50412">
      <w:pPr>
        <w:pStyle w:val="Titre2"/>
        <w:shd w:val="clear" w:color="auto" w:fill="FFFFFF"/>
        <w:spacing w:before="0" w:after="0"/>
        <w:jc w:val="center"/>
        <w:textAlignment w:val="baseline"/>
        <w:rPr>
          <w:rFonts w:ascii="Quattrocento Sans" w:eastAsia="Times New Roman" w:hAnsi="Quattrocento Sans" w:cs="Times New Roman"/>
          <w:b/>
          <w:bCs/>
          <w:color w:val="2E6279" w:themeColor="accent4" w:themeShade="BF"/>
          <w:kern w:val="0"/>
          <w:sz w:val="60"/>
          <w:szCs w:val="60"/>
          <w:lang w:val="fr-FR" w:eastAsia="fr-FR"/>
          <w14:ligatures w14:val="none"/>
        </w:rPr>
      </w:pPr>
      <w:r>
        <w:rPr>
          <w:noProof/>
        </w:rPr>
        <w:drawing>
          <wp:inline distT="0" distB="0" distL="0" distR="0" wp14:anchorId="6DDABDD9" wp14:editId="6896BFA7">
            <wp:extent cx="1781061" cy="577155"/>
            <wp:effectExtent l="0" t="0" r="0" b="0"/>
            <wp:docPr id="9" name="Image 9" descr="Infos CD - COMITÉ DÉPARTEMENTAL DE PÉTANQUE ET JEU PROVENÇAL DE  HAUTE-VIENNE - Boulodrome du Moulin Pinard - Allée du Moulin Pinard - 87100  LIMO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s CD - COMITÉ DÉPARTEMENTAL DE PÉTANQUE ET JEU PROVENÇAL DE  HAUTE-VIENNE - Boulodrome du Moulin Pinard - Allée du Moulin Pinard - 87100  LIMO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1828" cy="587125"/>
                    </a:xfrm>
                    <a:prstGeom prst="rect">
                      <a:avLst/>
                    </a:prstGeom>
                    <a:noFill/>
                    <a:ln>
                      <a:noFill/>
                    </a:ln>
                  </pic:spPr>
                </pic:pic>
              </a:graphicData>
            </a:graphic>
          </wp:inline>
        </w:drawing>
      </w:r>
      <w:r w:rsidR="00F15B03" w:rsidRPr="000A5129">
        <w:rPr>
          <w:b/>
          <w:bCs/>
          <w:noProof/>
          <w:color w:val="0070C0"/>
          <w:sz w:val="56"/>
          <w:szCs w:val="56"/>
          <w:lang w:val="fr-FR"/>
        </w:rPr>
        <w:t>N</w:t>
      </w:r>
      <w:r w:rsidR="00E60B8E" w:rsidRPr="000A5129">
        <w:rPr>
          <w:b/>
          <w:bCs/>
          <w:noProof/>
          <w:color w:val="0070C0"/>
          <w:sz w:val="56"/>
          <w:szCs w:val="56"/>
          <w:lang w:val="fr-FR"/>
        </w:rPr>
        <w:t>°</w:t>
      </w:r>
      <w:r w:rsidR="00A72B75" w:rsidRPr="000A5129">
        <w:rPr>
          <w:b/>
          <w:bCs/>
          <w:noProof/>
          <w:color w:val="0070C0"/>
          <w:sz w:val="56"/>
          <w:szCs w:val="56"/>
          <w:lang w:val="fr-FR"/>
        </w:rPr>
        <w:t>9</w:t>
      </w:r>
      <w:r w:rsidR="00653425" w:rsidRPr="000A5129">
        <w:rPr>
          <w:b/>
          <w:bCs/>
          <w:noProof/>
          <w:color w:val="0070C0"/>
          <w:sz w:val="56"/>
          <w:szCs w:val="56"/>
          <w:lang w:val="fr-FR"/>
        </w:rPr>
        <w:t xml:space="preserve"> </w:t>
      </w:r>
      <w:r w:rsidR="00A72B75" w:rsidRPr="000A5129">
        <w:rPr>
          <w:b/>
          <w:bCs/>
          <w:noProof/>
          <w:color w:val="0070C0"/>
          <w:sz w:val="56"/>
          <w:szCs w:val="56"/>
          <w:lang w:val="fr-FR"/>
        </w:rPr>
        <w:t>MARS / AVRIL</w:t>
      </w:r>
      <w:r w:rsidR="00653425" w:rsidRPr="000A5129">
        <w:rPr>
          <w:b/>
          <w:bCs/>
          <w:noProof/>
          <w:color w:val="0070C0"/>
          <w:sz w:val="56"/>
          <w:szCs w:val="56"/>
          <w:lang w:val="fr-FR"/>
        </w:rPr>
        <w:t xml:space="preserve"> 202</w:t>
      </w:r>
      <w:r w:rsidR="00E60B8E" w:rsidRPr="000A5129">
        <w:rPr>
          <w:b/>
          <w:bCs/>
          <w:noProof/>
          <w:color w:val="0070C0"/>
          <w:sz w:val="56"/>
          <w:szCs w:val="56"/>
          <w:lang w:val="fr-FR"/>
        </w:rPr>
        <w:t>3</w:t>
      </w:r>
      <w:r w:rsidR="00653425" w:rsidRPr="000A5129">
        <w:rPr>
          <w:noProof/>
          <w:color w:val="0070C0"/>
          <w:lang w:val="fr-FR"/>
        </w:rPr>
        <w:t xml:space="preserve">  </w:t>
      </w:r>
      <w:r w:rsidR="00653425" w:rsidRPr="00D377CB">
        <w:rPr>
          <w:noProof/>
          <w:lang w:val="fr-FR" w:eastAsia="fr-FR"/>
        </w:rPr>
        <w:drawing>
          <wp:inline distT="0" distB="0" distL="0" distR="0" wp14:anchorId="13547B12" wp14:editId="7AF94300">
            <wp:extent cx="1228725" cy="872301"/>
            <wp:effectExtent l="0" t="0" r="0" b="4445"/>
            <wp:docPr id="2" name="Image 2" descr="Photo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0334" cy="887642"/>
                    </a:xfrm>
                    <a:prstGeom prst="rect">
                      <a:avLst/>
                    </a:prstGeom>
                    <a:noFill/>
                    <a:ln>
                      <a:noFill/>
                    </a:ln>
                  </pic:spPr>
                </pic:pic>
              </a:graphicData>
            </a:graphic>
          </wp:inline>
        </w:drawing>
      </w:r>
      <w:r w:rsidR="00E50412" w:rsidRPr="00F15B03">
        <w:rPr>
          <w:rFonts w:ascii="Quattrocento Sans" w:eastAsia="Times New Roman" w:hAnsi="Quattrocento Sans" w:cs="Times New Roman"/>
          <w:b/>
          <w:bCs/>
          <w:color w:val="2E6279" w:themeColor="accent4" w:themeShade="BF"/>
          <w:kern w:val="0"/>
          <w:sz w:val="60"/>
          <w:szCs w:val="60"/>
          <w:lang w:val="fr-FR" w:eastAsia="fr-FR"/>
          <w14:ligatures w14:val="none"/>
        </w:rPr>
        <w:t>Avec nous, la vie associative devient un plaisir</w:t>
      </w:r>
    </w:p>
    <w:p w14:paraId="09C79979" w14:textId="4C3DD6A8" w:rsidR="002F00A9" w:rsidRPr="0099562D" w:rsidRDefault="0099562D" w:rsidP="0099562D">
      <w:pPr>
        <w:pStyle w:val="Titre4"/>
        <w:jc w:val="both"/>
        <w:rPr>
          <w:b/>
          <w:bCs/>
          <w:color w:val="FF0066"/>
          <w:sz w:val="24"/>
          <w:szCs w:val="24"/>
        </w:rPr>
      </w:pPr>
      <w:proofErr w:type="spellStart"/>
      <w:r w:rsidRPr="0099562D">
        <w:rPr>
          <w:rFonts w:ascii="Quattrocento Sans" w:hAnsi="Quattrocento Sans"/>
          <w:b/>
          <w:bCs/>
          <w:color w:val="FF0066"/>
          <w:sz w:val="27"/>
          <w:szCs w:val="27"/>
        </w:rPr>
        <w:t>Activités</w:t>
      </w:r>
      <w:proofErr w:type="spellEnd"/>
      <w:r w:rsidRPr="0099562D">
        <w:rPr>
          <w:rFonts w:ascii="Quattrocento Sans" w:hAnsi="Quattrocento Sans"/>
          <w:b/>
          <w:bCs/>
          <w:color w:val="FF0066"/>
          <w:sz w:val="27"/>
          <w:szCs w:val="27"/>
        </w:rPr>
        <w:t xml:space="preserve"> </w:t>
      </w:r>
      <w:proofErr w:type="spellStart"/>
      <w:r w:rsidRPr="0099562D">
        <w:rPr>
          <w:rFonts w:ascii="Quattrocento Sans" w:hAnsi="Quattrocento Sans"/>
          <w:b/>
          <w:bCs/>
          <w:color w:val="FF0066"/>
          <w:sz w:val="27"/>
          <w:szCs w:val="27"/>
        </w:rPr>
        <w:t>d’échanges</w:t>
      </w:r>
      <w:proofErr w:type="spellEnd"/>
      <w:r w:rsidRPr="0099562D">
        <w:rPr>
          <w:rFonts w:ascii="Quattrocento Sans" w:hAnsi="Quattrocento Sans"/>
          <w:b/>
          <w:bCs/>
          <w:color w:val="FF0066"/>
          <w:sz w:val="27"/>
          <w:szCs w:val="27"/>
        </w:rPr>
        <w:t xml:space="preserve">, de </w:t>
      </w:r>
      <w:proofErr w:type="spellStart"/>
      <w:r w:rsidRPr="0099562D">
        <w:rPr>
          <w:rFonts w:ascii="Quattrocento Sans" w:hAnsi="Quattrocento Sans"/>
          <w:b/>
          <w:bCs/>
          <w:color w:val="FF0066"/>
          <w:sz w:val="27"/>
          <w:szCs w:val="27"/>
        </w:rPr>
        <w:t>loisirs</w:t>
      </w:r>
      <w:proofErr w:type="spellEnd"/>
      <w:r w:rsidRPr="0099562D">
        <w:rPr>
          <w:rFonts w:ascii="Quattrocento Sans" w:hAnsi="Quattrocento Sans"/>
          <w:b/>
          <w:bCs/>
          <w:color w:val="FF0066"/>
          <w:sz w:val="27"/>
          <w:szCs w:val="27"/>
        </w:rPr>
        <w:t xml:space="preserve"> et de </w:t>
      </w:r>
      <w:proofErr w:type="spellStart"/>
      <w:r w:rsidRPr="0099562D">
        <w:rPr>
          <w:rFonts w:ascii="Quattrocento Sans" w:hAnsi="Quattrocento Sans"/>
          <w:b/>
          <w:bCs/>
          <w:color w:val="FF0066"/>
          <w:sz w:val="27"/>
          <w:szCs w:val="27"/>
        </w:rPr>
        <w:t>tourisme</w:t>
      </w:r>
      <w:proofErr w:type="spellEnd"/>
      <w:r w:rsidRPr="0099562D">
        <w:rPr>
          <w:rFonts w:ascii="Quattrocento Sans" w:hAnsi="Quattrocento Sans"/>
          <w:b/>
          <w:bCs/>
          <w:color w:val="FF0066"/>
          <w:sz w:val="27"/>
          <w:szCs w:val="27"/>
        </w:rPr>
        <w:t xml:space="preserve">, protection des associations, actions de </w:t>
      </w:r>
      <w:proofErr w:type="spellStart"/>
      <w:r w:rsidRPr="0099562D">
        <w:rPr>
          <w:rFonts w:ascii="Quattrocento Sans" w:hAnsi="Quattrocento Sans"/>
          <w:b/>
          <w:bCs/>
          <w:color w:val="FF0066"/>
          <w:sz w:val="27"/>
          <w:szCs w:val="27"/>
        </w:rPr>
        <w:t>solidarité</w:t>
      </w:r>
      <w:proofErr w:type="spellEnd"/>
      <w:r w:rsidRPr="0099562D">
        <w:rPr>
          <w:rFonts w:ascii="Quattrocento Sans" w:hAnsi="Quattrocento Sans"/>
          <w:b/>
          <w:bCs/>
          <w:color w:val="FF0066"/>
          <w:sz w:val="27"/>
          <w:szCs w:val="27"/>
        </w:rPr>
        <w:t xml:space="preserve"> et de </w:t>
      </w:r>
      <w:proofErr w:type="spellStart"/>
      <w:proofErr w:type="gramStart"/>
      <w:r w:rsidRPr="0099562D">
        <w:rPr>
          <w:rFonts w:ascii="Quattrocento Sans" w:hAnsi="Quattrocento Sans"/>
          <w:b/>
          <w:bCs/>
          <w:color w:val="FF0066"/>
          <w:sz w:val="27"/>
          <w:szCs w:val="27"/>
        </w:rPr>
        <w:t>représentation</w:t>
      </w:r>
      <w:proofErr w:type="spellEnd"/>
      <w:r w:rsidRPr="0099562D">
        <w:rPr>
          <w:rFonts w:ascii="Quattrocento Sans" w:hAnsi="Quattrocento Sans"/>
          <w:b/>
          <w:bCs/>
          <w:color w:val="FF0066"/>
          <w:sz w:val="27"/>
          <w:szCs w:val="27"/>
        </w:rPr>
        <w:t xml:space="preserve"> :</w:t>
      </w:r>
      <w:proofErr w:type="gramEnd"/>
      <w:r w:rsidRPr="0099562D">
        <w:rPr>
          <w:rFonts w:ascii="Quattrocento Sans" w:hAnsi="Quattrocento Sans"/>
          <w:b/>
          <w:bCs/>
          <w:color w:val="FF0066"/>
          <w:sz w:val="27"/>
          <w:szCs w:val="27"/>
        </w:rPr>
        <w:t xml:space="preserve"> </w:t>
      </w:r>
      <w:proofErr w:type="spellStart"/>
      <w:r w:rsidRPr="0099562D">
        <w:rPr>
          <w:rFonts w:ascii="Quattrocento Sans" w:hAnsi="Quattrocento Sans"/>
          <w:b/>
          <w:bCs/>
          <w:color w:val="FF0066"/>
          <w:sz w:val="27"/>
          <w:szCs w:val="27"/>
        </w:rPr>
        <w:t>autant</w:t>
      </w:r>
      <w:proofErr w:type="spellEnd"/>
      <w:r w:rsidRPr="0099562D">
        <w:rPr>
          <w:rFonts w:ascii="Quattrocento Sans" w:hAnsi="Quattrocento Sans"/>
          <w:b/>
          <w:bCs/>
          <w:color w:val="FF0066"/>
          <w:sz w:val="27"/>
          <w:szCs w:val="27"/>
        </w:rPr>
        <w:t xml:space="preserve"> de </w:t>
      </w:r>
      <w:proofErr w:type="spellStart"/>
      <w:r w:rsidRPr="0099562D">
        <w:rPr>
          <w:rFonts w:ascii="Quattrocento Sans" w:hAnsi="Quattrocento Sans"/>
          <w:b/>
          <w:bCs/>
          <w:color w:val="FF0066"/>
          <w:sz w:val="27"/>
          <w:szCs w:val="27"/>
        </w:rPr>
        <w:t>domaines</w:t>
      </w:r>
      <w:proofErr w:type="spellEnd"/>
      <w:r w:rsidRPr="0099562D">
        <w:rPr>
          <w:rFonts w:ascii="Quattrocento Sans" w:hAnsi="Quattrocento Sans"/>
          <w:b/>
          <w:bCs/>
          <w:color w:val="FF0066"/>
          <w:sz w:val="27"/>
          <w:szCs w:val="27"/>
        </w:rPr>
        <w:t xml:space="preserve"> </w:t>
      </w:r>
      <w:proofErr w:type="spellStart"/>
      <w:r w:rsidRPr="0099562D">
        <w:rPr>
          <w:rFonts w:ascii="Quattrocento Sans" w:hAnsi="Quattrocento Sans"/>
          <w:b/>
          <w:bCs/>
          <w:color w:val="FF0066"/>
          <w:sz w:val="27"/>
          <w:szCs w:val="27"/>
        </w:rPr>
        <w:t>variés</w:t>
      </w:r>
      <w:proofErr w:type="spellEnd"/>
      <w:r w:rsidRPr="0099562D">
        <w:rPr>
          <w:rFonts w:ascii="Quattrocento Sans" w:hAnsi="Quattrocento Sans"/>
          <w:b/>
          <w:bCs/>
          <w:color w:val="FF0066"/>
          <w:sz w:val="27"/>
          <w:szCs w:val="27"/>
        </w:rPr>
        <w:t xml:space="preserve"> dans </w:t>
      </w:r>
      <w:proofErr w:type="spellStart"/>
      <w:r w:rsidRPr="0099562D">
        <w:rPr>
          <w:rFonts w:ascii="Quattrocento Sans" w:hAnsi="Quattrocento Sans"/>
          <w:b/>
          <w:bCs/>
          <w:color w:val="FF0066"/>
          <w:sz w:val="27"/>
          <w:szCs w:val="27"/>
        </w:rPr>
        <w:t>lesquels</w:t>
      </w:r>
      <w:proofErr w:type="spellEnd"/>
      <w:r w:rsidRPr="0099562D">
        <w:rPr>
          <w:rFonts w:ascii="Quattrocento Sans" w:hAnsi="Quattrocento Sans"/>
          <w:b/>
          <w:bCs/>
          <w:color w:val="FF0066"/>
          <w:sz w:val="27"/>
          <w:szCs w:val="27"/>
        </w:rPr>
        <w:t xml:space="preserve"> </w:t>
      </w:r>
      <w:proofErr w:type="spellStart"/>
      <w:r w:rsidRPr="0099562D">
        <w:rPr>
          <w:rFonts w:ascii="Quattrocento Sans" w:hAnsi="Quattrocento Sans"/>
          <w:b/>
          <w:bCs/>
          <w:color w:val="FF0066"/>
          <w:sz w:val="27"/>
          <w:szCs w:val="27"/>
        </w:rPr>
        <w:t>intervient</w:t>
      </w:r>
      <w:proofErr w:type="spellEnd"/>
      <w:r w:rsidRPr="0099562D">
        <w:rPr>
          <w:rFonts w:ascii="Quattrocento Sans" w:hAnsi="Quattrocento Sans"/>
          <w:b/>
          <w:bCs/>
          <w:color w:val="FF0066"/>
          <w:sz w:val="27"/>
          <w:szCs w:val="27"/>
        </w:rPr>
        <w:t xml:space="preserve"> </w:t>
      </w:r>
      <w:proofErr w:type="spellStart"/>
      <w:r w:rsidRPr="0099562D">
        <w:rPr>
          <w:rFonts w:ascii="Quattrocento Sans" w:hAnsi="Quattrocento Sans"/>
          <w:b/>
          <w:bCs/>
          <w:color w:val="FF0066"/>
          <w:sz w:val="27"/>
          <w:szCs w:val="27"/>
        </w:rPr>
        <w:t>Générations</w:t>
      </w:r>
      <w:proofErr w:type="spellEnd"/>
      <w:r w:rsidRPr="0099562D">
        <w:rPr>
          <w:rFonts w:ascii="Quattrocento Sans" w:hAnsi="Quattrocento Sans"/>
          <w:b/>
          <w:bCs/>
          <w:color w:val="FF0066"/>
          <w:sz w:val="27"/>
          <w:szCs w:val="27"/>
        </w:rPr>
        <w:t xml:space="preserve"> </w:t>
      </w:r>
      <w:proofErr w:type="spellStart"/>
      <w:r w:rsidRPr="0099562D">
        <w:rPr>
          <w:rFonts w:ascii="Quattrocento Sans" w:hAnsi="Quattrocento Sans"/>
          <w:b/>
          <w:bCs/>
          <w:color w:val="FF0066"/>
          <w:sz w:val="27"/>
          <w:szCs w:val="27"/>
        </w:rPr>
        <w:t>Mouvement</w:t>
      </w:r>
      <w:proofErr w:type="spellEnd"/>
      <w:r w:rsidRPr="0099562D">
        <w:rPr>
          <w:rFonts w:ascii="Quattrocento Sans" w:hAnsi="Quattrocento Sans"/>
          <w:b/>
          <w:bCs/>
          <w:color w:val="FF0066"/>
          <w:sz w:val="27"/>
          <w:szCs w:val="27"/>
        </w:rPr>
        <w:t xml:space="preserve">, </w:t>
      </w:r>
      <w:proofErr w:type="spellStart"/>
      <w:r w:rsidRPr="0099562D">
        <w:rPr>
          <w:rFonts w:ascii="Quattrocento Sans" w:hAnsi="Quattrocento Sans"/>
          <w:b/>
          <w:bCs/>
          <w:color w:val="FF0066"/>
          <w:sz w:val="27"/>
          <w:szCs w:val="27"/>
        </w:rPr>
        <w:t>présent</w:t>
      </w:r>
      <w:proofErr w:type="spellEnd"/>
      <w:r w:rsidRPr="0099562D">
        <w:rPr>
          <w:rFonts w:ascii="Quattrocento Sans" w:hAnsi="Quattrocento Sans"/>
          <w:b/>
          <w:bCs/>
          <w:color w:val="FF0066"/>
          <w:sz w:val="27"/>
          <w:szCs w:val="27"/>
        </w:rPr>
        <w:t xml:space="preserve"> sur tout le </w:t>
      </w:r>
      <w:proofErr w:type="spellStart"/>
      <w:r w:rsidRPr="0099562D">
        <w:rPr>
          <w:rFonts w:ascii="Quattrocento Sans" w:hAnsi="Quattrocento Sans"/>
          <w:b/>
          <w:bCs/>
          <w:color w:val="FF0066"/>
          <w:sz w:val="27"/>
          <w:szCs w:val="27"/>
        </w:rPr>
        <w:t>territoire</w:t>
      </w:r>
      <w:proofErr w:type="spellEnd"/>
    </w:p>
    <w:p w14:paraId="7C37E621" w14:textId="35E0CB14" w:rsidR="00084A7C" w:rsidRPr="0099562D" w:rsidRDefault="008C5E2C" w:rsidP="0099562D">
      <w:pPr>
        <w:pStyle w:val="Citation"/>
        <w:rPr>
          <w:rFonts w:ascii="Times New Roman" w:hAnsi="Times New Roman" w:cs="Times New Roman"/>
          <w:i w:val="0"/>
          <w:iCs w:val="0"/>
          <w:noProof/>
          <w:color w:val="002060"/>
          <w:szCs w:val="28"/>
          <w:lang w:val="fr-FR" w:eastAsia="fr-FR"/>
        </w:rPr>
      </w:pPr>
      <w:r w:rsidRPr="00834639">
        <w:rPr>
          <w:noProof/>
          <w:color w:val="002060"/>
          <w:sz w:val="24"/>
          <w:szCs w:val="24"/>
          <w:lang w:val="fr-FR" w:eastAsia="fr-FR"/>
        </w:rPr>
        <mc:AlternateContent>
          <mc:Choice Requires="wps">
            <w:drawing>
              <wp:anchor distT="182880" distB="182880" distL="274320" distR="274320" simplePos="0" relativeHeight="251659264" behindDoc="0" locked="0" layoutInCell="1" allowOverlap="0" wp14:anchorId="08E49807" wp14:editId="5906B10F">
                <wp:simplePos x="0" y="0"/>
                <wp:positionH relativeFrom="margin">
                  <wp:posOffset>85725</wp:posOffset>
                </wp:positionH>
                <wp:positionV relativeFrom="paragraph">
                  <wp:posOffset>134620</wp:posOffset>
                </wp:positionV>
                <wp:extent cx="2409825" cy="6677025"/>
                <wp:effectExtent l="0" t="0" r="9525" b="9525"/>
                <wp:wrapSquare wrapText="bothSides"/>
                <wp:docPr id="1" name="Zone de texte 1" descr="Encadré pour un article et une photo à mettre en avant."/>
                <wp:cNvGraphicFramePr/>
                <a:graphic xmlns:a="http://schemas.openxmlformats.org/drawingml/2006/main">
                  <a:graphicData uri="http://schemas.microsoft.com/office/word/2010/wordprocessingShape">
                    <wps:wsp>
                      <wps:cNvSpPr txBox="1"/>
                      <wps:spPr>
                        <a:xfrm>
                          <a:off x="0" y="0"/>
                          <a:ext cx="2409825" cy="667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743" w:type="dxa"/>
                              <w:tblLayout w:type="fixed"/>
                              <w:tblCellMar>
                                <w:left w:w="0" w:type="dxa"/>
                                <w:right w:w="0" w:type="dxa"/>
                              </w:tblCellMar>
                              <w:tblLook w:val="04A0" w:firstRow="1" w:lastRow="0" w:firstColumn="1" w:lastColumn="0" w:noHBand="0" w:noVBand="1"/>
                              <w:tblDescription w:val="Tableau contenant un encadré de texte et une photo."/>
                            </w:tblPr>
                            <w:tblGrid>
                              <w:gridCol w:w="3743"/>
                            </w:tblGrid>
                            <w:tr w:rsidR="006A531C" w:rsidRPr="007E5B60" w14:paraId="0F26D9E8" w14:textId="77777777" w:rsidTr="00A72B75">
                              <w:trPr>
                                <w:trHeight w:hRule="exact" w:val="7218"/>
                              </w:trPr>
                              <w:tc>
                                <w:tcPr>
                                  <w:tcW w:w="3743" w:type="dxa"/>
                                  <w:shd w:val="clear" w:color="auto" w:fill="FFFF00"/>
                                  <w:tcMar>
                                    <w:top w:w="288" w:type="dxa"/>
                                    <w:bottom w:w="288" w:type="dxa"/>
                                  </w:tcMar>
                                </w:tcPr>
                                <w:p w14:paraId="4A28D7F2" w14:textId="0321D0F9" w:rsidR="007E5B60" w:rsidRPr="007E5B60" w:rsidRDefault="00731ED1" w:rsidP="00731ED1">
                                  <w:pPr>
                                    <w:pStyle w:val="Normalcentr"/>
                                    <w:jc w:val="center"/>
                                    <w:rPr>
                                      <w:noProof/>
                                    </w:rPr>
                                  </w:pPr>
                                  <w:r>
                                    <w:rPr>
                                      <w:noProof/>
                                    </w:rPr>
                                    <w:drawing>
                                      <wp:inline distT="0" distB="0" distL="0" distR="0" wp14:anchorId="435A8DCA" wp14:editId="2B626893">
                                        <wp:extent cx="1685925" cy="1193408"/>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2512" cy="1198071"/>
                                                </a:xfrm>
                                                <a:prstGeom prst="rect">
                                                  <a:avLst/>
                                                </a:prstGeom>
                                                <a:noFill/>
                                                <a:ln>
                                                  <a:noFill/>
                                                </a:ln>
                                              </pic:spPr>
                                            </pic:pic>
                                          </a:graphicData>
                                        </a:graphic>
                                      </wp:inline>
                                    </w:drawing>
                                  </w:r>
                                </w:p>
                                <w:p w14:paraId="112F095F" w14:textId="589EE7B6" w:rsidR="007E5B60" w:rsidRPr="00731ED1" w:rsidRDefault="007E5B60" w:rsidP="00E33407">
                                  <w:pPr>
                                    <w:pStyle w:val="Normalcentr"/>
                                    <w:jc w:val="center"/>
                                    <w:rPr>
                                      <w:b/>
                                      <w:bCs/>
                                      <w:noProof/>
                                      <w:color w:val="3C2434" w:themeColor="accent6" w:themeShade="80"/>
                                      <w:sz w:val="44"/>
                                      <w:szCs w:val="44"/>
                                    </w:rPr>
                                  </w:pPr>
                                  <w:r w:rsidRPr="00731ED1">
                                    <w:rPr>
                                      <w:b/>
                                      <w:bCs/>
                                      <w:noProof/>
                                      <w:color w:val="3C2434" w:themeColor="accent6" w:themeShade="80"/>
                                      <w:sz w:val="44"/>
                                      <w:szCs w:val="44"/>
                                    </w:rPr>
                                    <w:t>AG</w:t>
                                  </w:r>
                                </w:p>
                                <w:p w14:paraId="431DAA0D" w14:textId="37B90E60" w:rsidR="007E5B60" w:rsidRPr="00731ED1" w:rsidRDefault="007E5B60" w:rsidP="00E33407">
                                  <w:pPr>
                                    <w:pStyle w:val="Normalcentr"/>
                                    <w:jc w:val="center"/>
                                    <w:rPr>
                                      <w:b/>
                                      <w:bCs/>
                                      <w:noProof/>
                                      <w:color w:val="3C2434" w:themeColor="accent6" w:themeShade="80"/>
                                      <w:sz w:val="44"/>
                                      <w:szCs w:val="44"/>
                                    </w:rPr>
                                  </w:pPr>
                                  <w:r w:rsidRPr="00731ED1">
                                    <w:rPr>
                                      <w:b/>
                                      <w:bCs/>
                                      <w:noProof/>
                                      <w:color w:val="3C2434" w:themeColor="accent6" w:themeShade="80"/>
                                      <w:sz w:val="44"/>
                                      <w:szCs w:val="44"/>
                                    </w:rPr>
                                    <w:t>PONT l’ABBE</w:t>
                                  </w:r>
                                </w:p>
                                <w:p w14:paraId="51693ABC" w14:textId="45B2B1A0" w:rsidR="007E5B60" w:rsidRPr="00731ED1" w:rsidRDefault="007E5B60" w:rsidP="00E33407">
                                  <w:pPr>
                                    <w:pStyle w:val="Normalcentr"/>
                                    <w:jc w:val="center"/>
                                    <w:rPr>
                                      <w:b/>
                                      <w:bCs/>
                                      <w:noProof/>
                                      <w:color w:val="3C2434" w:themeColor="accent6" w:themeShade="80"/>
                                      <w:sz w:val="40"/>
                                      <w:szCs w:val="40"/>
                                    </w:rPr>
                                  </w:pPr>
                                  <w:r w:rsidRPr="00731ED1">
                                    <w:rPr>
                                      <w:b/>
                                      <w:bCs/>
                                      <w:noProof/>
                                      <w:color w:val="3C2434" w:themeColor="accent6" w:themeShade="80"/>
                                      <w:sz w:val="44"/>
                                      <w:szCs w:val="44"/>
                                    </w:rPr>
                                    <w:t>L</w:t>
                                  </w:r>
                                  <w:r w:rsidR="0038270F" w:rsidRPr="00731ED1">
                                    <w:rPr>
                                      <w:b/>
                                      <w:bCs/>
                                      <w:noProof/>
                                      <w:color w:val="3C2434" w:themeColor="accent6" w:themeShade="80"/>
                                      <w:sz w:val="44"/>
                                      <w:szCs w:val="44"/>
                                    </w:rPr>
                                    <w:t>e</w:t>
                                  </w:r>
                                  <w:r w:rsidRPr="00731ED1">
                                    <w:rPr>
                                      <w:b/>
                                      <w:bCs/>
                                      <w:noProof/>
                                      <w:color w:val="3C2434" w:themeColor="accent6" w:themeShade="80"/>
                                      <w:sz w:val="44"/>
                                      <w:szCs w:val="44"/>
                                    </w:rPr>
                                    <w:t xml:space="preserve"> 28 A</w:t>
                                  </w:r>
                                  <w:r w:rsidR="0038270F" w:rsidRPr="00731ED1">
                                    <w:rPr>
                                      <w:b/>
                                      <w:bCs/>
                                      <w:noProof/>
                                      <w:color w:val="3C2434" w:themeColor="accent6" w:themeShade="80"/>
                                      <w:sz w:val="44"/>
                                      <w:szCs w:val="44"/>
                                    </w:rPr>
                                    <w:t xml:space="preserve">vril </w:t>
                                  </w:r>
                                  <w:r w:rsidRPr="00731ED1">
                                    <w:rPr>
                                      <w:b/>
                                      <w:bCs/>
                                      <w:noProof/>
                                      <w:color w:val="3C2434" w:themeColor="accent6" w:themeShade="80"/>
                                      <w:sz w:val="40"/>
                                      <w:szCs w:val="40"/>
                                    </w:rPr>
                                    <w:t>2023</w:t>
                                  </w:r>
                                </w:p>
                                <w:p w14:paraId="523BF96D" w14:textId="77777777" w:rsidR="007717ED" w:rsidRPr="008C5E2C" w:rsidRDefault="00A72B75" w:rsidP="00A72B75">
                                  <w:pPr>
                                    <w:pStyle w:val="Normalcentr"/>
                                    <w:jc w:val="center"/>
                                    <w:rPr>
                                      <w:noProof/>
                                      <w:color w:val="002060"/>
                                      <w:sz w:val="18"/>
                                      <w:szCs w:val="18"/>
                                    </w:rPr>
                                  </w:pPr>
                                  <w:r w:rsidRPr="007E5B60">
                                    <w:rPr>
                                      <w:noProof/>
                                    </w:rPr>
                                    <w:drawing>
                                      <wp:inline distT="0" distB="0" distL="0" distR="0" wp14:anchorId="54CCD6A7" wp14:editId="215F9877">
                                        <wp:extent cx="400050" cy="40821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99" cy="436733"/>
                                                </a:xfrm>
                                                <a:prstGeom prst="rect">
                                                  <a:avLst/>
                                                </a:prstGeom>
                                                <a:noFill/>
                                                <a:ln>
                                                  <a:noFill/>
                                                </a:ln>
                                              </pic:spPr>
                                            </pic:pic>
                                          </a:graphicData>
                                        </a:graphic>
                                      </wp:inline>
                                    </w:drawing>
                                  </w:r>
                                </w:p>
                                <w:p w14:paraId="4DEEF0AF" w14:textId="094B5EF1" w:rsidR="008C5E2C" w:rsidRPr="003C1BC8" w:rsidRDefault="008C5E2C" w:rsidP="0038270F">
                                  <w:pPr>
                                    <w:jc w:val="center"/>
                                    <w:rPr>
                                      <w:b/>
                                      <w:bCs/>
                                      <w:noProof/>
                                      <w:color w:val="2E6279" w:themeColor="accent4" w:themeShade="BF"/>
                                      <w:u w:val="single"/>
                                      <w:lang w:bidi="fr-FR"/>
                                    </w:rPr>
                                  </w:pPr>
                                  <w:r w:rsidRPr="008C5E2C">
                                    <w:rPr>
                                      <w:b/>
                                      <w:bCs/>
                                      <w:noProof/>
                                      <w:color w:val="2E6279" w:themeColor="accent4" w:themeShade="BF"/>
                                      <w:sz w:val="18"/>
                                      <w:szCs w:val="18"/>
                                      <w:u w:val="single"/>
                                      <w:lang w:bidi="fr-FR"/>
                                    </w:rPr>
                                    <w:t xml:space="preserve">Le secrétariat GM17 sera fermé </w:t>
                                  </w:r>
                                  <w:r w:rsidR="00A72B75">
                                    <w:rPr>
                                      <w:b/>
                                      <w:bCs/>
                                      <w:noProof/>
                                      <w:color w:val="2E6279" w:themeColor="accent4" w:themeShade="BF"/>
                                      <w:sz w:val="18"/>
                                      <w:szCs w:val="18"/>
                                      <w:u w:val="single"/>
                                      <w:lang w:bidi="fr-FR"/>
                                    </w:rPr>
                                    <w:t>du</w:t>
                                  </w:r>
                                  <w:r w:rsidRPr="008C5E2C">
                                    <w:rPr>
                                      <w:b/>
                                      <w:bCs/>
                                      <w:noProof/>
                                      <w:color w:val="2E6279" w:themeColor="accent4" w:themeShade="BF"/>
                                      <w:sz w:val="18"/>
                                      <w:szCs w:val="18"/>
                                      <w:u w:val="single"/>
                                      <w:lang w:bidi="fr-FR"/>
                                    </w:rPr>
                                    <w:t xml:space="preserve"> </w:t>
                                  </w:r>
                                  <w:r w:rsidR="00A72B75">
                                    <w:rPr>
                                      <w:b/>
                                      <w:bCs/>
                                      <w:noProof/>
                                      <w:color w:val="2E6279" w:themeColor="accent4" w:themeShade="BF"/>
                                      <w:sz w:val="18"/>
                                      <w:szCs w:val="18"/>
                                      <w:u w:val="single"/>
                                      <w:lang w:bidi="fr-FR"/>
                                    </w:rPr>
                                    <w:t>11</w:t>
                                  </w:r>
                                  <w:r w:rsidRPr="008C5E2C">
                                    <w:rPr>
                                      <w:b/>
                                      <w:bCs/>
                                      <w:noProof/>
                                      <w:color w:val="2E6279" w:themeColor="accent4" w:themeShade="BF"/>
                                      <w:sz w:val="18"/>
                                      <w:szCs w:val="18"/>
                                      <w:u w:val="single"/>
                                      <w:lang w:bidi="fr-FR"/>
                                    </w:rPr>
                                    <w:t xml:space="preserve"> </w:t>
                                  </w:r>
                                  <w:r w:rsidR="00A72B75">
                                    <w:rPr>
                                      <w:b/>
                                      <w:bCs/>
                                      <w:noProof/>
                                      <w:color w:val="2E6279" w:themeColor="accent4" w:themeShade="BF"/>
                                      <w:sz w:val="18"/>
                                      <w:szCs w:val="18"/>
                                      <w:u w:val="single"/>
                                      <w:lang w:bidi="fr-FR"/>
                                    </w:rPr>
                                    <w:t>au  21</w:t>
                                  </w:r>
                                  <w:r w:rsidRPr="008C5E2C">
                                    <w:rPr>
                                      <w:b/>
                                      <w:bCs/>
                                      <w:noProof/>
                                      <w:color w:val="2E6279" w:themeColor="accent4" w:themeShade="BF"/>
                                      <w:sz w:val="18"/>
                                      <w:szCs w:val="18"/>
                                      <w:u w:val="single"/>
                                      <w:lang w:bidi="fr-FR"/>
                                    </w:rPr>
                                    <w:t xml:space="preserve"> </w:t>
                                  </w:r>
                                  <w:r w:rsidR="00A72B75">
                                    <w:rPr>
                                      <w:b/>
                                      <w:bCs/>
                                      <w:noProof/>
                                      <w:color w:val="2E6279" w:themeColor="accent4" w:themeShade="BF"/>
                                      <w:sz w:val="18"/>
                                      <w:szCs w:val="18"/>
                                      <w:u w:val="single"/>
                                      <w:lang w:bidi="fr-FR"/>
                                    </w:rPr>
                                    <w:t>Avril</w:t>
                                  </w:r>
                                  <w:r w:rsidRPr="008C5E2C">
                                    <w:rPr>
                                      <w:b/>
                                      <w:bCs/>
                                      <w:noProof/>
                                      <w:color w:val="2E6279" w:themeColor="accent4" w:themeShade="BF"/>
                                      <w:sz w:val="18"/>
                                      <w:szCs w:val="18"/>
                                      <w:u w:val="single"/>
                                      <w:lang w:bidi="fr-FR"/>
                                    </w:rPr>
                                    <w:t xml:space="preserve"> 2023 merci pour votre</w:t>
                                  </w:r>
                                  <w:r w:rsidRPr="003C1BC8">
                                    <w:rPr>
                                      <w:b/>
                                      <w:bCs/>
                                      <w:noProof/>
                                      <w:color w:val="2E6279" w:themeColor="accent4" w:themeShade="BF"/>
                                      <w:u w:val="single"/>
                                      <w:lang w:bidi="fr-FR"/>
                                    </w:rPr>
                                    <w:t xml:space="preserve"> compréhension</w:t>
                                  </w:r>
                                </w:p>
                                <w:p w14:paraId="5A8C354E" w14:textId="205ECF7F" w:rsidR="007E5B60" w:rsidRPr="007E5B60" w:rsidRDefault="007E5B60" w:rsidP="00C17D0C">
                                  <w:pPr>
                                    <w:pStyle w:val="Normalcentr"/>
                                    <w:rPr>
                                      <w:noProof/>
                                    </w:rPr>
                                  </w:pPr>
                                </w:p>
                                <w:p w14:paraId="41E35EA7" w14:textId="77777777" w:rsidR="007E5B60" w:rsidRPr="007E5B60" w:rsidRDefault="007E5B60" w:rsidP="00C17D0C">
                                  <w:pPr>
                                    <w:pStyle w:val="Normalcentr"/>
                                    <w:rPr>
                                      <w:noProof/>
                                    </w:rPr>
                                  </w:pPr>
                                </w:p>
                                <w:p w14:paraId="4FF98750" w14:textId="77777777" w:rsidR="007E5B60" w:rsidRPr="007E5B60" w:rsidRDefault="007E5B60" w:rsidP="00C17D0C">
                                  <w:pPr>
                                    <w:pStyle w:val="Normalcentr"/>
                                    <w:rPr>
                                      <w:noProof/>
                                    </w:rPr>
                                  </w:pPr>
                                </w:p>
                                <w:p w14:paraId="783472D9" w14:textId="3B3E676E" w:rsidR="00843DC9" w:rsidRPr="007E5B60" w:rsidRDefault="00843DC9" w:rsidP="00C17D0C">
                                  <w:pPr>
                                    <w:pStyle w:val="Normalcentr"/>
                                    <w:rPr>
                                      <w:noProof/>
                                      <w:lang w:val="fr-FR"/>
                                    </w:rPr>
                                  </w:pPr>
                                </w:p>
                              </w:tc>
                            </w:tr>
                            <w:tr w:rsidR="006A531C" w:rsidRPr="007E5B60" w14:paraId="05091AA6" w14:textId="77777777" w:rsidTr="00A72B75">
                              <w:trPr>
                                <w:trHeight w:hRule="exact" w:val="342"/>
                              </w:trPr>
                              <w:tc>
                                <w:tcPr>
                                  <w:tcW w:w="3743" w:type="dxa"/>
                                  <w:shd w:val="clear" w:color="auto" w:fill="FFFF00"/>
                                </w:tcPr>
                                <w:p w14:paraId="6082627C" w14:textId="77777777" w:rsidR="006A531C" w:rsidRPr="007E5B60" w:rsidRDefault="006A531C">
                                  <w:pPr>
                                    <w:rPr>
                                      <w:noProof/>
                                      <w:lang w:val="fr-FR"/>
                                    </w:rPr>
                                  </w:pPr>
                                </w:p>
                              </w:tc>
                            </w:tr>
                          </w:tbl>
                          <w:p w14:paraId="494FFF7C" w14:textId="0AB40DA2" w:rsidR="00A611CB" w:rsidRPr="007E5B60" w:rsidRDefault="00A611CB" w:rsidP="003828F9">
                            <w:pPr>
                              <w:numPr>
                                <w:ilvl w:val="0"/>
                                <w:numId w:val="1"/>
                              </w:numPr>
                              <w:shd w:val="clear" w:color="auto" w:fill="F9F8F6"/>
                              <w:spacing w:after="0" w:line="360" w:lineRule="atLeast"/>
                              <w:ind w:left="0"/>
                              <w:rPr>
                                <w:rFonts w:eastAsia="Times New Roman" w:cs="Times New Roman"/>
                                <w:color w:val="002060"/>
                                <w:kern w:val="0"/>
                                <w:sz w:val="24"/>
                                <w:szCs w:val="24"/>
                                <w:lang w:val="fr-FR" w:eastAsia="fr-FR"/>
                                <w14:ligatures w14:val="none"/>
                              </w:rPr>
                            </w:pPr>
                          </w:p>
                          <w:p w14:paraId="1D092632" w14:textId="13BC6CBD" w:rsidR="006A531C" w:rsidRPr="007E5B60" w:rsidRDefault="00E50412" w:rsidP="00CE50ED">
                            <w:pPr>
                              <w:shd w:val="clear" w:color="auto" w:fill="F9F8F6"/>
                              <w:spacing w:after="0" w:line="360" w:lineRule="atLeast"/>
                              <w:jc w:val="center"/>
                              <w:rPr>
                                <w:noProof/>
                                <w:lang w:val="fr-FR"/>
                              </w:rPr>
                            </w:pPr>
                            <w:r w:rsidRPr="000E020A">
                              <w:rPr>
                                <w:noProof/>
                                <w:sz w:val="32"/>
                                <w:szCs w:val="32"/>
                              </w:rPr>
                              <w:drawing>
                                <wp:inline distT="0" distB="0" distL="0" distR="0" wp14:anchorId="3EA45CF6" wp14:editId="0C205F93">
                                  <wp:extent cx="1868679" cy="13144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5"/>
                                          <a:stretch>
                                            <a:fillRect/>
                                          </a:stretch>
                                        </pic:blipFill>
                                        <pic:spPr>
                                          <a:xfrm>
                                            <a:off x="0" y="0"/>
                                            <a:ext cx="1944188" cy="136756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49807" id="_x0000_t202" coordsize="21600,21600" o:spt="202" path="m,l,21600r21600,l21600,xe">
                <v:stroke joinstyle="miter"/>
                <v:path gradientshapeok="t" o:connecttype="rect"/>
              </v:shapetype>
              <v:shape id="Zone de texte 1" o:spid="_x0000_s1026" type="#_x0000_t202" alt="Encadré pour un article et une photo à mettre en avant." style="position:absolute;left:0;text-align:left;margin-left:6.75pt;margin-top:10.6pt;width:189.75pt;height:525.75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" o:allowoverlap="f" filled="f" stroked="f" strokeweight=".5pt">
                <v:textbox inset="0,0,0,0">
                  <w:txbxContent>
                    <w:tbl>
                      <w:tblPr>
                        <w:tblW w:w="3743" w:type="dxa"/>
                        <w:tblLayout w:type="fixed"/>
                        <w:tblCellMar>
                          <w:left w:w="0" w:type="dxa"/>
                          <w:right w:w="0" w:type="dxa"/>
                        </w:tblCellMar>
                        <w:tblLook w:val="04A0" w:firstRow="1" w:lastRow="0" w:firstColumn="1" w:lastColumn="0" w:noHBand="0" w:noVBand="1"/>
                        <w:tblDescription w:val="Tableau contenant un encadré de texte et une photo."/>
                      </w:tblPr>
                      <w:tblGrid>
                        <w:gridCol w:w="3743"/>
                      </w:tblGrid>
                      <w:tr w:rsidR="006A531C" w:rsidRPr="007E5B60" w14:paraId="0F26D9E8" w14:textId="77777777" w:rsidTr="00A72B75">
                        <w:trPr>
                          <w:trHeight w:hRule="exact" w:val="7218"/>
                        </w:trPr>
                        <w:tc>
                          <w:tcPr>
                            <w:tcW w:w="3743" w:type="dxa"/>
                            <w:shd w:val="clear" w:color="auto" w:fill="FFFF00"/>
                            <w:tcMar>
                              <w:top w:w="288" w:type="dxa"/>
                              <w:bottom w:w="288" w:type="dxa"/>
                            </w:tcMar>
                          </w:tcPr>
                          <w:p w14:paraId="4A28D7F2" w14:textId="0321D0F9" w:rsidR="007E5B60" w:rsidRPr="007E5B60" w:rsidRDefault="00731ED1" w:rsidP="00731ED1">
                            <w:pPr>
                              <w:pStyle w:val="Normalcentr"/>
                              <w:jc w:val="center"/>
                              <w:rPr>
                                <w:noProof/>
                              </w:rPr>
                            </w:pPr>
                            <w:r>
                              <w:rPr>
                                <w:noProof/>
                              </w:rPr>
                              <w:drawing>
                                <wp:inline distT="0" distB="0" distL="0" distR="0" wp14:anchorId="435A8DCA" wp14:editId="2B626893">
                                  <wp:extent cx="1685925" cy="1193408"/>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2512" cy="1198071"/>
                                          </a:xfrm>
                                          <a:prstGeom prst="rect">
                                            <a:avLst/>
                                          </a:prstGeom>
                                          <a:noFill/>
                                          <a:ln>
                                            <a:noFill/>
                                          </a:ln>
                                        </pic:spPr>
                                      </pic:pic>
                                    </a:graphicData>
                                  </a:graphic>
                                </wp:inline>
                              </w:drawing>
                            </w:r>
                          </w:p>
                          <w:p w14:paraId="112F095F" w14:textId="589EE7B6" w:rsidR="007E5B60" w:rsidRPr="00731ED1" w:rsidRDefault="007E5B60" w:rsidP="00E33407">
                            <w:pPr>
                              <w:pStyle w:val="Normalcentr"/>
                              <w:jc w:val="center"/>
                              <w:rPr>
                                <w:b/>
                                <w:bCs/>
                                <w:noProof/>
                                <w:color w:val="3C2434" w:themeColor="accent6" w:themeShade="80"/>
                                <w:sz w:val="44"/>
                                <w:szCs w:val="44"/>
                              </w:rPr>
                            </w:pPr>
                            <w:r w:rsidRPr="00731ED1">
                              <w:rPr>
                                <w:b/>
                                <w:bCs/>
                                <w:noProof/>
                                <w:color w:val="3C2434" w:themeColor="accent6" w:themeShade="80"/>
                                <w:sz w:val="44"/>
                                <w:szCs w:val="44"/>
                              </w:rPr>
                              <w:t>AG</w:t>
                            </w:r>
                          </w:p>
                          <w:p w14:paraId="431DAA0D" w14:textId="37B90E60" w:rsidR="007E5B60" w:rsidRPr="00731ED1" w:rsidRDefault="007E5B60" w:rsidP="00E33407">
                            <w:pPr>
                              <w:pStyle w:val="Normalcentr"/>
                              <w:jc w:val="center"/>
                              <w:rPr>
                                <w:b/>
                                <w:bCs/>
                                <w:noProof/>
                                <w:color w:val="3C2434" w:themeColor="accent6" w:themeShade="80"/>
                                <w:sz w:val="44"/>
                                <w:szCs w:val="44"/>
                              </w:rPr>
                            </w:pPr>
                            <w:r w:rsidRPr="00731ED1">
                              <w:rPr>
                                <w:b/>
                                <w:bCs/>
                                <w:noProof/>
                                <w:color w:val="3C2434" w:themeColor="accent6" w:themeShade="80"/>
                                <w:sz w:val="44"/>
                                <w:szCs w:val="44"/>
                              </w:rPr>
                              <w:t>PONT l’ABBE</w:t>
                            </w:r>
                          </w:p>
                          <w:p w14:paraId="51693ABC" w14:textId="45B2B1A0" w:rsidR="007E5B60" w:rsidRPr="00731ED1" w:rsidRDefault="007E5B60" w:rsidP="00E33407">
                            <w:pPr>
                              <w:pStyle w:val="Normalcentr"/>
                              <w:jc w:val="center"/>
                              <w:rPr>
                                <w:b/>
                                <w:bCs/>
                                <w:noProof/>
                                <w:color w:val="3C2434" w:themeColor="accent6" w:themeShade="80"/>
                                <w:sz w:val="40"/>
                                <w:szCs w:val="40"/>
                              </w:rPr>
                            </w:pPr>
                            <w:r w:rsidRPr="00731ED1">
                              <w:rPr>
                                <w:b/>
                                <w:bCs/>
                                <w:noProof/>
                                <w:color w:val="3C2434" w:themeColor="accent6" w:themeShade="80"/>
                                <w:sz w:val="44"/>
                                <w:szCs w:val="44"/>
                              </w:rPr>
                              <w:t>L</w:t>
                            </w:r>
                            <w:r w:rsidR="0038270F" w:rsidRPr="00731ED1">
                              <w:rPr>
                                <w:b/>
                                <w:bCs/>
                                <w:noProof/>
                                <w:color w:val="3C2434" w:themeColor="accent6" w:themeShade="80"/>
                                <w:sz w:val="44"/>
                                <w:szCs w:val="44"/>
                              </w:rPr>
                              <w:t>e</w:t>
                            </w:r>
                            <w:r w:rsidRPr="00731ED1">
                              <w:rPr>
                                <w:b/>
                                <w:bCs/>
                                <w:noProof/>
                                <w:color w:val="3C2434" w:themeColor="accent6" w:themeShade="80"/>
                                <w:sz w:val="44"/>
                                <w:szCs w:val="44"/>
                              </w:rPr>
                              <w:t xml:space="preserve"> 28 A</w:t>
                            </w:r>
                            <w:r w:rsidR="0038270F" w:rsidRPr="00731ED1">
                              <w:rPr>
                                <w:b/>
                                <w:bCs/>
                                <w:noProof/>
                                <w:color w:val="3C2434" w:themeColor="accent6" w:themeShade="80"/>
                                <w:sz w:val="44"/>
                                <w:szCs w:val="44"/>
                              </w:rPr>
                              <w:t xml:space="preserve">vril </w:t>
                            </w:r>
                            <w:r w:rsidRPr="00731ED1">
                              <w:rPr>
                                <w:b/>
                                <w:bCs/>
                                <w:noProof/>
                                <w:color w:val="3C2434" w:themeColor="accent6" w:themeShade="80"/>
                                <w:sz w:val="40"/>
                                <w:szCs w:val="40"/>
                              </w:rPr>
                              <w:t>2023</w:t>
                            </w:r>
                          </w:p>
                          <w:p w14:paraId="523BF96D" w14:textId="77777777" w:rsidR="007717ED" w:rsidRPr="008C5E2C" w:rsidRDefault="00A72B75" w:rsidP="00A72B75">
                            <w:pPr>
                              <w:pStyle w:val="Normalcentr"/>
                              <w:jc w:val="center"/>
                              <w:rPr>
                                <w:noProof/>
                                <w:color w:val="002060"/>
                                <w:sz w:val="18"/>
                                <w:szCs w:val="18"/>
                              </w:rPr>
                            </w:pPr>
                            <w:r w:rsidRPr="007E5B60">
                              <w:rPr>
                                <w:noProof/>
                              </w:rPr>
                              <w:drawing>
                                <wp:inline distT="0" distB="0" distL="0" distR="0" wp14:anchorId="54CCD6A7" wp14:editId="215F9877">
                                  <wp:extent cx="400050" cy="40821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99" cy="436733"/>
                                          </a:xfrm>
                                          <a:prstGeom prst="rect">
                                            <a:avLst/>
                                          </a:prstGeom>
                                          <a:noFill/>
                                          <a:ln>
                                            <a:noFill/>
                                          </a:ln>
                                        </pic:spPr>
                                      </pic:pic>
                                    </a:graphicData>
                                  </a:graphic>
                                </wp:inline>
                              </w:drawing>
                            </w:r>
                          </w:p>
                          <w:p w14:paraId="4DEEF0AF" w14:textId="094B5EF1" w:rsidR="008C5E2C" w:rsidRPr="003C1BC8" w:rsidRDefault="008C5E2C" w:rsidP="0038270F">
                            <w:pPr>
                              <w:jc w:val="center"/>
                              <w:rPr>
                                <w:b/>
                                <w:bCs/>
                                <w:noProof/>
                                <w:color w:val="2E6279" w:themeColor="accent4" w:themeShade="BF"/>
                                <w:u w:val="single"/>
                                <w:lang w:bidi="fr-FR"/>
                              </w:rPr>
                            </w:pPr>
                            <w:r w:rsidRPr="008C5E2C">
                              <w:rPr>
                                <w:b/>
                                <w:bCs/>
                                <w:noProof/>
                                <w:color w:val="2E6279" w:themeColor="accent4" w:themeShade="BF"/>
                                <w:sz w:val="18"/>
                                <w:szCs w:val="18"/>
                                <w:u w:val="single"/>
                                <w:lang w:bidi="fr-FR"/>
                              </w:rPr>
                              <w:t xml:space="preserve">Le secrétariat GM17 sera fermé </w:t>
                            </w:r>
                            <w:r w:rsidR="00A72B75">
                              <w:rPr>
                                <w:b/>
                                <w:bCs/>
                                <w:noProof/>
                                <w:color w:val="2E6279" w:themeColor="accent4" w:themeShade="BF"/>
                                <w:sz w:val="18"/>
                                <w:szCs w:val="18"/>
                                <w:u w:val="single"/>
                                <w:lang w:bidi="fr-FR"/>
                              </w:rPr>
                              <w:t>du</w:t>
                            </w:r>
                            <w:r w:rsidRPr="008C5E2C">
                              <w:rPr>
                                <w:b/>
                                <w:bCs/>
                                <w:noProof/>
                                <w:color w:val="2E6279" w:themeColor="accent4" w:themeShade="BF"/>
                                <w:sz w:val="18"/>
                                <w:szCs w:val="18"/>
                                <w:u w:val="single"/>
                                <w:lang w:bidi="fr-FR"/>
                              </w:rPr>
                              <w:t xml:space="preserve"> </w:t>
                            </w:r>
                            <w:r w:rsidR="00A72B75">
                              <w:rPr>
                                <w:b/>
                                <w:bCs/>
                                <w:noProof/>
                                <w:color w:val="2E6279" w:themeColor="accent4" w:themeShade="BF"/>
                                <w:sz w:val="18"/>
                                <w:szCs w:val="18"/>
                                <w:u w:val="single"/>
                                <w:lang w:bidi="fr-FR"/>
                              </w:rPr>
                              <w:t>11</w:t>
                            </w:r>
                            <w:r w:rsidRPr="008C5E2C">
                              <w:rPr>
                                <w:b/>
                                <w:bCs/>
                                <w:noProof/>
                                <w:color w:val="2E6279" w:themeColor="accent4" w:themeShade="BF"/>
                                <w:sz w:val="18"/>
                                <w:szCs w:val="18"/>
                                <w:u w:val="single"/>
                                <w:lang w:bidi="fr-FR"/>
                              </w:rPr>
                              <w:t xml:space="preserve"> </w:t>
                            </w:r>
                            <w:r w:rsidR="00A72B75">
                              <w:rPr>
                                <w:b/>
                                <w:bCs/>
                                <w:noProof/>
                                <w:color w:val="2E6279" w:themeColor="accent4" w:themeShade="BF"/>
                                <w:sz w:val="18"/>
                                <w:szCs w:val="18"/>
                                <w:u w:val="single"/>
                                <w:lang w:bidi="fr-FR"/>
                              </w:rPr>
                              <w:t>au  21</w:t>
                            </w:r>
                            <w:r w:rsidRPr="008C5E2C">
                              <w:rPr>
                                <w:b/>
                                <w:bCs/>
                                <w:noProof/>
                                <w:color w:val="2E6279" w:themeColor="accent4" w:themeShade="BF"/>
                                <w:sz w:val="18"/>
                                <w:szCs w:val="18"/>
                                <w:u w:val="single"/>
                                <w:lang w:bidi="fr-FR"/>
                              </w:rPr>
                              <w:t xml:space="preserve"> </w:t>
                            </w:r>
                            <w:r w:rsidR="00A72B75">
                              <w:rPr>
                                <w:b/>
                                <w:bCs/>
                                <w:noProof/>
                                <w:color w:val="2E6279" w:themeColor="accent4" w:themeShade="BF"/>
                                <w:sz w:val="18"/>
                                <w:szCs w:val="18"/>
                                <w:u w:val="single"/>
                                <w:lang w:bidi="fr-FR"/>
                              </w:rPr>
                              <w:t>Avril</w:t>
                            </w:r>
                            <w:r w:rsidRPr="008C5E2C">
                              <w:rPr>
                                <w:b/>
                                <w:bCs/>
                                <w:noProof/>
                                <w:color w:val="2E6279" w:themeColor="accent4" w:themeShade="BF"/>
                                <w:sz w:val="18"/>
                                <w:szCs w:val="18"/>
                                <w:u w:val="single"/>
                                <w:lang w:bidi="fr-FR"/>
                              </w:rPr>
                              <w:t xml:space="preserve"> 2023 merci pour votre</w:t>
                            </w:r>
                            <w:r w:rsidRPr="003C1BC8">
                              <w:rPr>
                                <w:b/>
                                <w:bCs/>
                                <w:noProof/>
                                <w:color w:val="2E6279" w:themeColor="accent4" w:themeShade="BF"/>
                                <w:u w:val="single"/>
                                <w:lang w:bidi="fr-FR"/>
                              </w:rPr>
                              <w:t xml:space="preserve"> compréhension</w:t>
                            </w:r>
                          </w:p>
                          <w:p w14:paraId="5A8C354E" w14:textId="205ECF7F" w:rsidR="007E5B60" w:rsidRPr="007E5B60" w:rsidRDefault="007E5B60" w:rsidP="00C17D0C">
                            <w:pPr>
                              <w:pStyle w:val="Normalcentr"/>
                              <w:rPr>
                                <w:noProof/>
                              </w:rPr>
                            </w:pPr>
                          </w:p>
                          <w:p w14:paraId="41E35EA7" w14:textId="77777777" w:rsidR="007E5B60" w:rsidRPr="007E5B60" w:rsidRDefault="007E5B60" w:rsidP="00C17D0C">
                            <w:pPr>
                              <w:pStyle w:val="Normalcentr"/>
                              <w:rPr>
                                <w:noProof/>
                              </w:rPr>
                            </w:pPr>
                          </w:p>
                          <w:p w14:paraId="4FF98750" w14:textId="77777777" w:rsidR="007E5B60" w:rsidRPr="007E5B60" w:rsidRDefault="007E5B60" w:rsidP="00C17D0C">
                            <w:pPr>
                              <w:pStyle w:val="Normalcentr"/>
                              <w:rPr>
                                <w:noProof/>
                              </w:rPr>
                            </w:pPr>
                          </w:p>
                          <w:p w14:paraId="783472D9" w14:textId="3B3E676E" w:rsidR="00843DC9" w:rsidRPr="007E5B60" w:rsidRDefault="00843DC9" w:rsidP="00C17D0C">
                            <w:pPr>
                              <w:pStyle w:val="Normalcentr"/>
                              <w:rPr>
                                <w:noProof/>
                                <w:lang w:val="fr-FR"/>
                              </w:rPr>
                            </w:pPr>
                          </w:p>
                        </w:tc>
                      </w:tr>
                      <w:tr w:rsidR="006A531C" w:rsidRPr="007E5B60" w14:paraId="05091AA6" w14:textId="77777777" w:rsidTr="00A72B75">
                        <w:trPr>
                          <w:trHeight w:hRule="exact" w:val="342"/>
                        </w:trPr>
                        <w:tc>
                          <w:tcPr>
                            <w:tcW w:w="3743" w:type="dxa"/>
                            <w:shd w:val="clear" w:color="auto" w:fill="FFFF00"/>
                          </w:tcPr>
                          <w:p w14:paraId="6082627C" w14:textId="77777777" w:rsidR="006A531C" w:rsidRPr="007E5B60" w:rsidRDefault="006A531C">
                            <w:pPr>
                              <w:rPr>
                                <w:noProof/>
                                <w:lang w:val="fr-FR"/>
                              </w:rPr>
                            </w:pPr>
                          </w:p>
                        </w:tc>
                      </w:tr>
                    </w:tbl>
                    <w:p w14:paraId="494FFF7C" w14:textId="0AB40DA2" w:rsidR="00A611CB" w:rsidRPr="007E5B60" w:rsidRDefault="00A611CB" w:rsidP="003828F9">
                      <w:pPr>
                        <w:numPr>
                          <w:ilvl w:val="0"/>
                          <w:numId w:val="1"/>
                        </w:numPr>
                        <w:shd w:val="clear" w:color="auto" w:fill="F9F8F6"/>
                        <w:spacing w:after="0" w:line="360" w:lineRule="atLeast"/>
                        <w:ind w:left="0"/>
                        <w:rPr>
                          <w:rFonts w:eastAsia="Times New Roman" w:cs="Times New Roman"/>
                          <w:color w:val="002060"/>
                          <w:kern w:val="0"/>
                          <w:sz w:val="24"/>
                          <w:szCs w:val="24"/>
                          <w:lang w:val="fr-FR" w:eastAsia="fr-FR"/>
                          <w14:ligatures w14:val="none"/>
                        </w:rPr>
                      </w:pPr>
                    </w:p>
                    <w:p w14:paraId="1D092632" w14:textId="13BC6CBD" w:rsidR="006A531C" w:rsidRPr="007E5B60" w:rsidRDefault="00E50412" w:rsidP="00CE50ED">
                      <w:pPr>
                        <w:shd w:val="clear" w:color="auto" w:fill="F9F8F6"/>
                        <w:spacing w:after="0" w:line="360" w:lineRule="atLeast"/>
                        <w:jc w:val="center"/>
                        <w:rPr>
                          <w:noProof/>
                          <w:lang w:val="fr-FR"/>
                        </w:rPr>
                      </w:pPr>
                      <w:r w:rsidRPr="000E020A">
                        <w:rPr>
                          <w:noProof/>
                          <w:sz w:val="32"/>
                          <w:szCs w:val="32"/>
                        </w:rPr>
                        <w:drawing>
                          <wp:inline distT="0" distB="0" distL="0" distR="0" wp14:anchorId="3EA45CF6" wp14:editId="0C205F93">
                            <wp:extent cx="1868679" cy="13144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5"/>
                                    <a:stretch>
                                      <a:fillRect/>
                                    </a:stretch>
                                  </pic:blipFill>
                                  <pic:spPr>
                                    <a:xfrm>
                                      <a:off x="0" y="0"/>
                                      <a:ext cx="1944188" cy="1367564"/>
                                    </a:xfrm>
                                    <a:prstGeom prst="rect">
                                      <a:avLst/>
                                    </a:prstGeom>
                                  </pic:spPr>
                                </pic:pic>
                              </a:graphicData>
                            </a:graphic>
                          </wp:inline>
                        </w:drawing>
                      </w:r>
                    </w:p>
                  </w:txbxContent>
                </v:textbox>
                <w10:wrap type="square" anchorx="margin"/>
              </v:shape>
            </w:pict>
          </mc:Fallback>
        </mc:AlternateContent>
      </w:r>
      <w:r w:rsidR="008640F5" w:rsidRPr="00084A7C">
        <w:rPr>
          <w:noProof/>
          <w:color w:val="000099"/>
          <w:lang w:val="fr-FR"/>
        </w:rPr>
        <w:t> </w:t>
      </w:r>
      <w:r w:rsidR="009E1AB0" w:rsidRPr="00084A7C">
        <w:rPr>
          <w:noProof/>
          <w:color w:val="000099"/>
          <w:lang w:val="fr-FR" w:eastAsia="fr-FR"/>
        </w:rPr>
        <w:t xml:space="preserve"> </w:t>
      </w:r>
      <w:r w:rsidR="009C6216" w:rsidRPr="00084A7C">
        <w:rPr>
          <w:noProof/>
          <w:color w:val="000099"/>
          <w:lang w:val="fr-FR" w:eastAsia="fr-FR"/>
        </w:rPr>
        <w:t xml:space="preserve"> </w:t>
      </w:r>
      <w:r w:rsidR="0099562D" w:rsidRPr="0099562D">
        <w:rPr>
          <w:rFonts w:ascii="Times New Roman" w:hAnsi="Times New Roman" w:cs="Times New Roman"/>
          <w:i w:val="0"/>
          <w:iCs w:val="0"/>
          <w:noProof/>
          <w:color w:val="002060"/>
          <w:szCs w:val="28"/>
          <w:lang w:val="fr-FR" w:eastAsia="fr-FR"/>
        </w:rPr>
        <w:t>M</w:t>
      </w:r>
      <w:r w:rsidR="0057081D" w:rsidRPr="0099562D">
        <w:rPr>
          <w:rFonts w:ascii="Times New Roman" w:hAnsi="Times New Roman" w:cs="Times New Roman"/>
          <w:i w:val="0"/>
          <w:iCs w:val="0"/>
          <w:noProof/>
          <w:color w:val="002060"/>
          <w:szCs w:val="28"/>
          <w:lang w:val="fr-FR" w:eastAsia="fr-FR"/>
        </w:rPr>
        <w:t>erci</w:t>
      </w:r>
      <w:r w:rsidR="0099562D" w:rsidRPr="0099562D">
        <w:rPr>
          <w:rFonts w:ascii="Times New Roman" w:hAnsi="Times New Roman" w:cs="Times New Roman"/>
          <w:i w:val="0"/>
          <w:iCs w:val="0"/>
          <w:noProof/>
          <w:color w:val="002060"/>
          <w:szCs w:val="28"/>
          <w:lang w:val="fr-FR" w:eastAsia="fr-FR"/>
        </w:rPr>
        <w:t xml:space="preserve"> à</w:t>
      </w:r>
      <w:r w:rsidR="0057081D" w:rsidRPr="0099562D">
        <w:rPr>
          <w:rFonts w:ascii="Times New Roman" w:hAnsi="Times New Roman" w:cs="Times New Roman"/>
          <w:i w:val="0"/>
          <w:iCs w:val="0"/>
          <w:noProof/>
          <w:color w:val="002060"/>
          <w:szCs w:val="28"/>
          <w:lang w:val="fr-FR" w:eastAsia="fr-FR"/>
        </w:rPr>
        <w:t xml:space="preserve"> tous  les bénévoles </w:t>
      </w:r>
      <w:r w:rsidR="0099562D" w:rsidRPr="0099562D">
        <w:rPr>
          <w:rStyle w:val="Accentuation"/>
          <w:rFonts w:ascii="Times New Roman" w:hAnsi="Times New Roman" w:cs="Times New Roman"/>
          <w:color w:val="002060"/>
          <w:szCs w:val="28"/>
          <w:bdr w:val="none" w:sz="0" w:space="0" w:color="auto" w:frame="1"/>
          <w:shd w:val="clear" w:color="auto" w:fill="FFFFFF"/>
        </w:rPr>
        <w:t>pour le</w:t>
      </w:r>
      <w:r w:rsidR="0099562D" w:rsidRPr="0099562D">
        <w:rPr>
          <w:rStyle w:val="Accentuation"/>
          <w:rFonts w:ascii="Times New Roman" w:hAnsi="Times New Roman" w:cs="Times New Roman"/>
          <w:i/>
          <w:iCs/>
          <w:color w:val="002060"/>
          <w:szCs w:val="28"/>
          <w:bdr w:val="none" w:sz="0" w:space="0" w:color="auto" w:frame="1"/>
          <w:shd w:val="clear" w:color="auto" w:fill="FFFFFF"/>
        </w:rPr>
        <w:t xml:space="preserve"> </w:t>
      </w:r>
      <w:r w:rsidR="0057081D" w:rsidRPr="0099562D">
        <w:rPr>
          <w:rStyle w:val="Accentuation"/>
          <w:rFonts w:ascii="Times New Roman" w:hAnsi="Times New Roman" w:cs="Times New Roman"/>
          <w:color w:val="002060"/>
          <w:szCs w:val="28"/>
          <w:bdr w:val="none" w:sz="0" w:space="0" w:color="auto" w:frame="1"/>
          <w:shd w:val="clear" w:color="auto" w:fill="FFFFFF"/>
        </w:rPr>
        <w:t xml:space="preserve">travail et </w:t>
      </w:r>
      <w:r w:rsidR="0099562D" w:rsidRPr="0099562D">
        <w:rPr>
          <w:rStyle w:val="Accentuation"/>
          <w:rFonts w:ascii="Times New Roman" w:hAnsi="Times New Roman" w:cs="Times New Roman"/>
          <w:color w:val="002060"/>
          <w:szCs w:val="28"/>
          <w:bdr w:val="none" w:sz="0" w:space="0" w:color="auto" w:frame="1"/>
          <w:shd w:val="clear" w:color="auto" w:fill="FFFFFF"/>
        </w:rPr>
        <w:t>le</w:t>
      </w:r>
      <w:r w:rsidR="0057081D" w:rsidRPr="0099562D">
        <w:rPr>
          <w:rStyle w:val="Accentuation"/>
          <w:rFonts w:ascii="Times New Roman" w:hAnsi="Times New Roman" w:cs="Times New Roman"/>
          <w:color w:val="002060"/>
          <w:szCs w:val="28"/>
          <w:bdr w:val="none" w:sz="0" w:space="0" w:color="auto" w:frame="1"/>
          <w:shd w:val="clear" w:color="auto" w:fill="FFFFFF"/>
        </w:rPr>
        <w:t xml:space="preserve"> temps </w:t>
      </w:r>
      <w:proofErr w:type="spellStart"/>
      <w:r w:rsidR="0099562D" w:rsidRPr="0099562D">
        <w:rPr>
          <w:rStyle w:val="Accentuation"/>
          <w:rFonts w:ascii="Times New Roman" w:hAnsi="Times New Roman" w:cs="Times New Roman"/>
          <w:color w:val="002060"/>
          <w:szCs w:val="28"/>
          <w:bdr w:val="none" w:sz="0" w:space="0" w:color="auto" w:frame="1"/>
          <w:shd w:val="clear" w:color="auto" w:fill="FFFFFF"/>
        </w:rPr>
        <w:t>qu'ils</w:t>
      </w:r>
      <w:proofErr w:type="spellEnd"/>
      <w:r w:rsidR="0099562D" w:rsidRPr="0099562D">
        <w:rPr>
          <w:rStyle w:val="Accentuation"/>
          <w:rFonts w:ascii="Times New Roman" w:hAnsi="Times New Roman" w:cs="Times New Roman"/>
          <w:color w:val="002060"/>
          <w:szCs w:val="28"/>
          <w:bdr w:val="none" w:sz="0" w:space="0" w:color="auto" w:frame="1"/>
          <w:shd w:val="clear" w:color="auto" w:fill="FFFFFF"/>
        </w:rPr>
        <w:t xml:space="preserve"> </w:t>
      </w:r>
      <w:proofErr w:type="spellStart"/>
      <w:r w:rsidR="0099562D" w:rsidRPr="0099562D">
        <w:rPr>
          <w:rStyle w:val="Accentuation"/>
          <w:rFonts w:ascii="Times New Roman" w:hAnsi="Times New Roman" w:cs="Times New Roman"/>
          <w:color w:val="002060"/>
          <w:szCs w:val="28"/>
          <w:bdr w:val="none" w:sz="0" w:space="0" w:color="auto" w:frame="1"/>
          <w:shd w:val="clear" w:color="auto" w:fill="FFFFFF"/>
        </w:rPr>
        <w:t>consacrent</w:t>
      </w:r>
      <w:proofErr w:type="spellEnd"/>
      <w:r w:rsidR="0099562D" w:rsidRPr="0099562D">
        <w:rPr>
          <w:rStyle w:val="Accentuation"/>
          <w:rFonts w:ascii="Times New Roman" w:hAnsi="Times New Roman" w:cs="Times New Roman"/>
          <w:color w:val="002060"/>
          <w:szCs w:val="28"/>
          <w:bdr w:val="none" w:sz="0" w:space="0" w:color="auto" w:frame="1"/>
          <w:shd w:val="clear" w:color="auto" w:fill="FFFFFF"/>
        </w:rPr>
        <w:t xml:space="preserve"> aux clubs</w:t>
      </w:r>
    </w:p>
    <w:p w14:paraId="4E9D543F" w14:textId="34A84CD3" w:rsidR="007C0AF4" w:rsidRPr="0004560B" w:rsidRDefault="007C0AF4" w:rsidP="009562C0">
      <w:pPr>
        <w:pStyle w:val="Sous-titre"/>
        <w:spacing w:after="120"/>
        <w:jc w:val="center"/>
        <w:rPr>
          <w:rFonts w:ascii="Arial" w:eastAsia="Times New Roman" w:hAnsi="Arial" w:cs="Arial"/>
          <w:b/>
          <w:bCs/>
          <w:color w:val="923118" w:themeColor="accent2" w:themeShade="BF"/>
          <w:kern w:val="0"/>
          <w:sz w:val="28"/>
          <w:szCs w:val="28"/>
          <w:lang w:val="fr-FR" w:eastAsia="fr-FR"/>
          <w14:ligatures w14:val="none"/>
        </w:rPr>
      </w:pPr>
      <w:bookmarkStart w:id="0" w:name="_Hlk129008461"/>
      <w:r w:rsidRPr="0004560B">
        <w:rPr>
          <w:rFonts w:ascii="Arial" w:eastAsia="Times New Roman" w:hAnsi="Arial" w:cs="Arial"/>
          <w:b/>
          <w:bCs/>
          <w:color w:val="923118" w:themeColor="accent2" w:themeShade="BF"/>
          <w:kern w:val="0"/>
          <w:sz w:val="28"/>
          <w:szCs w:val="28"/>
          <w:lang w:val="fr-FR" w:eastAsia="fr-FR"/>
          <w14:ligatures w14:val="none"/>
        </w:rPr>
        <w:t xml:space="preserve">Dictée </w:t>
      </w:r>
      <w:r w:rsidR="0004560B">
        <w:rPr>
          <w:rFonts w:ascii="Arial" w:eastAsia="Times New Roman" w:hAnsi="Arial" w:cs="Arial"/>
          <w:b/>
          <w:bCs/>
          <w:color w:val="923118" w:themeColor="accent2" w:themeShade="BF"/>
          <w:kern w:val="0"/>
          <w:sz w:val="28"/>
          <w:szCs w:val="28"/>
          <w:lang w:val="fr-FR" w:eastAsia="fr-FR"/>
          <w14:ligatures w14:val="none"/>
        </w:rPr>
        <w:t>Fi</w:t>
      </w:r>
      <w:r w:rsidRPr="0004560B">
        <w:rPr>
          <w:rFonts w:ascii="Arial" w:eastAsia="Times New Roman" w:hAnsi="Arial" w:cs="Arial"/>
          <w:b/>
          <w:bCs/>
          <w:color w:val="923118" w:themeColor="accent2" w:themeShade="BF"/>
          <w:kern w:val="0"/>
          <w:sz w:val="28"/>
          <w:szCs w:val="28"/>
          <w:lang w:val="fr-FR" w:eastAsia="fr-FR"/>
          <w14:ligatures w14:val="none"/>
        </w:rPr>
        <w:t>nale Départementale</w:t>
      </w:r>
    </w:p>
    <w:p w14:paraId="6A47679D" w14:textId="3797FF23" w:rsidR="00084A7C" w:rsidRPr="0099562D" w:rsidRDefault="007C0AF4" w:rsidP="009562C0">
      <w:pPr>
        <w:spacing w:after="0"/>
        <w:jc w:val="center"/>
        <w:rPr>
          <w:rFonts w:ascii="inherit" w:eastAsia="Times New Roman" w:hAnsi="inherit" w:cs="Arial"/>
          <w:color w:val="2E6279" w:themeColor="accent4" w:themeShade="BF"/>
          <w:kern w:val="0"/>
          <w:sz w:val="24"/>
          <w:szCs w:val="24"/>
          <w:bdr w:val="none" w:sz="0" w:space="0" w:color="auto" w:frame="1"/>
          <w:lang w:val="fr-FR" w:eastAsia="fr-FR"/>
          <w14:ligatures w14:val="none"/>
        </w:rPr>
      </w:pPr>
      <w:bookmarkStart w:id="1" w:name="_Hlk92805930"/>
      <w:bookmarkEnd w:id="0"/>
      <w:r w:rsidRPr="0099562D">
        <w:rPr>
          <w:rFonts w:ascii="inherit" w:eastAsia="Times New Roman" w:hAnsi="inherit" w:cs="Arial"/>
          <w:color w:val="2E6279" w:themeColor="accent4" w:themeShade="BF"/>
          <w:kern w:val="0"/>
          <w:sz w:val="24"/>
          <w:szCs w:val="24"/>
          <w:bdr w:val="none" w:sz="0" w:space="0" w:color="auto" w:frame="1"/>
          <w:lang w:val="fr-FR" w:eastAsia="fr-FR"/>
          <w14:ligatures w14:val="none"/>
        </w:rPr>
        <w:t xml:space="preserve">Le </w:t>
      </w:r>
      <w:r w:rsidR="0004560B">
        <w:rPr>
          <w:rFonts w:ascii="inherit" w:eastAsia="Times New Roman" w:hAnsi="inherit" w:cs="Arial"/>
          <w:color w:val="2E6279" w:themeColor="accent4" w:themeShade="BF"/>
          <w:kern w:val="0"/>
          <w:sz w:val="24"/>
          <w:szCs w:val="24"/>
          <w:bdr w:val="none" w:sz="0" w:space="0" w:color="auto" w:frame="1"/>
          <w:lang w:val="fr-FR" w:eastAsia="fr-FR"/>
          <w14:ligatures w14:val="none"/>
        </w:rPr>
        <w:t>0</w:t>
      </w:r>
      <w:r w:rsidRPr="0099562D">
        <w:rPr>
          <w:rFonts w:ascii="inherit" w:eastAsia="Times New Roman" w:hAnsi="inherit" w:cs="Arial"/>
          <w:color w:val="2E6279" w:themeColor="accent4" w:themeShade="BF"/>
          <w:kern w:val="0"/>
          <w:sz w:val="24"/>
          <w:szCs w:val="24"/>
          <w:bdr w:val="none" w:sz="0" w:space="0" w:color="auto" w:frame="1"/>
          <w:lang w:val="fr-FR" w:eastAsia="fr-FR"/>
          <w14:ligatures w14:val="none"/>
        </w:rPr>
        <w:t>2 février 2023, dans les locaux de la Mutualité Sociale Agricole à Saintes, 15 participants aux dictées organisées en 2022 dans les secteurs de l’Aunis et de la Saintonge ,</w:t>
      </w:r>
      <w:r w:rsidR="0099562D">
        <w:rPr>
          <w:rFonts w:ascii="inherit" w:eastAsia="Times New Roman" w:hAnsi="inherit" w:cs="Arial"/>
          <w:color w:val="2E6279" w:themeColor="accent4" w:themeShade="BF"/>
          <w:kern w:val="0"/>
          <w:sz w:val="24"/>
          <w:szCs w:val="24"/>
          <w:bdr w:val="none" w:sz="0" w:space="0" w:color="auto" w:frame="1"/>
          <w:lang w:val="fr-FR" w:eastAsia="fr-FR"/>
          <w14:ligatures w14:val="none"/>
        </w:rPr>
        <w:t xml:space="preserve"> </w:t>
      </w:r>
      <w:r w:rsidRPr="0099562D">
        <w:rPr>
          <w:rFonts w:ascii="inherit" w:eastAsia="Times New Roman" w:hAnsi="inherit" w:cs="Arial"/>
          <w:color w:val="2E6279" w:themeColor="accent4" w:themeShade="BF"/>
          <w:kern w:val="0"/>
          <w:sz w:val="24"/>
          <w:szCs w:val="24"/>
          <w:bdr w:val="none" w:sz="0" w:space="0" w:color="auto" w:frame="1"/>
          <w:lang w:val="fr-FR" w:eastAsia="fr-FR"/>
          <w14:ligatures w14:val="none"/>
        </w:rPr>
        <w:t xml:space="preserve">se sont retrouvés dans le cadre de la finale </w:t>
      </w:r>
      <w:r w:rsidR="0099562D">
        <w:rPr>
          <w:rFonts w:ascii="inherit" w:eastAsia="Times New Roman" w:hAnsi="inherit" w:cs="Arial"/>
          <w:color w:val="2E6279" w:themeColor="accent4" w:themeShade="BF"/>
          <w:kern w:val="0"/>
          <w:sz w:val="24"/>
          <w:szCs w:val="24"/>
          <w:bdr w:val="none" w:sz="0" w:space="0" w:color="auto" w:frame="1"/>
          <w:lang w:val="fr-FR" w:eastAsia="fr-FR"/>
          <w14:ligatures w14:val="none"/>
        </w:rPr>
        <w:t xml:space="preserve">            </w:t>
      </w:r>
      <w:r w:rsidRPr="0099562D">
        <w:rPr>
          <w:rFonts w:ascii="inherit" w:eastAsia="Times New Roman" w:hAnsi="inherit" w:cs="Arial"/>
          <w:color w:val="2E6279" w:themeColor="accent4" w:themeShade="BF"/>
          <w:kern w:val="0"/>
          <w:sz w:val="24"/>
          <w:szCs w:val="24"/>
          <w:bdr w:val="none" w:sz="0" w:space="0" w:color="auto" w:frame="1"/>
          <w:lang w:val="fr-FR" w:eastAsia="fr-FR"/>
          <w14:ligatures w14:val="none"/>
        </w:rPr>
        <w:t>départementale de dictée.</w:t>
      </w:r>
      <w:r w:rsidRPr="0099562D">
        <w:rPr>
          <w:rFonts w:ascii="inherit" w:eastAsia="Times New Roman" w:hAnsi="inherit" w:cs="Arial"/>
          <w:color w:val="2E6279" w:themeColor="accent4" w:themeShade="BF"/>
          <w:kern w:val="0"/>
          <w:sz w:val="24"/>
          <w:szCs w:val="24"/>
          <w:bdr w:val="none" w:sz="0" w:space="0" w:color="auto" w:frame="1"/>
          <w:lang w:val="fr-FR" w:eastAsia="fr-FR"/>
          <w14:ligatures w14:val="none"/>
        </w:rPr>
        <w:br/>
        <w:t>               Ce fut un très bon moment d’échanges, de convivialité  …………. </w:t>
      </w:r>
      <w:proofErr w:type="gramStart"/>
      <w:r w:rsidRPr="0099562D">
        <w:rPr>
          <w:rFonts w:ascii="inherit" w:eastAsia="Times New Roman" w:hAnsi="inherit" w:cs="Arial"/>
          <w:color w:val="2E6279" w:themeColor="accent4" w:themeShade="BF"/>
          <w:kern w:val="0"/>
          <w:sz w:val="24"/>
          <w:szCs w:val="24"/>
          <w:bdr w:val="none" w:sz="0" w:space="0" w:color="auto" w:frame="1"/>
          <w:lang w:val="fr-FR" w:eastAsia="fr-FR"/>
          <w14:ligatures w14:val="none"/>
        </w:rPr>
        <w:t>et</w:t>
      </w:r>
      <w:proofErr w:type="gramEnd"/>
      <w:r w:rsidRPr="0099562D">
        <w:rPr>
          <w:rFonts w:ascii="inherit" w:eastAsia="Times New Roman" w:hAnsi="inherit" w:cs="Arial"/>
          <w:color w:val="2E6279" w:themeColor="accent4" w:themeShade="BF"/>
          <w:kern w:val="0"/>
          <w:sz w:val="24"/>
          <w:szCs w:val="24"/>
          <w:bdr w:val="none" w:sz="0" w:space="0" w:color="auto" w:frame="1"/>
          <w:lang w:val="fr-FR" w:eastAsia="fr-FR"/>
          <w14:ligatures w14:val="none"/>
        </w:rPr>
        <w:t> de fautes ! Mais dans une dictée qui ne relève pas du niveau du certificat d’étude ! (</w:t>
      </w:r>
      <w:hyperlink r:id="rId16" w:tgtFrame="_blank" w:history="1">
        <w:r w:rsidRPr="0099562D">
          <w:rPr>
            <w:rFonts w:ascii="inherit" w:eastAsia="Times New Roman" w:hAnsi="inherit" w:cs="Arial"/>
            <w:color w:val="2E6279" w:themeColor="accent4" w:themeShade="BF"/>
            <w:kern w:val="0"/>
            <w:sz w:val="24"/>
            <w:szCs w:val="24"/>
            <w:u w:val="single"/>
            <w:bdr w:val="none" w:sz="0" w:space="0" w:color="auto" w:frame="1"/>
            <w:lang w:val="fr-FR" w:eastAsia="fr-FR"/>
            <w14:ligatures w14:val="none"/>
          </w:rPr>
          <w:t>voir le texte)</w:t>
        </w:r>
      </w:hyperlink>
    </w:p>
    <w:p w14:paraId="2C3D2DAC" w14:textId="37FB3FBD" w:rsidR="00084A7C" w:rsidRDefault="00084A7C" w:rsidP="00084A7C">
      <w:pPr>
        <w:spacing w:after="0"/>
        <w:jc w:val="center"/>
        <w:rPr>
          <w:rFonts w:ascii="inherit" w:eastAsia="Times New Roman" w:hAnsi="inherit" w:cs="Arial"/>
          <w:color w:val="002060"/>
          <w:kern w:val="0"/>
          <w:sz w:val="24"/>
          <w:szCs w:val="24"/>
          <w:bdr w:val="none" w:sz="0" w:space="0" w:color="auto" w:frame="1"/>
          <w:lang w:val="fr-FR" w:eastAsia="fr-FR"/>
          <w14:ligatures w14:val="none"/>
        </w:rPr>
      </w:pPr>
      <w:r>
        <w:rPr>
          <w:noProof/>
        </w:rPr>
        <w:drawing>
          <wp:inline distT="0" distB="0" distL="0" distR="0" wp14:anchorId="3CC91964" wp14:editId="16F63DE3">
            <wp:extent cx="2877820" cy="2440287"/>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290" cy="2450013"/>
                    </a:xfrm>
                    <a:prstGeom prst="rect">
                      <a:avLst/>
                    </a:prstGeom>
                    <a:noFill/>
                    <a:ln>
                      <a:noFill/>
                    </a:ln>
                  </pic:spPr>
                </pic:pic>
              </a:graphicData>
            </a:graphic>
          </wp:inline>
        </w:drawing>
      </w:r>
    </w:p>
    <w:p w14:paraId="73FD22CF" w14:textId="0CC57558" w:rsidR="00084A7C" w:rsidRPr="000A5129" w:rsidRDefault="00084A7C" w:rsidP="000A5129">
      <w:pPr>
        <w:spacing w:after="0"/>
        <w:jc w:val="center"/>
        <w:rPr>
          <w:rFonts w:ascii="inherit" w:eastAsia="Times New Roman" w:hAnsi="inherit" w:cs="Arial"/>
          <w:b/>
          <w:bCs/>
          <w:color w:val="FF0066"/>
          <w:kern w:val="0"/>
          <w:sz w:val="24"/>
          <w:szCs w:val="24"/>
          <w:bdr w:val="none" w:sz="0" w:space="0" w:color="auto" w:frame="1"/>
          <w:lang w:val="fr-FR" w:eastAsia="fr-FR"/>
          <w14:ligatures w14:val="none"/>
        </w:rPr>
      </w:pPr>
      <w:r w:rsidRPr="007C0AF4">
        <w:rPr>
          <w:rFonts w:ascii="inherit" w:eastAsia="Times New Roman" w:hAnsi="inherit" w:cs="Arial"/>
          <w:color w:val="000099"/>
          <w:kern w:val="0"/>
          <w:sz w:val="24"/>
          <w:szCs w:val="24"/>
          <w:lang w:val="fr-FR" w:eastAsia="fr-FR"/>
          <w14:ligatures w14:val="none"/>
        </w:rPr>
        <w:t xml:space="preserve">Mr </w:t>
      </w:r>
      <w:proofErr w:type="spellStart"/>
      <w:r w:rsidRPr="007C0AF4">
        <w:rPr>
          <w:rFonts w:ascii="inherit" w:eastAsia="Times New Roman" w:hAnsi="inherit" w:cs="Arial"/>
          <w:color w:val="000099"/>
          <w:kern w:val="0"/>
          <w:sz w:val="24"/>
          <w:szCs w:val="24"/>
          <w:lang w:val="fr-FR" w:eastAsia="fr-FR"/>
          <w14:ligatures w14:val="none"/>
        </w:rPr>
        <w:t>Lecerq</w:t>
      </w:r>
      <w:proofErr w:type="spellEnd"/>
      <w:r w:rsidRPr="007C0AF4">
        <w:rPr>
          <w:rFonts w:ascii="inherit" w:eastAsia="Times New Roman" w:hAnsi="inherit" w:cs="Arial"/>
          <w:color w:val="000099"/>
          <w:kern w:val="0"/>
          <w:sz w:val="24"/>
          <w:szCs w:val="24"/>
          <w:lang w:val="fr-FR" w:eastAsia="fr-FR"/>
          <w14:ligatures w14:val="none"/>
        </w:rPr>
        <w:t xml:space="preserve"> YVES de </w:t>
      </w:r>
      <w:proofErr w:type="gramStart"/>
      <w:r w:rsidRPr="007C0AF4">
        <w:rPr>
          <w:rFonts w:ascii="inherit" w:eastAsia="Times New Roman" w:hAnsi="inherit" w:cs="Arial"/>
          <w:color w:val="000099"/>
          <w:kern w:val="0"/>
          <w:sz w:val="24"/>
          <w:szCs w:val="24"/>
          <w:lang w:val="fr-FR" w:eastAsia="fr-FR"/>
          <w14:ligatures w14:val="none"/>
        </w:rPr>
        <w:t>Saintes .</w:t>
      </w:r>
      <w:proofErr w:type="gramEnd"/>
      <w:r w:rsidRPr="007C0AF4">
        <w:rPr>
          <w:rFonts w:ascii="inherit" w:eastAsia="Times New Roman" w:hAnsi="inherit" w:cs="Arial"/>
          <w:color w:val="000099"/>
          <w:kern w:val="0"/>
          <w:sz w:val="24"/>
          <w:szCs w:val="24"/>
          <w:lang w:val="fr-FR" w:eastAsia="fr-FR"/>
          <w14:ligatures w14:val="none"/>
        </w:rPr>
        <w:t>( 17 fautes )</w:t>
      </w:r>
      <w:r w:rsidRPr="007C0AF4">
        <w:rPr>
          <w:rFonts w:ascii="inherit" w:eastAsia="Times New Roman" w:hAnsi="inherit" w:cs="Arial"/>
          <w:color w:val="000099"/>
          <w:kern w:val="0"/>
          <w:sz w:val="24"/>
          <w:szCs w:val="24"/>
          <w:lang w:val="fr-FR" w:eastAsia="fr-FR"/>
          <w14:ligatures w14:val="none"/>
        </w:rPr>
        <w:br/>
        <w:t xml:space="preserve">       Mme </w:t>
      </w:r>
      <w:proofErr w:type="spellStart"/>
      <w:r w:rsidRPr="007C0AF4">
        <w:rPr>
          <w:rFonts w:ascii="inherit" w:eastAsia="Times New Roman" w:hAnsi="inherit" w:cs="Arial"/>
          <w:color w:val="000099"/>
          <w:kern w:val="0"/>
          <w:sz w:val="24"/>
          <w:szCs w:val="24"/>
          <w:lang w:val="fr-FR" w:eastAsia="fr-FR"/>
          <w14:ligatures w14:val="none"/>
        </w:rPr>
        <w:t>Chaunette</w:t>
      </w:r>
      <w:proofErr w:type="spellEnd"/>
      <w:r w:rsidRPr="007C0AF4">
        <w:rPr>
          <w:rFonts w:ascii="inherit" w:eastAsia="Times New Roman" w:hAnsi="inherit" w:cs="Arial"/>
          <w:color w:val="000099"/>
          <w:kern w:val="0"/>
          <w:sz w:val="24"/>
          <w:szCs w:val="24"/>
          <w:lang w:val="fr-FR" w:eastAsia="fr-FR"/>
          <w14:ligatures w14:val="none"/>
        </w:rPr>
        <w:t xml:space="preserve"> Jacqueline .(17 fautes 1/2)</w:t>
      </w:r>
      <w:r w:rsidRPr="007C0AF4">
        <w:rPr>
          <w:rFonts w:ascii="inherit" w:eastAsia="Times New Roman" w:hAnsi="inherit" w:cs="Arial"/>
          <w:color w:val="000099"/>
          <w:kern w:val="0"/>
          <w:sz w:val="24"/>
          <w:szCs w:val="24"/>
          <w:lang w:val="fr-FR" w:eastAsia="fr-FR"/>
          <w14:ligatures w14:val="none"/>
        </w:rPr>
        <w:br/>
        <w:t xml:space="preserve">          Mme </w:t>
      </w:r>
      <w:proofErr w:type="spellStart"/>
      <w:r w:rsidRPr="007C0AF4">
        <w:rPr>
          <w:rFonts w:ascii="inherit" w:eastAsia="Times New Roman" w:hAnsi="inherit" w:cs="Arial"/>
          <w:color w:val="000099"/>
          <w:kern w:val="0"/>
          <w:sz w:val="24"/>
          <w:szCs w:val="24"/>
          <w:lang w:val="fr-FR" w:eastAsia="fr-FR"/>
          <w14:ligatures w14:val="none"/>
        </w:rPr>
        <w:t>Sterlingot</w:t>
      </w:r>
      <w:proofErr w:type="spellEnd"/>
      <w:r w:rsidRPr="007C0AF4">
        <w:rPr>
          <w:rFonts w:ascii="inherit" w:eastAsia="Times New Roman" w:hAnsi="inherit" w:cs="Arial"/>
          <w:color w:val="000099"/>
          <w:kern w:val="0"/>
          <w:sz w:val="24"/>
          <w:szCs w:val="24"/>
          <w:lang w:val="fr-FR" w:eastAsia="fr-FR"/>
          <w14:ligatures w14:val="none"/>
        </w:rPr>
        <w:t xml:space="preserve"> Anne-Marie. </w:t>
      </w:r>
      <w:proofErr w:type="gramStart"/>
      <w:r w:rsidRPr="007C0AF4">
        <w:rPr>
          <w:rFonts w:ascii="inherit" w:eastAsia="Times New Roman" w:hAnsi="inherit" w:cs="Arial"/>
          <w:color w:val="000099"/>
          <w:kern w:val="0"/>
          <w:sz w:val="24"/>
          <w:szCs w:val="24"/>
          <w:lang w:val="fr-FR" w:eastAsia="fr-FR"/>
          <w14:ligatures w14:val="none"/>
        </w:rPr>
        <w:t>( 22</w:t>
      </w:r>
      <w:proofErr w:type="gramEnd"/>
      <w:r w:rsidRPr="007C0AF4">
        <w:rPr>
          <w:rFonts w:ascii="inherit" w:eastAsia="Times New Roman" w:hAnsi="inherit" w:cs="Arial"/>
          <w:color w:val="000099"/>
          <w:kern w:val="0"/>
          <w:sz w:val="24"/>
          <w:szCs w:val="24"/>
          <w:lang w:val="fr-FR" w:eastAsia="fr-FR"/>
          <w14:ligatures w14:val="none"/>
        </w:rPr>
        <w:t xml:space="preserve"> fautes 1/2) </w:t>
      </w:r>
      <w:r w:rsidRPr="007C0AF4">
        <w:rPr>
          <w:rFonts w:ascii="inherit" w:eastAsia="Times New Roman" w:hAnsi="inherit" w:cs="Arial"/>
          <w:color w:val="000099"/>
          <w:kern w:val="0"/>
          <w:sz w:val="24"/>
          <w:szCs w:val="24"/>
          <w:lang w:val="fr-FR" w:eastAsia="fr-FR"/>
          <w14:ligatures w14:val="none"/>
        </w:rPr>
        <w:br/>
      </w:r>
      <w:r w:rsidR="000A5129" w:rsidRPr="000A5129">
        <w:rPr>
          <w:rFonts w:ascii="inherit" w:eastAsia="Times New Roman" w:hAnsi="inherit" w:cs="Arial"/>
          <w:b/>
          <w:bCs/>
          <w:color w:val="FF0066"/>
          <w:kern w:val="0"/>
          <w:sz w:val="24"/>
          <w:szCs w:val="24"/>
          <w:bdr w:val="none" w:sz="0" w:space="0" w:color="auto" w:frame="1"/>
          <w:lang w:val="fr-FR" w:eastAsia="fr-FR"/>
          <w14:ligatures w14:val="none"/>
        </w:rPr>
        <w:t>Pour la première fois, GM17 sera représenté par Mr LECERQ Yves lors du 10</w:t>
      </w:r>
      <w:r w:rsidR="000A5129" w:rsidRPr="000A5129">
        <w:rPr>
          <w:rFonts w:ascii="inherit" w:eastAsia="Times New Roman" w:hAnsi="inherit" w:cs="Arial"/>
          <w:b/>
          <w:bCs/>
          <w:color w:val="FF0066"/>
          <w:kern w:val="0"/>
          <w:sz w:val="24"/>
          <w:szCs w:val="24"/>
          <w:bdr w:val="none" w:sz="0" w:space="0" w:color="auto" w:frame="1"/>
          <w:vertAlign w:val="superscript"/>
          <w:lang w:val="fr-FR" w:eastAsia="fr-FR"/>
          <w14:ligatures w14:val="none"/>
        </w:rPr>
        <w:t>éme</w:t>
      </w:r>
      <w:r w:rsidR="000A5129" w:rsidRPr="000A5129">
        <w:rPr>
          <w:rFonts w:ascii="inherit" w:eastAsia="Times New Roman" w:hAnsi="inherit" w:cs="Arial"/>
          <w:b/>
          <w:bCs/>
          <w:color w:val="FF0066"/>
          <w:kern w:val="0"/>
          <w:sz w:val="24"/>
          <w:szCs w:val="24"/>
          <w:bdr w:val="none" w:sz="0" w:space="0" w:color="auto" w:frame="1"/>
          <w:lang w:val="fr-FR" w:eastAsia="fr-FR"/>
          <w14:ligatures w14:val="none"/>
        </w:rPr>
        <w:t xml:space="preserve"> concours de dictée à </w:t>
      </w:r>
      <w:proofErr w:type="spellStart"/>
      <w:r w:rsidR="000A5129" w:rsidRPr="000A5129">
        <w:rPr>
          <w:rFonts w:ascii="inherit" w:eastAsia="Times New Roman" w:hAnsi="inherit" w:cs="Arial"/>
          <w:b/>
          <w:bCs/>
          <w:color w:val="FF0066"/>
          <w:kern w:val="0"/>
          <w:sz w:val="24"/>
          <w:szCs w:val="24"/>
          <w:bdr w:val="none" w:sz="0" w:space="0" w:color="auto" w:frame="1"/>
          <w:lang w:val="fr-FR" w:eastAsia="fr-FR"/>
          <w14:ligatures w14:val="none"/>
        </w:rPr>
        <w:t>Valencay</w:t>
      </w:r>
      <w:proofErr w:type="spellEnd"/>
    </w:p>
    <w:p w14:paraId="24C10E83" w14:textId="64F15645" w:rsidR="00084A7C" w:rsidRDefault="007C0AF4" w:rsidP="00084A7C">
      <w:pPr>
        <w:pBdr>
          <w:top w:val="single" w:sz="4" w:space="1" w:color="auto"/>
          <w:left w:val="single" w:sz="4" w:space="4" w:color="auto"/>
          <w:bottom w:val="single" w:sz="4" w:space="1" w:color="auto"/>
          <w:right w:val="single" w:sz="4" w:space="0" w:color="auto"/>
        </w:pBdr>
        <w:shd w:val="clear" w:color="auto" w:fill="FFFFFF"/>
        <w:spacing w:after="0" w:line="240" w:lineRule="auto"/>
        <w:jc w:val="center"/>
        <w:textAlignment w:val="baseline"/>
        <w:rPr>
          <w:b/>
          <w:bCs/>
          <w:color w:val="002060"/>
          <w:sz w:val="52"/>
          <w:szCs w:val="52"/>
          <w:lang w:val="fr-FR" w:eastAsia="fr-FR"/>
        </w:rPr>
      </w:pPr>
      <w:bookmarkStart w:id="2" w:name="_Hlk129008115"/>
      <w:r w:rsidRPr="007C0AF4">
        <w:rPr>
          <w:rFonts w:ascii="inherit" w:eastAsia="Times New Roman" w:hAnsi="inherit" w:cs="Arial"/>
          <w:color w:val="000099"/>
          <w:kern w:val="0"/>
          <w:sz w:val="24"/>
          <w:szCs w:val="24"/>
          <w:bdr w:val="none" w:sz="0" w:space="0" w:color="auto" w:frame="1"/>
          <w:lang w:val="fr-FR" w:eastAsia="fr-FR"/>
          <w14:ligatures w14:val="none"/>
        </w:rPr>
        <w:lastRenderedPageBreak/>
        <w:t xml:space="preserve">                </w:t>
      </w:r>
      <w:bookmarkEnd w:id="1"/>
      <w:bookmarkEnd w:id="2"/>
      <w:r>
        <w:rPr>
          <w:noProof/>
        </w:rPr>
        <w:drawing>
          <wp:inline distT="0" distB="0" distL="0" distR="0" wp14:anchorId="0DD81F46" wp14:editId="759E226A">
            <wp:extent cx="6466152" cy="88963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8"/>
                    <a:stretch>
                      <a:fillRect/>
                    </a:stretch>
                  </pic:blipFill>
                  <pic:spPr>
                    <a:xfrm>
                      <a:off x="0" y="0"/>
                      <a:ext cx="6498690" cy="8941117"/>
                    </a:xfrm>
                    <a:prstGeom prst="rect">
                      <a:avLst/>
                    </a:prstGeom>
                  </pic:spPr>
                </pic:pic>
              </a:graphicData>
            </a:graphic>
          </wp:inline>
        </w:drawing>
      </w:r>
    </w:p>
    <w:p w14:paraId="435FC1C9" w14:textId="1501ADDF" w:rsidR="00C67CAD" w:rsidRPr="009D3CD5" w:rsidRDefault="00084A7C" w:rsidP="00921568">
      <w:pPr>
        <w:pStyle w:val="Citation"/>
        <w:rPr>
          <w:b/>
          <w:bCs/>
          <w:color w:val="002060"/>
          <w:sz w:val="52"/>
          <w:szCs w:val="52"/>
          <w:lang w:val="fr-FR" w:eastAsia="fr-FR"/>
        </w:rPr>
      </w:pPr>
      <w:r w:rsidRPr="005421B1">
        <w:rPr>
          <w:rFonts w:ascii="Times New Roman" w:hAnsi="Times New Roman" w:cs="Times New Roman"/>
          <w:noProof/>
          <w:color w:val="F60AB3"/>
          <w:sz w:val="36"/>
          <w:szCs w:val="36"/>
          <w:lang w:val="fr-FR" w:eastAsia="fr-FR"/>
        </w:rPr>
        <w:lastRenderedPageBreak/>
        <mc:AlternateContent>
          <mc:Choice Requires="wps">
            <w:drawing>
              <wp:anchor distT="182880" distB="182880" distL="274320" distR="274320" simplePos="0" relativeHeight="251663360" behindDoc="0" locked="0" layoutInCell="1" allowOverlap="0" wp14:anchorId="5D6EE99F" wp14:editId="69A8A384">
                <wp:simplePos x="0" y="0"/>
                <wp:positionH relativeFrom="margin">
                  <wp:posOffset>-123825</wp:posOffset>
                </wp:positionH>
                <wp:positionV relativeFrom="page">
                  <wp:posOffset>371475</wp:posOffset>
                </wp:positionV>
                <wp:extent cx="2343150" cy="4943475"/>
                <wp:effectExtent l="0" t="0" r="0" b="9525"/>
                <wp:wrapSquare wrapText="bothSides"/>
                <wp:docPr id="8" name="Zone de texte 8"/>
                <wp:cNvGraphicFramePr/>
                <a:graphic xmlns:a="http://schemas.openxmlformats.org/drawingml/2006/main">
                  <a:graphicData uri="http://schemas.microsoft.com/office/word/2010/wordprocessingShape">
                    <wps:wsp>
                      <wps:cNvSpPr txBox="1"/>
                      <wps:spPr>
                        <a:xfrm>
                          <a:off x="0" y="0"/>
                          <a:ext cx="2343150" cy="4943475"/>
                        </a:xfrm>
                        <a:prstGeom prst="rect">
                          <a:avLst/>
                        </a:prstGeom>
                        <a:noFill/>
                        <a:ln w="6350">
                          <a:noFill/>
                        </a:ln>
                        <a:effectLst/>
                      </wps:spPr>
                      <wps:txbx>
                        <w:txbxContent>
                          <w:p w14:paraId="3E031448" w14:textId="1A6CD651" w:rsidR="00084A7C" w:rsidRDefault="00084A7C" w:rsidP="00E60B8E">
                            <w:pPr>
                              <w:pStyle w:val="TitreContact"/>
                              <w:jc w:val="center"/>
                              <w:rPr>
                                <w:noProof/>
                              </w:rPr>
                            </w:pPr>
                            <w:r>
                              <w:rPr>
                                <w:noProof/>
                              </w:rPr>
                              <w:drawing>
                                <wp:inline distT="0" distB="0" distL="0" distR="0" wp14:anchorId="5C669413" wp14:editId="10AA1FA7">
                                  <wp:extent cx="2057400" cy="1409700"/>
                                  <wp:effectExtent l="0" t="0" r="0" b="0"/>
                                  <wp:docPr id="67" name="Image 67" descr="SCRABBLE – Sai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BBLE – Sain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409700"/>
                                          </a:xfrm>
                                          <a:prstGeom prst="rect">
                                            <a:avLst/>
                                          </a:prstGeom>
                                          <a:noFill/>
                                          <a:ln>
                                            <a:noFill/>
                                          </a:ln>
                                        </pic:spPr>
                                      </pic:pic>
                                    </a:graphicData>
                                  </a:graphic>
                                </wp:inline>
                              </w:drawing>
                            </w:r>
                          </w:p>
                          <w:p w14:paraId="5736F443" w14:textId="77777777" w:rsidR="00084A7C" w:rsidRDefault="00084A7C" w:rsidP="00E60B8E">
                            <w:pPr>
                              <w:pStyle w:val="TitreContact"/>
                              <w:jc w:val="center"/>
                              <w:rPr>
                                <w:noProof/>
                              </w:rPr>
                            </w:pPr>
                          </w:p>
                          <w:p w14:paraId="35662920" w14:textId="75C665A9" w:rsidR="00E60B8E" w:rsidRDefault="00A26FF5" w:rsidP="00E60B8E">
                            <w:pPr>
                              <w:pStyle w:val="TitreContact"/>
                              <w:jc w:val="center"/>
                              <w:rPr>
                                <w:lang w:val="fr-FR"/>
                              </w:rPr>
                            </w:pPr>
                            <w:r>
                              <w:rPr>
                                <w:noProof/>
                              </w:rPr>
                              <w:drawing>
                                <wp:inline distT="0" distB="0" distL="0" distR="0" wp14:anchorId="418FA713" wp14:editId="16EAACFD">
                                  <wp:extent cx="1798810" cy="2037715"/>
                                  <wp:effectExtent l="0" t="0" r="0" b="63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1505" cy="205209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E99F" id="Zone de texte 8" o:spid="_x0000_s1027" type="#_x0000_t202" style="position:absolute;left:0;text-align:left;margin-left:-9.75pt;margin-top:29.25pt;width:184.5pt;height:389.25pt;z-index:25166336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" o:allowoverlap="f" filled="f" stroked="f" strokeweight=".5pt">
                <v:textbox inset="0,0,0,0">
                  <w:txbxContent>
                    <w:p w14:paraId="3E031448" w14:textId="1A6CD651" w:rsidR="00084A7C" w:rsidRDefault="00084A7C" w:rsidP="00E60B8E">
                      <w:pPr>
                        <w:pStyle w:val="TitreContact"/>
                        <w:jc w:val="center"/>
                        <w:rPr>
                          <w:noProof/>
                        </w:rPr>
                      </w:pPr>
                      <w:r>
                        <w:rPr>
                          <w:noProof/>
                        </w:rPr>
                        <w:drawing>
                          <wp:inline distT="0" distB="0" distL="0" distR="0" wp14:anchorId="5C669413" wp14:editId="10AA1FA7">
                            <wp:extent cx="2057400" cy="1409700"/>
                            <wp:effectExtent l="0" t="0" r="0" b="0"/>
                            <wp:docPr id="67" name="Image 67" descr="SCRABBLE – Sai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BBLE – Sain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409700"/>
                                    </a:xfrm>
                                    <a:prstGeom prst="rect">
                                      <a:avLst/>
                                    </a:prstGeom>
                                    <a:noFill/>
                                    <a:ln>
                                      <a:noFill/>
                                    </a:ln>
                                  </pic:spPr>
                                </pic:pic>
                              </a:graphicData>
                            </a:graphic>
                          </wp:inline>
                        </w:drawing>
                      </w:r>
                    </w:p>
                    <w:p w14:paraId="5736F443" w14:textId="77777777" w:rsidR="00084A7C" w:rsidRDefault="00084A7C" w:rsidP="00E60B8E">
                      <w:pPr>
                        <w:pStyle w:val="TitreContact"/>
                        <w:jc w:val="center"/>
                        <w:rPr>
                          <w:noProof/>
                        </w:rPr>
                      </w:pPr>
                    </w:p>
                    <w:p w14:paraId="35662920" w14:textId="75C665A9" w:rsidR="00E60B8E" w:rsidRDefault="00A26FF5" w:rsidP="00E60B8E">
                      <w:pPr>
                        <w:pStyle w:val="TitreContact"/>
                        <w:jc w:val="center"/>
                        <w:rPr>
                          <w:lang w:val="fr-FR"/>
                        </w:rPr>
                      </w:pPr>
                      <w:r>
                        <w:rPr>
                          <w:noProof/>
                        </w:rPr>
                        <w:drawing>
                          <wp:inline distT="0" distB="0" distL="0" distR="0" wp14:anchorId="418FA713" wp14:editId="16EAACFD">
                            <wp:extent cx="1798810" cy="2037715"/>
                            <wp:effectExtent l="0" t="0" r="0" b="63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1505" cy="2052097"/>
                                    </a:xfrm>
                                    <a:prstGeom prst="rect">
                                      <a:avLst/>
                                    </a:prstGeom>
                                    <a:noFill/>
                                    <a:ln>
                                      <a:noFill/>
                                    </a:ln>
                                  </pic:spPr>
                                </pic:pic>
                              </a:graphicData>
                            </a:graphic>
                          </wp:inline>
                        </w:drawing>
                      </w:r>
                    </w:p>
                  </w:txbxContent>
                </v:textbox>
                <w10:wrap type="square" anchorx="margin" anchory="page"/>
              </v:shape>
            </w:pict>
          </mc:Fallback>
        </mc:AlternateContent>
      </w:r>
      <w:r w:rsidR="00A26FF5">
        <w:rPr>
          <w:noProof/>
        </w:rPr>
        <w:drawing>
          <wp:inline distT="0" distB="0" distL="0" distR="0" wp14:anchorId="103E8056" wp14:editId="79616AF7">
            <wp:extent cx="622300" cy="531621"/>
            <wp:effectExtent l="0" t="0" r="0" b="1905"/>
            <wp:docPr id="74" name="Image 74" descr="Gifs Info animes, Images transparent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s Info animes, Images transparentes Inform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2607" cy="548969"/>
                    </a:xfrm>
                    <a:prstGeom prst="rect">
                      <a:avLst/>
                    </a:prstGeom>
                    <a:noFill/>
                    <a:ln>
                      <a:noFill/>
                    </a:ln>
                  </pic:spPr>
                </pic:pic>
              </a:graphicData>
            </a:graphic>
          </wp:inline>
        </w:drawing>
      </w:r>
      <w:r w:rsidR="00993CA6" w:rsidRPr="00084A7C">
        <w:rPr>
          <w:b/>
          <w:bCs/>
          <w:color w:val="002060"/>
          <w:sz w:val="44"/>
          <w:szCs w:val="44"/>
          <w:lang w:val="fr-FR" w:eastAsia="fr-FR"/>
        </w:rPr>
        <w:t>SCRABBLE</w:t>
      </w:r>
      <w:r w:rsidR="003F21CB" w:rsidRPr="00084A7C">
        <w:rPr>
          <w:b/>
          <w:bCs/>
          <w:color w:val="002060"/>
          <w:sz w:val="44"/>
          <w:szCs w:val="44"/>
          <w:lang w:val="fr-FR" w:eastAsia="fr-FR"/>
        </w:rPr>
        <w:t xml:space="preserve">  </w:t>
      </w:r>
      <w:r w:rsidRPr="00084A7C">
        <w:rPr>
          <w:i w:val="0"/>
          <w:iCs w:val="0"/>
          <w:noProof/>
          <w:lang w:val="fr-FR" w:eastAsia="fr-FR"/>
        </w:rPr>
        <w:drawing>
          <wp:inline distT="0" distB="0" distL="0" distR="0" wp14:anchorId="7C780B31" wp14:editId="24524612">
            <wp:extent cx="857250" cy="608582"/>
            <wp:effectExtent l="0" t="0" r="0" b="1270"/>
            <wp:docPr id="100" name="Image 100" descr="Photo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909" cy="629638"/>
                    </a:xfrm>
                    <a:prstGeom prst="rect">
                      <a:avLst/>
                    </a:prstGeom>
                    <a:noFill/>
                    <a:ln>
                      <a:noFill/>
                    </a:ln>
                  </pic:spPr>
                </pic:pic>
              </a:graphicData>
            </a:graphic>
          </wp:inline>
        </w:drawing>
      </w:r>
      <w:r w:rsidR="003F21CB" w:rsidRPr="009D3CD5">
        <w:rPr>
          <w:b/>
          <w:bCs/>
          <w:color w:val="002060"/>
          <w:sz w:val="52"/>
          <w:szCs w:val="52"/>
          <w:lang w:val="fr-FR" w:eastAsia="fr-FR"/>
        </w:rPr>
        <w:t>202</w:t>
      </w:r>
      <w:r w:rsidR="00E60B8E" w:rsidRPr="009D3CD5">
        <w:rPr>
          <w:b/>
          <w:bCs/>
          <w:color w:val="002060"/>
          <w:sz w:val="52"/>
          <w:szCs w:val="52"/>
          <w:lang w:val="fr-FR" w:eastAsia="fr-FR"/>
        </w:rPr>
        <w:t>3</w:t>
      </w:r>
      <w:r w:rsidR="00921568" w:rsidRPr="009D3CD5">
        <w:rPr>
          <w:b/>
          <w:bCs/>
          <w:color w:val="002060"/>
          <w:sz w:val="52"/>
          <w:szCs w:val="52"/>
          <w:lang w:val="fr-FR" w:eastAsia="fr-FR"/>
        </w:rPr>
        <w:t xml:space="preserve">  </w:t>
      </w:r>
    </w:p>
    <w:p w14:paraId="0DC43F4F" w14:textId="085BF172" w:rsidR="00E60B8E" w:rsidRPr="00993CA6" w:rsidRDefault="00E60B8E" w:rsidP="00E60B8E">
      <w:pPr>
        <w:pStyle w:val="Citation"/>
        <w:rPr>
          <w:b/>
          <w:bCs/>
          <w:color w:val="D60093"/>
          <w:sz w:val="56"/>
          <w:szCs w:val="56"/>
        </w:rPr>
      </w:pPr>
      <w:r w:rsidRPr="00993CA6">
        <w:rPr>
          <w:b/>
          <w:bCs/>
          <w:color w:val="D60093"/>
          <w:sz w:val="56"/>
          <w:szCs w:val="56"/>
        </w:rPr>
        <w:t xml:space="preserve">Le </w:t>
      </w:r>
      <w:r w:rsidR="00837DC9" w:rsidRPr="00993CA6">
        <w:rPr>
          <w:b/>
          <w:bCs/>
          <w:color w:val="D60093"/>
          <w:sz w:val="56"/>
          <w:szCs w:val="56"/>
        </w:rPr>
        <w:t xml:space="preserve">LUNDI </w:t>
      </w:r>
      <w:r w:rsidR="00993CA6" w:rsidRPr="00993CA6">
        <w:rPr>
          <w:b/>
          <w:bCs/>
          <w:color w:val="D60093"/>
          <w:sz w:val="56"/>
          <w:szCs w:val="56"/>
        </w:rPr>
        <w:t>11</w:t>
      </w:r>
      <w:r w:rsidR="00837DC9" w:rsidRPr="00993CA6">
        <w:rPr>
          <w:b/>
          <w:bCs/>
          <w:color w:val="D60093"/>
          <w:sz w:val="56"/>
          <w:szCs w:val="56"/>
        </w:rPr>
        <w:t xml:space="preserve"> </w:t>
      </w:r>
      <w:r w:rsidR="00993CA6" w:rsidRPr="00993CA6">
        <w:rPr>
          <w:b/>
          <w:bCs/>
          <w:color w:val="D60093"/>
          <w:sz w:val="56"/>
          <w:szCs w:val="56"/>
        </w:rPr>
        <w:t>MAI</w:t>
      </w:r>
    </w:p>
    <w:p w14:paraId="3746D974" w14:textId="7727EA87" w:rsidR="00300471" w:rsidRPr="00993CA6" w:rsidRDefault="00993CA6" w:rsidP="00E60B8E">
      <w:pPr>
        <w:pStyle w:val="Citation"/>
        <w:rPr>
          <w:b/>
          <w:bCs/>
          <w:color w:val="D60093"/>
          <w:sz w:val="56"/>
          <w:szCs w:val="56"/>
        </w:rPr>
      </w:pPr>
      <w:r w:rsidRPr="00993CA6">
        <w:rPr>
          <w:b/>
          <w:bCs/>
          <w:color w:val="D60093"/>
          <w:sz w:val="56"/>
          <w:szCs w:val="56"/>
        </w:rPr>
        <w:t xml:space="preserve">Aux GONDS </w:t>
      </w:r>
      <w:r>
        <w:rPr>
          <w:b/>
          <w:bCs/>
          <w:color w:val="D60093"/>
          <w:sz w:val="56"/>
          <w:szCs w:val="56"/>
        </w:rPr>
        <w:t>17100</w:t>
      </w:r>
    </w:p>
    <w:p w14:paraId="044BEF86" w14:textId="30FA099A" w:rsidR="00E60B8E" w:rsidRPr="00A26FF5" w:rsidRDefault="00E60B8E" w:rsidP="00993CA6">
      <w:pPr>
        <w:pStyle w:val="Titre1"/>
        <w:spacing w:before="240"/>
        <w:rPr>
          <w:noProof/>
          <w:color w:val="357049" w:themeColor="accent3" w:themeShade="BF"/>
          <w:lang w:val="fr-FR" w:eastAsia="fr-FR"/>
        </w:rPr>
      </w:pPr>
      <w:r w:rsidRPr="00084A7C">
        <w:rPr>
          <w:rFonts w:ascii="Times New Roman" w:eastAsia="Times New Roman" w:hAnsi="Times New Roman" w:cs="Times New Roman"/>
          <w:i/>
          <w:iCs/>
          <w:color w:val="357049" w:themeColor="accent3" w:themeShade="BF"/>
          <w:kern w:val="0"/>
          <w:sz w:val="48"/>
          <w:szCs w:val="48"/>
          <w:u w:val="single"/>
          <w:lang w:val="fr-FR" w:eastAsia="fr-FR"/>
          <w14:ligatures w14:val="none"/>
        </w:rPr>
        <w:t>Randon</w:t>
      </w:r>
      <w:r w:rsidRPr="00A26FF5">
        <w:rPr>
          <w:rFonts w:ascii="Times New Roman" w:eastAsia="Times New Roman" w:hAnsi="Times New Roman" w:cs="Times New Roman"/>
          <w:color w:val="357049" w:themeColor="accent3" w:themeShade="BF"/>
          <w:kern w:val="0"/>
          <w:sz w:val="48"/>
          <w:szCs w:val="48"/>
          <w:u w:val="single"/>
          <w:lang w:val="fr-FR" w:eastAsia="fr-FR"/>
          <w14:ligatures w14:val="none"/>
        </w:rPr>
        <w:t>née</w:t>
      </w:r>
      <w:r w:rsidRPr="00A26FF5">
        <w:rPr>
          <w:rFonts w:ascii="Times New Roman" w:eastAsia="Times New Roman" w:hAnsi="Times New Roman" w:cs="Times New Roman"/>
          <w:color w:val="357049" w:themeColor="accent3" w:themeShade="BF"/>
          <w:kern w:val="0"/>
          <w:sz w:val="28"/>
          <w:szCs w:val="28"/>
          <w:lang w:val="fr-FR" w:eastAsia="fr-FR"/>
          <w14:ligatures w14:val="none"/>
        </w:rPr>
        <w:t> :</w:t>
      </w:r>
      <w:r w:rsidR="00A26FF5" w:rsidRPr="00A26FF5">
        <w:rPr>
          <w:noProof/>
          <w:color w:val="923118" w:themeColor="accent2" w:themeShade="BF"/>
          <w:sz w:val="28"/>
          <w:szCs w:val="28"/>
        </w:rPr>
        <w:t xml:space="preserve"> </w:t>
      </w:r>
      <w:r w:rsidR="00084A7C">
        <w:rPr>
          <w:noProof/>
          <w:color w:val="923118" w:themeColor="accent2" w:themeShade="BF"/>
          <w:sz w:val="28"/>
          <w:szCs w:val="28"/>
        </w:rPr>
        <w:t xml:space="preserve">  </w:t>
      </w:r>
      <w:r w:rsidR="00A26FF5" w:rsidRPr="00A26FF5">
        <w:rPr>
          <w:noProof/>
          <w:color w:val="923118" w:themeColor="accent2" w:themeShade="BF"/>
          <w:sz w:val="28"/>
          <w:szCs w:val="28"/>
        </w:rPr>
        <w:drawing>
          <wp:inline distT="0" distB="0" distL="0" distR="0" wp14:anchorId="0114D7A3" wp14:editId="17A13300">
            <wp:extent cx="676275" cy="767573"/>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875" cy="787549"/>
                    </a:xfrm>
                    <a:prstGeom prst="rect">
                      <a:avLst/>
                    </a:prstGeom>
                    <a:noFill/>
                    <a:ln>
                      <a:noFill/>
                    </a:ln>
                  </pic:spPr>
                </pic:pic>
              </a:graphicData>
            </a:graphic>
          </wp:inline>
        </w:drawing>
      </w:r>
    </w:p>
    <w:p w14:paraId="703096CF" w14:textId="77777777" w:rsidR="00E60B8E" w:rsidRPr="00317062" w:rsidRDefault="00E60B8E" w:rsidP="00E60B8E">
      <w:pPr>
        <w:spacing w:before="100" w:beforeAutospacing="1" w:after="100" w:afterAutospacing="1" w:line="240" w:lineRule="auto"/>
        <w:jc w:val="both"/>
        <w:rPr>
          <w:rFonts w:ascii="Times New Roman" w:eastAsia="Times New Roman" w:hAnsi="Times New Roman" w:cs="Times New Roman"/>
          <w:color w:val="002060"/>
          <w:kern w:val="0"/>
          <w:sz w:val="36"/>
          <w:szCs w:val="36"/>
          <w:lang w:val="fr-FR" w:eastAsia="fr-FR"/>
          <w14:ligatures w14:val="none"/>
        </w:rPr>
      </w:pPr>
      <w:r w:rsidRPr="00317062">
        <w:rPr>
          <w:rFonts w:ascii="Times New Roman" w:eastAsia="Times New Roman" w:hAnsi="Times New Roman" w:cs="Times New Roman"/>
          <w:b/>
          <w:bCs/>
          <w:color w:val="FF0000"/>
          <w:kern w:val="0"/>
          <w:sz w:val="36"/>
          <w:szCs w:val="36"/>
          <w:lang w:val="fr-FR" w:eastAsia="fr-FR"/>
          <w14:ligatures w14:val="none"/>
        </w:rPr>
        <w:t>Le Mardi 16 Mai 2023</w:t>
      </w:r>
      <w:r w:rsidRPr="00317062">
        <w:rPr>
          <w:rFonts w:ascii="Times New Roman" w:eastAsia="Times New Roman" w:hAnsi="Times New Roman" w:cs="Times New Roman"/>
          <w:color w:val="FF0000"/>
          <w:kern w:val="0"/>
          <w:sz w:val="36"/>
          <w:szCs w:val="36"/>
          <w:lang w:val="fr-FR" w:eastAsia="fr-FR"/>
          <w14:ligatures w14:val="none"/>
        </w:rPr>
        <w:t xml:space="preserve"> </w:t>
      </w:r>
      <w:r w:rsidRPr="00317062">
        <w:rPr>
          <w:rFonts w:ascii="Times New Roman" w:eastAsia="Times New Roman" w:hAnsi="Times New Roman" w:cs="Times New Roman"/>
          <w:b/>
          <w:bCs/>
          <w:color w:val="FF0000"/>
          <w:kern w:val="0"/>
          <w:sz w:val="36"/>
          <w:szCs w:val="36"/>
          <w:lang w:val="fr-FR" w:eastAsia="fr-FR"/>
          <w14:ligatures w14:val="none"/>
        </w:rPr>
        <w:t>aux GONDS</w:t>
      </w:r>
      <w:r w:rsidRPr="00317062">
        <w:rPr>
          <w:rFonts w:ascii="Times New Roman" w:eastAsia="Times New Roman" w:hAnsi="Times New Roman" w:cs="Times New Roman"/>
          <w:color w:val="FF0000"/>
          <w:kern w:val="0"/>
          <w:sz w:val="36"/>
          <w:szCs w:val="36"/>
          <w:lang w:val="fr-FR" w:eastAsia="fr-FR"/>
          <w14:ligatures w14:val="none"/>
        </w:rPr>
        <w:t xml:space="preserve"> </w:t>
      </w:r>
      <w:r w:rsidRPr="00317062">
        <w:rPr>
          <w:rFonts w:ascii="Times New Roman" w:eastAsia="Times New Roman" w:hAnsi="Times New Roman" w:cs="Times New Roman"/>
          <w:color w:val="002060"/>
          <w:kern w:val="0"/>
          <w:sz w:val="36"/>
          <w:szCs w:val="36"/>
          <w:lang w:val="fr-FR" w:eastAsia="fr-FR"/>
          <w14:ligatures w14:val="none"/>
        </w:rPr>
        <w:t xml:space="preserve">(à </w:t>
      </w:r>
      <w:proofErr w:type="spellStart"/>
      <w:r w:rsidRPr="00317062">
        <w:rPr>
          <w:rFonts w:ascii="Times New Roman" w:eastAsia="Times New Roman" w:hAnsi="Times New Roman" w:cs="Times New Roman"/>
          <w:color w:val="002060"/>
          <w:kern w:val="0"/>
          <w:sz w:val="36"/>
          <w:szCs w:val="36"/>
          <w:lang w:val="fr-FR" w:eastAsia="fr-FR"/>
          <w14:ligatures w14:val="none"/>
        </w:rPr>
        <w:t>coté</w:t>
      </w:r>
      <w:proofErr w:type="spellEnd"/>
      <w:r w:rsidRPr="00317062">
        <w:rPr>
          <w:rFonts w:ascii="Times New Roman" w:eastAsia="Times New Roman" w:hAnsi="Times New Roman" w:cs="Times New Roman"/>
          <w:color w:val="002060"/>
          <w:kern w:val="0"/>
          <w:sz w:val="36"/>
          <w:szCs w:val="36"/>
          <w:lang w:val="fr-FR" w:eastAsia="fr-FR"/>
          <w14:ligatures w14:val="none"/>
        </w:rPr>
        <w:t xml:space="preserve"> de Saintes) – complément d’info et bulletin d’inscription prochainement. Parcours 04 kms et 08 kms</w:t>
      </w:r>
    </w:p>
    <w:p w14:paraId="309A763C" w14:textId="7EE1EFDC" w:rsidR="00731ED1" w:rsidRDefault="00731ED1" w:rsidP="00087D3B">
      <w:pPr>
        <w:pStyle w:val="Standard"/>
        <w:widowControl/>
        <w:rPr>
          <w:noProof/>
        </w:rPr>
      </w:pPr>
    </w:p>
    <w:p w14:paraId="72C7B5C9" w14:textId="5D65B8E3" w:rsidR="00087D3B" w:rsidRDefault="00087D3B" w:rsidP="00087D3B">
      <w:pPr>
        <w:pStyle w:val="Standard"/>
        <w:widowControl/>
        <w:rPr>
          <w:noProof/>
        </w:rPr>
      </w:pPr>
    </w:p>
    <w:p w14:paraId="4D64CED7" w14:textId="77777777" w:rsidR="00731ED1" w:rsidRPr="009D3CD5" w:rsidRDefault="00731ED1" w:rsidP="00731ED1">
      <w:pPr>
        <w:pStyle w:val="Citation"/>
        <w:rPr>
          <w:b/>
          <w:bCs/>
          <w:color w:val="002060"/>
          <w:sz w:val="52"/>
          <w:szCs w:val="52"/>
          <w:lang w:val="fr-FR" w:eastAsia="fr-FR"/>
        </w:rPr>
      </w:pPr>
      <w:r w:rsidRPr="009D3CD5">
        <w:rPr>
          <w:b/>
          <w:bCs/>
          <w:color w:val="002060"/>
          <w:sz w:val="52"/>
          <w:szCs w:val="52"/>
          <w:lang w:val="fr-FR" w:eastAsia="fr-FR"/>
        </w:rPr>
        <w:t xml:space="preserve">PETANQUE  </w:t>
      </w:r>
      <w:proofErr w:type="gramStart"/>
      <w:r w:rsidRPr="009D3CD5">
        <w:rPr>
          <w:b/>
          <w:bCs/>
          <w:color w:val="002060"/>
          <w:sz w:val="52"/>
          <w:szCs w:val="52"/>
          <w:lang w:val="fr-FR" w:eastAsia="fr-FR"/>
        </w:rPr>
        <w:t xml:space="preserve">2023  </w:t>
      </w:r>
      <w:proofErr w:type="spellStart"/>
      <w:r w:rsidRPr="009D3CD5">
        <w:rPr>
          <w:b/>
          <w:bCs/>
          <w:color w:val="002060"/>
          <w:sz w:val="52"/>
          <w:szCs w:val="52"/>
        </w:rPr>
        <w:t>Eliminatoires</w:t>
      </w:r>
      <w:proofErr w:type="spellEnd"/>
      <w:proofErr w:type="gramEnd"/>
      <w:r w:rsidRPr="009D3CD5">
        <w:rPr>
          <w:b/>
          <w:bCs/>
          <w:color w:val="002060"/>
          <w:sz w:val="52"/>
          <w:szCs w:val="52"/>
        </w:rPr>
        <w:t xml:space="preserve"> </w:t>
      </w:r>
    </w:p>
    <w:p w14:paraId="2F5FEF24" w14:textId="77777777" w:rsidR="00731ED1" w:rsidRDefault="00731ED1" w:rsidP="00731ED1">
      <w:pPr>
        <w:pStyle w:val="Citation"/>
        <w:rPr>
          <w:b/>
          <w:bCs/>
          <w:color w:val="0070C0"/>
          <w:szCs w:val="28"/>
        </w:rPr>
      </w:pPr>
      <w:r>
        <w:rPr>
          <w:b/>
          <w:bCs/>
          <w:color w:val="0070C0"/>
          <w:szCs w:val="28"/>
        </w:rPr>
        <w:t xml:space="preserve">Le </w:t>
      </w:r>
      <w:r w:rsidRPr="00E60B8E">
        <w:rPr>
          <w:b/>
          <w:bCs/>
          <w:color w:val="0070C0"/>
          <w:szCs w:val="28"/>
        </w:rPr>
        <w:t xml:space="preserve">LUNDI </w:t>
      </w:r>
      <w:r>
        <w:rPr>
          <w:b/>
          <w:bCs/>
          <w:color w:val="0070C0"/>
          <w:szCs w:val="28"/>
        </w:rPr>
        <w:t>17</w:t>
      </w:r>
      <w:r w:rsidRPr="00E60B8E">
        <w:rPr>
          <w:b/>
          <w:bCs/>
          <w:color w:val="0070C0"/>
          <w:szCs w:val="28"/>
        </w:rPr>
        <w:t xml:space="preserve"> AVRIL202</w:t>
      </w:r>
      <w:r>
        <w:rPr>
          <w:b/>
          <w:bCs/>
          <w:color w:val="0070C0"/>
          <w:szCs w:val="28"/>
        </w:rPr>
        <w:t>3</w:t>
      </w:r>
    </w:p>
    <w:p w14:paraId="0E65F42D" w14:textId="77777777" w:rsidR="00731ED1" w:rsidRPr="00E60B8E" w:rsidRDefault="00731ED1" w:rsidP="00731ED1">
      <w:pPr>
        <w:pStyle w:val="Citation"/>
        <w:rPr>
          <w:b/>
          <w:bCs/>
          <w:color w:val="0070C0"/>
          <w:szCs w:val="28"/>
        </w:rPr>
      </w:pPr>
      <w:r w:rsidRPr="00E60B8E">
        <w:rPr>
          <w:b/>
          <w:bCs/>
          <w:color w:val="0070C0"/>
          <w:szCs w:val="28"/>
        </w:rPr>
        <w:t xml:space="preserve">BERNAY ST MARTIN </w:t>
      </w:r>
      <w:r>
        <w:rPr>
          <w:b/>
          <w:bCs/>
          <w:color w:val="0070C0"/>
          <w:szCs w:val="28"/>
        </w:rPr>
        <w:t>et</w:t>
      </w:r>
      <w:r w:rsidRPr="00E60B8E">
        <w:rPr>
          <w:b/>
          <w:bCs/>
          <w:color w:val="0070C0"/>
          <w:szCs w:val="28"/>
        </w:rPr>
        <w:t xml:space="preserve"> COZES</w:t>
      </w:r>
    </w:p>
    <w:p w14:paraId="78550962" w14:textId="77777777" w:rsidR="00731ED1" w:rsidRDefault="00731ED1" w:rsidP="00731ED1">
      <w:pPr>
        <w:pStyle w:val="Citation"/>
        <w:rPr>
          <w:b/>
          <w:bCs/>
          <w:color w:val="59364E" w:themeColor="accent6" w:themeShade="BF"/>
          <w:szCs w:val="28"/>
        </w:rPr>
      </w:pPr>
      <w:r>
        <w:rPr>
          <w:b/>
          <w:bCs/>
          <w:color w:val="59364E" w:themeColor="accent6" w:themeShade="BF"/>
          <w:szCs w:val="28"/>
        </w:rPr>
        <w:t xml:space="preserve">LE </w:t>
      </w:r>
      <w:r w:rsidRPr="00E60B8E">
        <w:rPr>
          <w:b/>
          <w:bCs/>
          <w:color w:val="59364E" w:themeColor="accent6" w:themeShade="BF"/>
          <w:szCs w:val="28"/>
        </w:rPr>
        <w:t xml:space="preserve">LUNDI </w:t>
      </w:r>
      <w:r>
        <w:rPr>
          <w:b/>
          <w:bCs/>
          <w:color w:val="59364E" w:themeColor="accent6" w:themeShade="BF"/>
          <w:szCs w:val="28"/>
        </w:rPr>
        <w:t>24</w:t>
      </w:r>
      <w:r w:rsidRPr="00E60B8E">
        <w:rPr>
          <w:b/>
          <w:bCs/>
          <w:color w:val="59364E" w:themeColor="accent6" w:themeShade="BF"/>
          <w:szCs w:val="28"/>
        </w:rPr>
        <w:t xml:space="preserve"> AVRIL 202</w:t>
      </w:r>
      <w:r>
        <w:rPr>
          <w:b/>
          <w:bCs/>
          <w:color w:val="59364E" w:themeColor="accent6" w:themeShade="BF"/>
          <w:szCs w:val="28"/>
        </w:rPr>
        <w:t>3</w:t>
      </w:r>
      <w:r w:rsidRPr="00E60B8E">
        <w:rPr>
          <w:b/>
          <w:bCs/>
          <w:color w:val="59364E" w:themeColor="accent6" w:themeShade="BF"/>
          <w:szCs w:val="28"/>
        </w:rPr>
        <w:t xml:space="preserve">       </w:t>
      </w:r>
    </w:p>
    <w:p w14:paraId="7155E6CA" w14:textId="515D341A" w:rsidR="00731ED1" w:rsidRPr="00E60B8E" w:rsidRDefault="00731ED1" w:rsidP="00731ED1">
      <w:pPr>
        <w:pStyle w:val="Citation"/>
        <w:rPr>
          <w:b/>
          <w:bCs/>
          <w:color w:val="59364E" w:themeColor="accent6" w:themeShade="BF"/>
          <w:szCs w:val="28"/>
        </w:rPr>
      </w:pPr>
      <w:r>
        <w:rPr>
          <w:b/>
          <w:bCs/>
          <w:color w:val="59364E" w:themeColor="accent6" w:themeShade="BF"/>
          <w:szCs w:val="28"/>
        </w:rPr>
        <w:t>MARSILLY et ST SEVER DE SAINTONGE</w:t>
      </w:r>
    </w:p>
    <w:p w14:paraId="0783CCB2" w14:textId="77777777" w:rsidR="00731ED1" w:rsidRPr="00E60B8E" w:rsidRDefault="00731ED1" w:rsidP="00731ED1">
      <w:pPr>
        <w:shd w:val="clear" w:color="auto" w:fill="FFFFFF" w:themeFill="background1"/>
        <w:jc w:val="center"/>
        <w:rPr>
          <w:rFonts w:ascii="Segoe UI Black" w:hAnsi="Segoe UI Black"/>
          <w:color w:val="FF0066"/>
          <w:sz w:val="32"/>
          <w:szCs w:val="32"/>
        </w:rPr>
      </w:pPr>
      <w:r w:rsidRPr="00E60B8E">
        <w:rPr>
          <w:rFonts w:ascii="Segoe UI Black" w:hAnsi="Segoe UI Black"/>
          <w:color w:val="FF0066"/>
          <w:sz w:val="32"/>
          <w:szCs w:val="32"/>
        </w:rPr>
        <w:t>FINALE ST SATURNIN DU BOIS LE LUNDI 05 JUIN 2023</w:t>
      </w:r>
    </w:p>
    <w:p w14:paraId="66507F23" w14:textId="046CCE5B" w:rsidR="00731ED1" w:rsidRDefault="00731ED1" w:rsidP="00731ED1">
      <w:pPr>
        <w:shd w:val="clear" w:color="auto" w:fill="FFFFFF"/>
        <w:spacing w:after="0" w:line="840" w:lineRule="atLeast"/>
        <w:jc w:val="center"/>
        <w:outlineLvl w:val="0"/>
        <w:rPr>
          <w:rFonts w:ascii="Raleway" w:eastAsia="Times New Roman" w:hAnsi="Raleway" w:cs="Times New Roman"/>
          <w:b/>
          <w:bCs/>
          <w:color w:val="59364E" w:themeColor="accent6" w:themeShade="BF"/>
          <w:kern w:val="36"/>
          <w:sz w:val="48"/>
          <w:szCs w:val="48"/>
          <w:lang w:val="fr-FR" w:eastAsia="fr-FR"/>
          <w14:ligatures w14:val="none"/>
        </w:rPr>
      </w:pPr>
      <w:r>
        <w:rPr>
          <w:noProof/>
        </w:rPr>
        <w:drawing>
          <wp:inline distT="0" distB="0" distL="0" distR="0" wp14:anchorId="392A3D94" wp14:editId="5D94E25D">
            <wp:extent cx="1866900" cy="1197013"/>
            <wp:effectExtent l="0" t="0" r="0" b="3175"/>
            <wp:docPr id="62" name="Image 62" descr="▷ Pétanque : images et gifs animés et animations, 100% gratu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étanque : images et gifs animés et animations, 100% gratuit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9727" cy="1218061"/>
                    </a:xfrm>
                    <a:prstGeom prst="rect">
                      <a:avLst/>
                    </a:prstGeom>
                    <a:noFill/>
                    <a:ln>
                      <a:noFill/>
                    </a:ln>
                  </pic:spPr>
                </pic:pic>
              </a:graphicData>
            </a:graphic>
          </wp:inline>
        </w:drawing>
      </w:r>
      <w:r>
        <w:rPr>
          <w:noProof/>
        </w:rPr>
        <w:t xml:space="preserve">           </w:t>
      </w:r>
      <w:r w:rsidR="00084A7C">
        <w:rPr>
          <w:noProof/>
        </w:rPr>
        <w:t xml:space="preserve">                                   </w:t>
      </w:r>
      <w:r>
        <w:rPr>
          <w:noProof/>
        </w:rPr>
        <w:drawing>
          <wp:inline distT="0" distB="0" distL="0" distR="0" wp14:anchorId="3C54506A" wp14:editId="39E27D08">
            <wp:extent cx="1133475" cy="1133475"/>
            <wp:effectExtent l="0" t="0" r="9525" b="9525"/>
            <wp:docPr id="63" name="Image 63" descr="gifs pet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fs petanq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6F3D3126" w14:textId="19936BC1" w:rsidR="00731ED1" w:rsidRDefault="00731ED1" w:rsidP="00087D3B">
      <w:pPr>
        <w:pStyle w:val="Standard"/>
        <w:widowControl/>
        <w:rPr>
          <w:noProof/>
        </w:rPr>
      </w:pPr>
    </w:p>
    <w:p w14:paraId="054944E4" w14:textId="19F51B98" w:rsidR="00731ED1" w:rsidRDefault="00993CA6" w:rsidP="00087D3B">
      <w:pPr>
        <w:pStyle w:val="Standard"/>
        <w:widowControl/>
        <w:rPr>
          <w:noProof/>
        </w:rPr>
      </w:pPr>
      <w:r>
        <w:rPr>
          <w:noProof/>
          <w:lang w:eastAsia="fr-FR"/>
        </w:rPr>
        <w:lastRenderedPageBreak/>
        <w:t xml:space="preserve">                                                                                                                                        </w:t>
      </w:r>
      <w:r w:rsidRPr="00D377CB">
        <w:rPr>
          <w:noProof/>
          <w:lang w:eastAsia="fr-FR"/>
        </w:rPr>
        <w:drawing>
          <wp:inline distT="0" distB="0" distL="0" distR="0" wp14:anchorId="04E94B59" wp14:editId="73CD6AA1">
            <wp:extent cx="979436" cy="695325"/>
            <wp:effectExtent l="0" t="0" r="0" b="0"/>
            <wp:docPr id="68" name="Image 68" descr="Photo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5456" cy="720896"/>
                    </a:xfrm>
                    <a:prstGeom prst="rect">
                      <a:avLst/>
                    </a:prstGeom>
                    <a:noFill/>
                    <a:ln>
                      <a:noFill/>
                    </a:ln>
                  </pic:spPr>
                </pic:pic>
              </a:graphicData>
            </a:graphic>
          </wp:inline>
        </w:drawing>
      </w:r>
    </w:p>
    <w:p w14:paraId="7AD61BBB" w14:textId="6B305C20" w:rsidR="00087D3B" w:rsidRDefault="00C000EB" w:rsidP="00317062">
      <w:pPr>
        <w:pStyle w:val="Standard"/>
        <w:widowControl/>
        <w:rPr>
          <w:noProof/>
        </w:rPr>
      </w:pPr>
      <w:r>
        <w:rPr>
          <w:noProof/>
        </w:rPr>
        <w:t xml:space="preserve">              </w:t>
      </w:r>
    </w:p>
    <w:p w14:paraId="2D350372" w14:textId="6A85B92E" w:rsidR="00087D3B" w:rsidRDefault="00DF3496" w:rsidP="00087D3B">
      <w:pPr>
        <w:pStyle w:val="Standard"/>
        <w:widowControl/>
        <w:pBdr>
          <w:top w:val="single" w:sz="4" w:space="1" w:color="auto"/>
          <w:left w:val="single" w:sz="4" w:space="4" w:color="auto"/>
          <w:bottom w:val="single" w:sz="4" w:space="1" w:color="auto"/>
          <w:right w:val="single" w:sz="4" w:space="4" w:color="auto"/>
        </w:pBdr>
      </w:pPr>
      <w:r>
        <w:rPr>
          <w:noProof/>
        </w:rPr>
        <w:drawing>
          <wp:inline distT="0" distB="0" distL="0" distR="0" wp14:anchorId="4BC92796" wp14:editId="7F008912">
            <wp:extent cx="1721625" cy="476882"/>
            <wp:effectExtent l="0" t="0" r="0" b="0"/>
            <wp:docPr id="4" name="Image 4" descr="important Logo | Outil de conception de logo gratuit de Flam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nt Logo | Outil de conception de logo gratuit de Flaming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9467" cy="484594"/>
                    </a:xfrm>
                    <a:prstGeom prst="rect">
                      <a:avLst/>
                    </a:prstGeom>
                    <a:noFill/>
                    <a:ln>
                      <a:noFill/>
                    </a:ln>
                  </pic:spPr>
                </pic:pic>
              </a:graphicData>
            </a:graphic>
          </wp:inline>
        </w:drawing>
      </w:r>
      <w:r w:rsidR="00087D3B" w:rsidRPr="00087D3B">
        <w:rPr>
          <w:rFonts w:ascii="Arial Black" w:hAnsi="Arial Black"/>
          <w:b/>
          <w:bCs/>
          <w:color w:val="000099"/>
          <w:sz w:val="56"/>
          <w:szCs w:val="56"/>
        </w:rPr>
        <w:t>Création de secteurs</w:t>
      </w:r>
      <w:r w:rsidR="00317062">
        <w:rPr>
          <w:noProof/>
        </w:rPr>
        <w:drawing>
          <wp:inline distT="0" distB="0" distL="0" distR="0" wp14:anchorId="271E0EAD" wp14:editId="177CD16B">
            <wp:extent cx="1000125" cy="620078"/>
            <wp:effectExtent l="0" t="0" r="0" b="8890"/>
            <wp:docPr id="101" name="Image 101" descr="Téléthon samedi 10-12 téléthon organisé par le CAF – CV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éléthon samedi 10-12 téléthon organisé par le CAF – CVH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4324" cy="628882"/>
                    </a:xfrm>
                    <a:prstGeom prst="rect">
                      <a:avLst/>
                    </a:prstGeom>
                    <a:noFill/>
                    <a:ln>
                      <a:noFill/>
                    </a:ln>
                  </pic:spPr>
                </pic:pic>
              </a:graphicData>
            </a:graphic>
          </wp:inline>
        </w:drawing>
      </w:r>
      <w:r w:rsidR="00087D3B" w:rsidRPr="00087D3B">
        <w:rPr>
          <w:rFonts w:ascii="Arial Black" w:hAnsi="Arial Black"/>
          <w:color w:val="FF0000"/>
          <w:sz w:val="56"/>
          <w:szCs w:val="56"/>
        </w:rPr>
        <w:br/>
      </w:r>
    </w:p>
    <w:p w14:paraId="32874703" w14:textId="77777777" w:rsidR="00087D3B" w:rsidRPr="007B3636" w:rsidRDefault="00087D3B" w:rsidP="00087D3B">
      <w:pPr>
        <w:pStyle w:val="Standard"/>
        <w:widowControl/>
        <w:pBdr>
          <w:top w:val="single" w:sz="4" w:space="1" w:color="auto"/>
          <w:left w:val="single" w:sz="4" w:space="4" w:color="auto"/>
          <w:bottom w:val="single" w:sz="4" w:space="1" w:color="auto"/>
          <w:right w:val="single" w:sz="4" w:space="4" w:color="auto"/>
        </w:pBdr>
        <w:rPr>
          <w:rFonts w:cs="Times New Roman"/>
          <w:color w:val="002060"/>
        </w:rPr>
      </w:pPr>
      <w:r w:rsidRPr="007B3636">
        <w:rPr>
          <w:rFonts w:cs="Times New Roman"/>
          <w:color w:val="002060"/>
        </w:rPr>
        <w:t>Lors de la création, des clubs et de la Fédérations Générations Mouvement, il a été mis en place, compte tenu de la configuration de notre département, des interclubs qui ont un rôle de coordination et de liaison.</w:t>
      </w:r>
    </w:p>
    <w:p w14:paraId="695140C6" w14:textId="77777777" w:rsidR="00087D3B" w:rsidRPr="007B3636" w:rsidRDefault="00087D3B" w:rsidP="00087D3B">
      <w:pPr>
        <w:pStyle w:val="Standard"/>
        <w:widowControl/>
        <w:pBdr>
          <w:top w:val="single" w:sz="4" w:space="1" w:color="auto"/>
          <w:left w:val="single" w:sz="4" w:space="4" w:color="auto"/>
          <w:bottom w:val="single" w:sz="4" w:space="1" w:color="auto"/>
          <w:right w:val="single" w:sz="4" w:space="4" w:color="auto"/>
        </w:pBdr>
        <w:rPr>
          <w:rFonts w:cs="Times New Roman"/>
          <w:color w:val="002060"/>
        </w:rPr>
      </w:pPr>
      <w:r w:rsidRPr="007B3636">
        <w:rPr>
          <w:rFonts w:cs="Times New Roman"/>
          <w:color w:val="002060"/>
        </w:rPr>
        <w:br/>
        <w:t>Actuellement, sur le 20 interclubs, seul, quelques-uns conservent ce rôle. Les autres interclubs faute de trouver un responsable a pour conséquence le plus souvent de laisser des clubs dans l'isolement.</w:t>
      </w:r>
    </w:p>
    <w:p w14:paraId="39B8C1F5" w14:textId="77777777" w:rsidR="00087D3B" w:rsidRPr="007B3636" w:rsidRDefault="00087D3B" w:rsidP="00087D3B">
      <w:pPr>
        <w:pStyle w:val="Standard"/>
        <w:widowControl/>
        <w:pBdr>
          <w:top w:val="single" w:sz="4" w:space="1" w:color="auto"/>
          <w:left w:val="single" w:sz="4" w:space="4" w:color="auto"/>
          <w:bottom w:val="single" w:sz="4" w:space="1" w:color="auto"/>
          <w:right w:val="single" w:sz="4" w:space="4" w:color="auto"/>
        </w:pBdr>
        <w:rPr>
          <w:rFonts w:cs="Times New Roman"/>
          <w:color w:val="002060"/>
        </w:rPr>
      </w:pPr>
      <w:r w:rsidRPr="007B3636">
        <w:rPr>
          <w:rFonts w:cs="Times New Roman"/>
          <w:color w:val="002060"/>
        </w:rPr>
        <w:br/>
        <w:t>Par ailleurs réunir au niveau départemental l'ensemble des présidents de clubs ne semble pas être la solution compte tenu la encore de l'éloignement.</w:t>
      </w:r>
      <w:r w:rsidRPr="007B3636">
        <w:rPr>
          <w:rFonts w:cs="Times New Roman"/>
          <w:color w:val="002060"/>
        </w:rPr>
        <w:br/>
        <w:t>Sans remettre en cause le principe des interclubs, nous avons pris la décision de créer 10 secteurs avec pour chaque secteur un "référent" membre du conseil d'administration de la fédération.</w:t>
      </w:r>
      <w:r w:rsidRPr="007B3636">
        <w:rPr>
          <w:rFonts w:cs="Times New Roman"/>
          <w:color w:val="002060"/>
        </w:rPr>
        <w:br/>
        <w:t>Le rôle de ce référent n'est pas celui d'un président de secteur, mais simplement d'un "facilitateur" de rencontre des présidents des clubs du secteur et d'information entre les clubs et la Fédération.</w:t>
      </w:r>
    </w:p>
    <w:p w14:paraId="103A7C36" w14:textId="77777777" w:rsidR="00087D3B" w:rsidRPr="007B3636" w:rsidRDefault="00087D3B" w:rsidP="00087D3B">
      <w:pPr>
        <w:pStyle w:val="Standard"/>
        <w:widowControl/>
        <w:pBdr>
          <w:top w:val="single" w:sz="4" w:space="1" w:color="auto"/>
          <w:left w:val="single" w:sz="4" w:space="4" w:color="auto"/>
          <w:bottom w:val="single" w:sz="4" w:space="1" w:color="auto"/>
          <w:right w:val="single" w:sz="4" w:space="4" w:color="auto"/>
        </w:pBdr>
        <w:rPr>
          <w:rFonts w:cs="Times New Roman"/>
          <w:color w:val="002060"/>
        </w:rPr>
      </w:pPr>
      <w:r w:rsidRPr="007B3636">
        <w:rPr>
          <w:rFonts w:cs="Times New Roman"/>
          <w:color w:val="002060"/>
        </w:rPr>
        <w:br/>
        <w:t xml:space="preserve">Nous souhaitons qu'il puisse au niveau de son secteur vous réunir au printemps et </w:t>
      </w:r>
      <w:proofErr w:type="spellStart"/>
      <w:r w:rsidRPr="007B3636">
        <w:rPr>
          <w:rFonts w:cs="Times New Roman"/>
          <w:color w:val="002060"/>
        </w:rPr>
        <w:t>a</w:t>
      </w:r>
      <w:proofErr w:type="spellEnd"/>
      <w:r w:rsidRPr="007B3636">
        <w:rPr>
          <w:rFonts w:cs="Times New Roman"/>
          <w:color w:val="002060"/>
        </w:rPr>
        <w:t xml:space="preserve"> l'automne de chaque année.</w:t>
      </w:r>
    </w:p>
    <w:p w14:paraId="78A774D5" w14:textId="72C38728" w:rsidR="00087D3B" w:rsidRPr="007B3636" w:rsidRDefault="00087D3B" w:rsidP="00087D3B">
      <w:pPr>
        <w:pStyle w:val="Standard"/>
        <w:widowControl/>
        <w:pBdr>
          <w:top w:val="single" w:sz="4" w:space="1" w:color="auto"/>
          <w:left w:val="single" w:sz="4" w:space="4" w:color="auto"/>
          <w:bottom w:val="single" w:sz="4" w:space="1" w:color="auto"/>
          <w:right w:val="single" w:sz="4" w:space="4" w:color="auto"/>
        </w:pBdr>
        <w:rPr>
          <w:rFonts w:cs="Times New Roman"/>
          <w:color w:val="002060"/>
        </w:rPr>
      </w:pPr>
      <w:r w:rsidRPr="007B3636">
        <w:rPr>
          <w:rFonts w:cs="Times New Roman"/>
          <w:color w:val="002060"/>
        </w:rPr>
        <w:br/>
        <w:t>Le référent de votre secteur sera amené à prendre contact avec vous très prochainement.</w:t>
      </w:r>
      <w:r w:rsidRPr="007B3636">
        <w:rPr>
          <w:rFonts w:cs="Times New Roman"/>
          <w:color w:val="002060"/>
        </w:rPr>
        <w:br/>
        <w:t>Nous souhaitons ainsi rompre l'isolement de certains clubs souvent sans responsable d'interclubs tout en relançant notre dynamisme.</w:t>
      </w:r>
    </w:p>
    <w:p w14:paraId="41A926EE" w14:textId="2115F3B8" w:rsidR="00087D3B" w:rsidRPr="007B3636" w:rsidRDefault="00087D3B" w:rsidP="00087D3B">
      <w:pPr>
        <w:pStyle w:val="Standard"/>
        <w:widowControl/>
        <w:pBdr>
          <w:top w:val="single" w:sz="4" w:space="1" w:color="auto"/>
          <w:left w:val="single" w:sz="4" w:space="4" w:color="auto"/>
          <w:bottom w:val="single" w:sz="4" w:space="1" w:color="auto"/>
          <w:right w:val="single" w:sz="4" w:space="4" w:color="auto"/>
        </w:pBdr>
        <w:rPr>
          <w:rFonts w:cs="Times New Roman"/>
        </w:rPr>
      </w:pPr>
      <w:r w:rsidRPr="007B3636">
        <w:rPr>
          <w:rFonts w:cs="Times New Roman"/>
          <w:color w:val="002060"/>
        </w:rPr>
        <w:br/>
        <w:t>Nous espérons que vous accueillerez favorablement cette initiative en participant notamment aux rencontres programmées par le référent de votre secteur.</w:t>
      </w:r>
      <w:r w:rsidR="00F15B03">
        <w:rPr>
          <w:rFonts w:cs="Times New Roman"/>
          <w:color w:val="002060"/>
        </w:rPr>
        <w:t xml:space="preserve"> </w:t>
      </w:r>
      <w:r w:rsidR="00F15B03">
        <w:rPr>
          <w:rFonts w:cs="Times New Roman"/>
          <w:i/>
          <w:iCs/>
          <w:color w:val="002060"/>
        </w:rPr>
        <w:t xml:space="preserve">Cette </w:t>
      </w:r>
      <w:r w:rsidR="00F15B03" w:rsidRPr="00F15B03">
        <w:rPr>
          <w:rFonts w:cs="Times New Roman"/>
          <w:i/>
          <w:iCs/>
          <w:color w:val="002060"/>
        </w:rPr>
        <w:t>info a été envoyée à tous clubs par email</w:t>
      </w:r>
      <w:r w:rsidRPr="00F15B03">
        <w:rPr>
          <w:rFonts w:cs="Times New Roman"/>
          <w:i/>
          <w:iCs/>
          <w:color w:val="002060"/>
        </w:rPr>
        <w:br/>
      </w:r>
    </w:p>
    <w:p w14:paraId="66B35602" w14:textId="77777777" w:rsidR="007B3636" w:rsidRDefault="007B3636" w:rsidP="00087D3B">
      <w:pPr>
        <w:pStyle w:val="Standard"/>
        <w:widowControl/>
      </w:pPr>
    </w:p>
    <w:p w14:paraId="08F76A00" w14:textId="77777777" w:rsidR="007B3636" w:rsidRPr="002478FD" w:rsidRDefault="007B3636" w:rsidP="007B3636">
      <w:pPr>
        <w:pBdr>
          <w:top w:val="single" w:sz="4" w:space="1" w:color="auto"/>
          <w:left w:val="single" w:sz="4" w:space="4" w:color="auto"/>
          <w:bottom w:val="single" w:sz="4" w:space="1" w:color="auto"/>
          <w:right w:val="single" w:sz="4" w:space="4" w:color="auto"/>
        </w:pBdr>
        <w:shd w:val="clear" w:color="auto" w:fill="FEFEFE"/>
        <w:spacing w:after="300" w:line="384" w:lineRule="atLeast"/>
        <w:jc w:val="both"/>
        <w:rPr>
          <w:rFonts w:ascii="Times New Roman" w:eastAsia="Times New Roman" w:hAnsi="Times New Roman" w:cs="Times New Roman"/>
          <w:color w:val="002060"/>
          <w:kern w:val="0"/>
          <w:sz w:val="24"/>
          <w:szCs w:val="24"/>
          <w:lang w:val="fr-FR" w:eastAsia="fr-FR"/>
          <w14:ligatures w14:val="none"/>
        </w:rPr>
      </w:pPr>
      <w:proofErr w:type="spellStart"/>
      <w:r w:rsidRPr="00440B44">
        <w:rPr>
          <w:color w:val="002060"/>
        </w:rPr>
        <w:t>L’association</w:t>
      </w:r>
      <w:proofErr w:type="spellEnd"/>
      <w:r w:rsidRPr="00440B44">
        <w:rPr>
          <w:color w:val="002060"/>
        </w:rPr>
        <w:t xml:space="preserve"> de </w:t>
      </w:r>
      <w:proofErr w:type="spellStart"/>
      <w:r w:rsidRPr="00440B44">
        <w:rPr>
          <w:color w:val="002060"/>
        </w:rPr>
        <w:t>l’Âge</w:t>
      </w:r>
      <w:proofErr w:type="spellEnd"/>
      <w:r w:rsidRPr="00440B44">
        <w:rPr>
          <w:color w:val="002060"/>
        </w:rPr>
        <w:t xml:space="preserve"> d’Or </w:t>
      </w:r>
      <w:proofErr w:type="spellStart"/>
      <w:r w:rsidRPr="00440B44">
        <w:rPr>
          <w:color w:val="002060"/>
        </w:rPr>
        <w:t>Générations</w:t>
      </w:r>
      <w:proofErr w:type="spellEnd"/>
      <w:r w:rsidRPr="00440B44">
        <w:rPr>
          <w:color w:val="002060"/>
        </w:rPr>
        <w:t xml:space="preserve"> </w:t>
      </w:r>
      <w:proofErr w:type="spellStart"/>
      <w:r w:rsidRPr="00440B44">
        <w:rPr>
          <w:color w:val="002060"/>
        </w:rPr>
        <w:t>Mouvement</w:t>
      </w:r>
      <w:proofErr w:type="spellEnd"/>
      <w:r w:rsidRPr="00440B44">
        <w:rPr>
          <w:color w:val="002060"/>
        </w:rPr>
        <w:t xml:space="preserve"> 17 de </w:t>
      </w:r>
      <w:proofErr w:type="spellStart"/>
      <w:r w:rsidRPr="00440B44">
        <w:rPr>
          <w:color w:val="002060"/>
        </w:rPr>
        <w:t>Mirambeau</w:t>
      </w:r>
      <w:proofErr w:type="spellEnd"/>
      <w:r w:rsidRPr="00440B44">
        <w:rPr>
          <w:color w:val="002060"/>
        </w:rPr>
        <w:t xml:space="preserve"> </w:t>
      </w:r>
      <w:proofErr w:type="spellStart"/>
      <w:r w:rsidRPr="00440B44">
        <w:rPr>
          <w:color w:val="002060"/>
        </w:rPr>
        <w:t>s’est</w:t>
      </w:r>
      <w:proofErr w:type="spellEnd"/>
      <w:r w:rsidRPr="00440B44">
        <w:rPr>
          <w:color w:val="002060"/>
        </w:rPr>
        <w:t xml:space="preserve"> </w:t>
      </w:r>
      <w:proofErr w:type="spellStart"/>
      <w:r w:rsidRPr="00440B44">
        <w:rPr>
          <w:color w:val="002060"/>
        </w:rPr>
        <w:t>rendue</w:t>
      </w:r>
      <w:proofErr w:type="spellEnd"/>
      <w:r w:rsidRPr="00440B44">
        <w:rPr>
          <w:color w:val="002060"/>
        </w:rPr>
        <w:t xml:space="preserve">, le </w:t>
      </w:r>
      <w:proofErr w:type="spellStart"/>
      <w:r w:rsidRPr="00440B44">
        <w:rPr>
          <w:color w:val="002060"/>
        </w:rPr>
        <w:t>jeudi</w:t>
      </w:r>
      <w:proofErr w:type="spellEnd"/>
      <w:r w:rsidRPr="00440B44">
        <w:rPr>
          <w:color w:val="002060"/>
        </w:rPr>
        <w:t xml:space="preserve"> 16 </w:t>
      </w:r>
      <w:proofErr w:type="spellStart"/>
      <w:r w:rsidRPr="00440B44">
        <w:rPr>
          <w:color w:val="002060"/>
        </w:rPr>
        <w:t>février</w:t>
      </w:r>
      <w:proofErr w:type="spellEnd"/>
      <w:r w:rsidRPr="00440B44">
        <w:rPr>
          <w:color w:val="002060"/>
        </w:rPr>
        <w:t xml:space="preserve">, au cabaret Le Diamant Rose à Bordeaux, un cabaret intimiste, convivial et </w:t>
      </w:r>
      <w:proofErr w:type="spellStart"/>
      <w:r w:rsidRPr="00440B44">
        <w:rPr>
          <w:color w:val="002060"/>
        </w:rPr>
        <w:t>festif</w:t>
      </w:r>
      <w:proofErr w:type="spellEnd"/>
      <w:r w:rsidRPr="00440B44">
        <w:rPr>
          <w:color w:val="002060"/>
        </w:rPr>
        <w:t xml:space="preserve"> </w:t>
      </w:r>
      <w:proofErr w:type="spellStart"/>
      <w:r w:rsidRPr="00440B44">
        <w:rPr>
          <w:color w:val="002060"/>
        </w:rPr>
        <w:t>situé</w:t>
      </w:r>
      <w:proofErr w:type="spellEnd"/>
      <w:r w:rsidRPr="00440B44">
        <w:rPr>
          <w:color w:val="002060"/>
        </w:rPr>
        <w:t xml:space="preserve"> au </w:t>
      </w:r>
      <w:proofErr w:type="spellStart"/>
      <w:r w:rsidRPr="00440B44">
        <w:rPr>
          <w:color w:val="002060"/>
        </w:rPr>
        <w:t>cœur</w:t>
      </w:r>
      <w:proofErr w:type="spellEnd"/>
      <w:r w:rsidRPr="00440B44">
        <w:rPr>
          <w:color w:val="002060"/>
        </w:rPr>
        <w:t xml:space="preserve"> du triangle des </w:t>
      </w:r>
      <w:proofErr w:type="spellStart"/>
      <w:r w:rsidRPr="00440B44">
        <w:rPr>
          <w:color w:val="002060"/>
        </w:rPr>
        <w:t>Chartrons</w:t>
      </w:r>
      <w:proofErr w:type="spellEnd"/>
      <w:r w:rsidRPr="00440B44">
        <w:rPr>
          <w:color w:val="002060"/>
        </w:rPr>
        <w:t xml:space="preserve">. Les deux chanteurs, Lucas et Stéphane, nous </w:t>
      </w:r>
      <w:proofErr w:type="spellStart"/>
      <w:r w:rsidRPr="00440B44">
        <w:rPr>
          <w:color w:val="002060"/>
        </w:rPr>
        <w:t>ont</w:t>
      </w:r>
      <w:proofErr w:type="spellEnd"/>
      <w:r w:rsidRPr="00440B44">
        <w:rPr>
          <w:color w:val="002060"/>
        </w:rPr>
        <w:t xml:space="preserve"> </w:t>
      </w:r>
      <w:proofErr w:type="spellStart"/>
      <w:r w:rsidRPr="00440B44">
        <w:rPr>
          <w:color w:val="002060"/>
        </w:rPr>
        <w:t>ravis</w:t>
      </w:r>
      <w:proofErr w:type="spellEnd"/>
      <w:r w:rsidRPr="00440B44">
        <w:rPr>
          <w:color w:val="002060"/>
        </w:rPr>
        <w:t xml:space="preserve"> avec un </w:t>
      </w:r>
      <w:proofErr w:type="spellStart"/>
      <w:r w:rsidRPr="00440B44">
        <w:rPr>
          <w:color w:val="002060"/>
        </w:rPr>
        <w:t>répertoire</w:t>
      </w:r>
      <w:proofErr w:type="spellEnd"/>
      <w:r w:rsidRPr="00440B44">
        <w:rPr>
          <w:color w:val="002060"/>
        </w:rPr>
        <w:t xml:space="preserve"> très </w:t>
      </w:r>
      <w:proofErr w:type="spellStart"/>
      <w:r w:rsidRPr="00440B44">
        <w:rPr>
          <w:color w:val="002060"/>
        </w:rPr>
        <w:t>varié</w:t>
      </w:r>
      <w:proofErr w:type="spellEnd"/>
      <w:r w:rsidRPr="00440B44">
        <w:rPr>
          <w:color w:val="002060"/>
        </w:rPr>
        <w:t xml:space="preserve"> et des </w:t>
      </w:r>
      <w:proofErr w:type="spellStart"/>
      <w:r w:rsidRPr="00440B44">
        <w:rPr>
          <w:color w:val="002060"/>
        </w:rPr>
        <w:t>voix</w:t>
      </w:r>
      <w:proofErr w:type="spellEnd"/>
      <w:r w:rsidRPr="00440B44">
        <w:rPr>
          <w:color w:val="002060"/>
        </w:rPr>
        <w:t xml:space="preserve"> sublimes. </w:t>
      </w:r>
      <w:proofErr w:type="spellStart"/>
      <w:r w:rsidRPr="00440B44">
        <w:rPr>
          <w:color w:val="002060"/>
        </w:rPr>
        <w:t>Assistés</w:t>
      </w:r>
      <w:proofErr w:type="spellEnd"/>
      <w:r w:rsidRPr="00440B44">
        <w:rPr>
          <w:color w:val="002060"/>
        </w:rPr>
        <w:t xml:space="preserve"> des danseuses et de Coquelicot, </w:t>
      </w:r>
      <w:proofErr w:type="spellStart"/>
      <w:r w:rsidRPr="00440B44">
        <w:rPr>
          <w:color w:val="002060"/>
        </w:rPr>
        <w:t>humoriste</w:t>
      </w:r>
      <w:proofErr w:type="spellEnd"/>
      <w:r w:rsidRPr="00440B44">
        <w:rPr>
          <w:color w:val="002060"/>
        </w:rPr>
        <w:t xml:space="preserve"> sans </w:t>
      </w:r>
      <w:proofErr w:type="spellStart"/>
      <w:r w:rsidRPr="00440B44">
        <w:rPr>
          <w:color w:val="002060"/>
        </w:rPr>
        <w:t>égal</w:t>
      </w:r>
      <w:proofErr w:type="spellEnd"/>
      <w:r w:rsidRPr="00440B44">
        <w:rPr>
          <w:color w:val="002060"/>
        </w:rPr>
        <w:t xml:space="preserve">, la troupe </w:t>
      </w:r>
      <w:proofErr w:type="spellStart"/>
      <w:r w:rsidRPr="00440B44">
        <w:rPr>
          <w:color w:val="002060"/>
        </w:rPr>
        <w:t>offre</w:t>
      </w:r>
      <w:proofErr w:type="spellEnd"/>
      <w:r w:rsidRPr="00440B44">
        <w:rPr>
          <w:color w:val="002060"/>
        </w:rPr>
        <w:t xml:space="preserve"> un cocktail de chant, danse et </w:t>
      </w:r>
      <w:proofErr w:type="spellStart"/>
      <w:r w:rsidRPr="00440B44">
        <w:rPr>
          <w:color w:val="002060"/>
        </w:rPr>
        <w:t>humour</w:t>
      </w:r>
      <w:proofErr w:type="spellEnd"/>
      <w:r w:rsidRPr="00440B44">
        <w:rPr>
          <w:color w:val="002060"/>
        </w:rPr>
        <w:t xml:space="preserve"> qui a fait passer </w:t>
      </w:r>
      <w:proofErr w:type="gramStart"/>
      <w:r w:rsidRPr="00440B44">
        <w:rPr>
          <w:color w:val="002060"/>
        </w:rPr>
        <w:t>à  </w:t>
      </w:r>
      <w:proofErr w:type="spellStart"/>
      <w:r w:rsidRPr="00440B44">
        <w:rPr>
          <w:color w:val="002060"/>
        </w:rPr>
        <w:t>tous</w:t>
      </w:r>
      <w:proofErr w:type="spellEnd"/>
      <w:proofErr w:type="gramEnd"/>
      <w:r w:rsidRPr="00440B44">
        <w:rPr>
          <w:color w:val="002060"/>
        </w:rPr>
        <w:t xml:space="preserve"> un après-midi de douceur. Les </w:t>
      </w:r>
      <w:proofErr w:type="spellStart"/>
      <w:proofErr w:type="gramStart"/>
      <w:r w:rsidRPr="00440B44">
        <w:rPr>
          <w:color w:val="002060"/>
        </w:rPr>
        <w:t>Claudettes</w:t>
      </w:r>
      <w:proofErr w:type="spellEnd"/>
      <w:r w:rsidRPr="00440B44">
        <w:rPr>
          <w:color w:val="002060"/>
        </w:rPr>
        <w:t xml:space="preserve">  </w:t>
      </w:r>
      <w:proofErr w:type="spellStart"/>
      <w:r w:rsidRPr="00440B44">
        <w:rPr>
          <w:color w:val="002060"/>
        </w:rPr>
        <w:t>étaient</w:t>
      </w:r>
      <w:proofErr w:type="spellEnd"/>
      <w:proofErr w:type="gramEnd"/>
      <w:r w:rsidRPr="00440B44">
        <w:rPr>
          <w:color w:val="002060"/>
        </w:rPr>
        <w:t xml:space="preserve"> </w:t>
      </w:r>
      <w:proofErr w:type="spellStart"/>
      <w:r w:rsidRPr="00440B44">
        <w:rPr>
          <w:color w:val="002060"/>
        </w:rPr>
        <w:t>également</w:t>
      </w:r>
      <w:proofErr w:type="spellEnd"/>
      <w:r w:rsidRPr="00440B44">
        <w:rPr>
          <w:color w:val="002060"/>
        </w:rPr>
        <w:t xml:space="preserve"> </w:t>
      </w:r>
      <w:proofErr w:type="spellStart"/>
      <w:r w:rsidRPr="00440B44">
        <w:rPr>
          <w:color w:val="002060"/>
        </w:rPr>
        <w:t>invitées</w:t>
      </w:r>
      <w:proofErr w:type="spellEnd"/>
      <w:r w:rsidRPr="00440B44">
        <w:rPr>
          <w:color w:val="002060"/>
        </w:rPr>
        <w:t xml:space="preserve"> au spectacle ! Tous les </w:t>
      </w:r>
      <w:proofErr w:type="spellStart"/>
      <w:r w:rsidRPr="00440B44">
        <w:rPr>
          <w:color w:val="002060"/>
        </w:rPr>
        <w:t>convives</w:t>
      </w:r>
      <w:proofErr w:type="spellEnd"/>
      <w:r w:rsidRPr="00440B44">
        <w:rPr>
          <w:color w:val="002060"/>
        </w:rPr>
        <w:t xml:space="preserve"> </w:t>
      </w:r>
      <w:proofErr w:type="spellStart"/>
      <w:r w:rsidRPr="00440B44">
        <w:rPr>
          <w:color w:val="002060"/>
        </w:rPr>
        <w:t>sont</w:t>
      </w:r>
      <w:proofErr w:type="spellEnd"/>
      <w:r w:rsidRPr="00440B44">
        <w:rPr>
          <w:color w:val="002060"/>
        </w:rPr>
        <w:t xml:space="preserve"> </w:t>
      </w:r>
      <w:proofErr w:type="spellStart"/>
      <w:r w:rsidRPr="00440B44">
        <w:rPr>
          <w:color w:val="002060"/>
        </w:rPr>
        <w:t>ressortis</w:t>
      </w:r>
      <w:proofErr w:type="spellEnd"/>
      <w:r w:rsidRPr="00440B44">
        <w:rPr>
          <w:color w:val="002060"/>
        </w:rPr>
        <w:t xml:space="preserve"> le </w:t>
      </w:r>
      <w:proofErr w:type="spellStart"/>
      <w:r w:rsidRPr="00440B44">
        <w:rPr>
          <w:color w:val="002060"/>
        </w:rPr>
        <w:t>cœur</w:t>
      </w:r>
      <w:proofErr w:type="spellEnd"/>
      <w:r w:rsidRPr="00440B44">
        <w:rPr>
          <w:color w:val="002060"/>
        </w:rPr>
        <w:t xml:space="preserve"> </w:t>
      </w:r>
      <w:proofErr w:type="spellStart"/>
      <w:r w:rsidRPr="00440B44">
        <w:rPr>
          <w:color w:val="002060"/>
        </w:rPr>
        <w:t>rempli</w:t>
      </w:r>
      <w:proofErr w:type="spellEnd"/>
      <w:r w:rsidRPr="00440B44">
        <w:rPr>
          <w:color w:val="002060"/>
        </w:rPr>
        <w:t xml:space="preserve"> de bonheur…</w:t>
      </w:r>
    </w:p>
    <w:p w14:paraId="16AA46F0" w14:textId="77777777" w:rsidR="007B3636" w:rsidRDefault="007B3636" w:rsidP="007B3636">
      <w:pPr>
        <w:pBdr>
          <w:top w:val="single" w:sz="4" w:space="1" w:color="auto"/>
          <w:left w:val="single" w:sz="4" w:space="4" w:color="auto"/>
          <w:bottom w:val="single" w:sz="4" w:space="1" w:color="auto"/>
          <w:right w:val="single" w:sz="4" w:space="4" w:color="auto"/>
        </w:pBdr>
        <w:shd w:val="clear" w:color="auto" w:fill="FEFEFE"/>
        <w:spacing w:before="150" w:after="450" w:line="450" w:lineRule="atLeast"/>
        <w:jc w:val="center"/>
        <w:outlineLvl w:val="1"/>
        <w:rPr>
          <w:rFonts w:ascii="Arial" w:eastAsia="Times New Roman" w:hAnsi="Arial" w:cs="Arial"/>
          <w:b/>
          <w:bCs/>
          <w:color w:val="002060"/>
          <w:kern w:val="0"/>
          <w:sz w:val="33"/>
          <w:szCs w:val="33"/>
          <w:lang w:val="fr-FR" w:eastAsia="fr-FR"/>
          <w14:ligatures w14:val="none"/>
        </w:rPr>
      </w:pPr>
      <w:r>
        <w:rPr>
          <w:rFonts w:ascii="Arial" w:eastAsia="Times New Roman" w:hAnsi="Arial" w:cs="Arial"/>
          <w:b/>
          <w:bCs/>
          <w:noProof/>
          <w:color w:val="002060"/>
          <w:kern w:val="0"/>
          <w:sz w:val="33"/>
          <w:szCs w:val="33"/>
          <w:lang w:val="fr-FR" w:eastAsia="fr-FR"/>
        </w:rPr>
        <w:drawing>
          <wp:inline distT="0" distB="0" distL="0" distR="0" wp14:anchorId="1D701CDD" wp14:editId="57D2094B">
            <wp:extent cx="2438400" cy="1828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9"/>
                    <a:stretch>
                      <a:fillRect/>
                    </a:stretch>
                  </pic:blipFill>
                  <pic:spPr>
                    <a:xfrm>
                      <a:off x="0" y="0"/>
                      <a:ext cx="2446893" cy="1835170"/>
                    </a:xfrm>
                    <a:prstGeom prst="rect">
                      <a:avLst/>
                    </a:prstGeom>
                  </pic:spPr>
                </pic:pic>
              </a:graphicData>
            </a:graphic>
          </wp:inline>
        </w:drawing>
      </w:r>
      <w:r>
        <w:rPr>
          <w:rFonts w:ascii="Arial" w:eastAsia="Times New Roman" w:hAnsi="Arial" w:cs="Arial"/>
          <w:b/>
          <w:bCs/>
          <w:noProof/>
          <w:color w:val="002060"/>
          <w:kern w:val="0"/>
          <w:sz w:val="33"/>
          <w:szCs w:val="33"/>
          <w:lang w:val="fr-FR" w:eastAsia="fr-FR"/>
        </w:rPr>
        <w:t xml:space="preserve">   </w:t>
      </w:r>
      <w:r>
        <w:rPr>
          <w:rFonts w:ascii="Arial" w:eastAsia="Times New Roman" w:hAnsi="Arial" w:cs="Arial"/>
          <w:b/>
          <w:bCs/>
          <w:noProof/>
          <w:color w:val="002060"/>
          <w:kern w:val="0"/>
          <w:sz w:val="33"/>
          <w:szCs w:val="33"/>
          <w:lang w:val="fr-FR" w:eastAsia="fr-FR"/>
        </w:rPr>
        <w:drawing>
          <wp:inline distT="0" distB="0" distL="0" distR="0" wp14:anchorId="0D4A963B" wp14:editId="0172125B">
            <wp:extent cx="1604036" cy="200088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0"/>
                    <a:stretch>
                      <a:fillRect/>
                    </a:stretch>
                  </pic:blipFill>
                  <pic:spPr>
                    <a:xfrm>
                      <a:off x="0" y="0"/>
                      <a:ext cx="1616574" cy="2016525"/>
                    </a:xfrm>
                    <a:prstGeom prst="rect">
                      <a:avLst/>
                    </a:prstGeom>
                  </pic:spPr>
                </pic:pic>
              </a:graphicData>
            </a:graphic>
          </wp:inline>
        </w:drawing>
      </w:r>
      <w:r>
        <w:rPr>
          <w:rFonts w:ascii="Arial" w:eastAsia="Times New Roman" w:hAnsi="Arial" w:cs="Arial"/>
          <w:b/>
          <w:bCs/>
          <w:noProof/>
          <w:color w:val="002060"/>
          <w:kern w:val="0"/>
          <w:sz w:val="33"/>
          <w:szCs w:val="33"/>
          <w:lang w:val="fr-FR" w:eastAsia="fr-FR"/>
        </w:rPr>
        <w:t xml:space="preserve">  </w:t>
      </w:r>
      <w:r>
        <w:rPr>
          <w:rFonts w:ascii="Arial" w:eastAsia="Times New Roman" w:hAnsi="Arial" w:cs="Arial"/>
          <w:b/>
          <w:bCs/>
          <w:noProof/>
          <w:color w:val="002060"/>
          <w:kern w:val="0"/>
          <w:sz w:val="33"/>
          <w:szCs w:val="33"/>
          <w:lang w:val="fr-FR" w:eastAsia="fr-FR"/>
        </w:rPr>
        <w:drawing>
          <wp:inline distT="0" distB="0" distL="0" distR="0" wp14:anchorId="1036D406" wp14:editId="2270AF0B">
            <wp:extent cx="1495425" cy="1993900"/>
            <wp:effectExtent l="0" t="0" r="9525"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1"/>
                    <a:stretch>
                      <a:fillRect/>
                    </a:stretch>
                  </pic:blipFill>
                  <pic:spPr>
                    <a:xfrm>
                      <a:off x="0" y="0"/>
                      <a:ext cx="1507282" cy="2009709"/>
                    </a:xfrm>
                    <a:prstGeom prst="rect">
                      <a:avLst/>
                    </a:prstGeom>
                  </pic:spPr>
                </pic:pic>
              </a:graphicData>
            </a:graphic>
          </wp:inline>
        </w:drawing>
      </w:r>
    </w:p>
    <w:p w14:paraId="58CECC1D" w14:textId="1111EAAE" w:rsidR="00A72B75" w:rsidRDefault="00A72B75" w:rsidP="00087D3B">
      <w:pPr>
        <w:pStyle w:val="Standard"/>
        <w:widowControl/>
        <w:rPr>
          <w:color w:val="000099"/>
        </w:rPr>
      </w:pPr>
      <w:bookmarkStart w:id="3" w:name="p56"/>
      <w:bookmarkEnd w:id="3"/>
    </w:p>
    <w:p w14:paraId="40E19A9F" w14:textId="73DAD26C" w:rsidR="001A4E24" w:rsidRPr="00511B10" w:rsidRDefault="00C000EB" w:rsidP="007B3636">
      <w:pPr>
        <w:pStyle w:val="msonormalsandbox"/>
        <w:jc w:val="both"/>
        <w:rPr>
          <w:noProof/>
          <w:color w:val="0000FF"/>
        </w:rPr>
      </w:pPr>
      <w:r>
        <w:rPr>
          <w:noProof/>
          <w:sz w:val="32"/>
          <w:szCs w:val="32"/>
        </w:rPr>
        <w:lastRenderedPageBreak/>
        <w:t xml:space="preserve">                         </w:t>
      </w:r>
      <w:r w:rsidR="00C17D0C">
        <w:rPr>
          <w:noProof/>
        </w:rPr>
        <w:drawing>
          <wp:inline distT="0" distB="0" distL="0" distR="0" wp14:anchorId="61F9F0B1" wp14:editId="0E34DEB2">
            <wp:extent cx="2630829" cy="1323739"/>
            <wp:effectExtent l="0" t="0" r="0" b="0"/>
            <wp:docPr id="7" name="Image 7" descr="COMITE DE L'AUDE DE PETANQUE ET DU JEU PROVENCAL - OCCI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TE DE L'AUDE DE PETANQUE ET DU JEU PROVENCAL - OCCITA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4657" cy="1340760"/>
                    </a:xfrm>
                    <a:prstGeom prst="rect">
                      <a:avLst/>
                    </a:prstGeom>
                    <a:noFill/>
                    <a:ln>
                      <a:noFill/>
                    </a:ln>
                  </pic:spPr>
                </pic:pic>
              </a:graphicData>
            </a:graphic>
          </wp:inline>
        </w:drawing>
      </w:r>
      <w:r w:rsidR="00317062">
        <w:rPr>
          <w:noProof/>
          <w:color w:val="0000FF"/>
        </w:rPr>
        <w:t xml:space="preserve">                 </w:t>
      </w:r>
      <w:r w:rsidR="00511B10" w:rsidRPr="00AF6CF4">
        <w:rPr>
          <w:noProof/>
          <w:color w:val="0000FF"/>
        </w:rPr>
        <w:drawing>
          <wp:inline distT="0" distB="0" distL="0" distR="0" wp14:anchorId="4756270C" wp14:editId="095A8D7D">
            <wp:extent cx="1451136" cy="1323975"/>
            <wp:effectExtent l="0" t="0" r="0" b="0"/>
            <wp:docPr id="83" name="Image 83">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2513" cy="1325231"/>
                    </a:xfrm>
                    <a:prstGeom prst="rect">
                      <a:avLst/>
                    </a:prstGeom>
                    <a:noFill/>
                    <a:ln>
                      <a:noFill/>
                    </a:ln>
                  </pic:spPr>
                </pic:pic>
              </a:graphicData>
            </a:graphic>
          </wp:inline>
        </w:drawing>
      </w:r>
    </w:p>
    <w:p w14:paraId="00A4B42D" w14:textId="459EC157" w:rsidR="001A4E24" w:rsidRPr="00AF6CF4" w:rsidRDefault="00AF6CF4" w:rsidP="00C000EB">
      <w:pPr>
        <w:pStyle w:val="msonormalsandbox"/>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bCs/>
          <w:color w:val="000099"/>
          <w:sz w:val="32"/>
          <w:szCs w:val="32"/>
          <w:shd w:val="clear" w:color="auto" w:fill="FEFEFE"/>
        </w:rPr>
      </w:pPr>
      <w:proofErr w:type="spellStart"/>
      <w:r w:rsidRPr="00AF6CF4">
        <w:rPr>
          <w:rFonts w:asciiTheme="minorHAnsi" w:eastAsiaTheme="minorHAnsi" w:hAnsiTheme="minorHAnsi" w:cstheme="minorBidi"/>
          <w:b/>
          <w:bCs/>
          <w:color w:val="000099"/>
          <w:kern w:val="2"/>
          <w:sz w:val="32"/>
          <w:szCs w:val="32"/>
          <w:lang w:val="en-US" w:eastAsia="ja-JP"/>
          <w14:ligatures w14:val="standard"/>
        </w:rPr>
        <w:t>GemVoyages</w:t>
      </w:r>
      <w:proofErr w:type="spellEnd"/>
      <w:r w:rsidRPr="00AF6CF4">
        <w:rPr>
          <w:rFonts w:asciiTheme="minorHAnsi" w:eastAsiaTheme="minorHAnsi" w:hAnsiTheme="minorHAnsi" w:cstheme="minorBidi"/>
          <w:color w:val="000099"/>
          <w:kern w:val="2"/>
          <w:sz w:val="32"/>
          <w:szCs w:val="32"/>
          <w:lang w:val="en-US" w:eastAsia="ja-JP"/>
          <w14:ligatures w14:val="standard"/>
        </w:rPr>
        <w:t xml:space="preserve"> </w:t>
      </w:r>
      <w:proofErr w:type="spellStart"/>
      <w:r w:rsidRPr="00AF6CF4">
        <w:rPr>
          <w:rFonts w:asciiTheme="minorHAnsi" w:eastAsiaTheme="minorHAnsi" w:hAnsiTheme="minorHAnsi" w:cstheme="minorBidi"/>
          <w:color w:val="000099"/>
          <w:kern w:val="2"/>
          <w:sz w:val="32"/>
          <w:szCs w:val="32"/>
          <w:lang w:val="en-US" w:eastAsia="ja-JP"/>
          <w14:ligatures w14:val="standard"/>
        </w:rPr>
        <w:t>est</w:t>
      </w:r>
      <w:proofErr w:type="spellEnd"/>
      <w:r w:rsidRPr="00AF6CF4">
        <w:rPr>
          <w:rFonts w:asciiTheme="minorHAnsi" w:eastAsiaTheme="minorHAnsi" w:hAnsiTheme="minorHAnsi" w:cstheme="minorBidi"/>
          <w:color w:val="000099"/>
          <w:kern w:val="2"/>
          <w:sz w:val="32"/>
          <w:szCs w:val="32"/>
          <w:lang w:val="en-US" w:eastAsia="ja-JP"/>
          <w14:ligatures w14:val="standard"/>
        </w:rPr>
        <w:t xml:space="preserve"> </w:t>
      </w:r>
      <w:proofErr w:type="spellStart"/>
      <w:r w:rsidRPr="00AF6CF4">
        <w:rPr>
          <w:rFonts w:asciiTheme="minorHAnsi" w:eastAsiaTheme="minorHAnsi" w:hAnsiTheme="minorHAnsi" w:cstheme="minorBidi"/>
          <w:color w:val="000099"/>
          <w:kern w:val="2"/>
          <w:sz w:val="32"/>
          <w:szCs w:val="32"/>
          <w:lang w:val="en-US" w:eastAsia="ja-JP"/>
          <w14:ligatures w14:val="standard"/>
        </w:rPr>
        <w:t>une</w:t>
      </w:r>
      <w:proofErr w:type="spellEnd"/>
      <w:r w:rsidRPr="00AF6CF4">
        <w:rPr>
          <w:rFonts w:asciiTheme="minorHAnsi" w:eastAsiaTheme="minorHAnsi" w:hAnsiTheme="minorHAnsi" w:cstheme="minorBidi"/>
          <w:color w:val="000099"/>
          <w:kern w:val="2"/>
          <w:sz w:val="32"/>
          <w:szCs w:val="32"/>
          <w:lang w:val="en-US" w:eastAsia="ja-JP"/>
          <w14:ligatures w14:val="standard"/>
        </w:rPr>
        <w:t xml:space="preserve"> application </w:t>
      </w:r>
      <w:proofErr w:type="spellStart"/>
      <w:r w:rsidRPr="00AF6CF4">
        <w:rPr>
          <w:rFonts w:asciiTheme="minorHAnsi" w:eastAsiaTheme="minorHAnsi" w:hAnsiTheme="minorHAnsi" w:cstheme="minorBidi"/>
          <w:color w:val="000099"/>
          <w:kern w:val="2"/>
          <w:sz w:val="32"/>
          <w:szCs w:val="32"/>
          <w:lang w:val="en-US" w:eastAsia="ja-JP"/>
          <w14:ligatures w14:val="standard"/>
        </w:rPr>
        <w:t>destinée</w:t>
      </w:r>
      <w:proofErr w:type="spellEnd"/>
      <w:r w:rsidRPr="00AF6CF4">
        <w:rPr>
          <w:rFonts w:asciiTheme="minorHAnsi" w:eastAsiaTheme="minorHAnsi" w:hAnsiTheme="minorHAnsi" w:cstheme="minorBidi"/>
          <w:color w:val="000099"/>
          <w:kern w:val="2"/>
          <w:sz w:val="32"/>
          <w:szCs w:val="32"/>
          <w:lang w:val="en-US" w:eastAsia="ja-JP"/>
          <w14:ligatures w14:val="standard"/>
        </w:rPr>
        <w:t xml:space="preserve"> aux </w:t>
      </w:r>
      <w:proofErr w:type="spellStart"/>
      <w:r w:rsidRPr="00AF6CF4">
        <w:rPr>
          <w:rFonts w:asciiTheme="minorHAnsi" w:eastAsiaTheme="minorHAnsi" w:hAnsiTheme="minorHAnsi" w:cstheme="minorBidi"/>
          <w:color w:val="000099"/>
          <w:kern w:val="2"/>
          <w:sz w:val="32"/>
          <w:szCs w:val="32"/>
          <w:lang w:val="en-US" w:eastAsia="ja-JP"/>
          <w14:ligatures w14:val="standard"/>
        </w:rPr>
        <w:t>organisateurs</w:t>
      </w:r>
      <w:proofErr w:type="spellEnd"/>
      <w:r w:rsidRPr="00AF6CF4">
        <w:rPr>
          <w:rFonts w:asciiTheme="minorHAnsi" w:eastAsiaTheme="minorHAnsi" w:hAnsiTheme="minorHAnsi" w:cstheme="minorBidi"/>
          <w:color w:val="000099"/>
          <w:kern w:val="2"/>
          <w:sz w:val="32"/>
          <w:szCs w:val="32"/>
          <w:lang w:val="en-US" w:eastAsia="ja-JP"/>
          <w14:ligatures w14:val="standard"/>
        </w:rPr>
        <w:t xml:space="preserve"> et </w:t>
      </w:r>
      <w:proofErr w:type="spellStart"/>
      <w:r w:rsidRPr="00AF6CF4">
        <w:rPr>
          <w:rFonts w:asciiTheme="minorHAnsi" w:eastAsiaTheme="minorHAnsi" w:hAnsiTheme="minorHAnsi" w:cstheme="minorBidi"/>
          <w:color w:val="000099"/>
          <w:kern w:val="2"/>
          <w:sz w:val="32"/>
          <w:szCs w:val="32"/>
          <w:lang w:val="en-US" w:eastAsia="ja-JP"/>
          <w14:ligatures w14:val="standard"/>
        </w:rPr>
        <w:t>accompagnateurs</w:t>
      </w:r>
      <w:proofErr w:type="spellEnd"/>
      <w:r w:rsidRPr="00AF6CF4">
        <w:rPr>
          <w:rFonts w:asciiTheme="minorHAnsi" w:eastAsiaTheme="minorHAnsi" w:hAnsiTheme="minorHAnsi" w:cstheme="minorBidi"/>
          <w:color w:val="000099"/>
          <w:kern w:val="2"/>
          <w:sz w:val="32"/>
          <w:szCs w:val="32"/>
          <w:lang w:val="en-US" w:eastAsia="ja-JP"/>
          <w14:ligatures w14:val="standard"/>
        </w:rPr>
        <w:t xml:space="preserve"> de </w:t>
      </w:r>
      <w:proofErr w:type="spellStart"/>
      <w:r w:rsidRPr="00AF6CF4">
        <w:rPr>
          <w:rFonts w:asciiTheme="minorHAnsi" w:eastAsiaTheme="minorHAnsi" w:hAnsiTheme="minorHAnsi" w:cstheme="minorBidi"/>
          <w:color w:val="000099"/>
          <w:kern w:val="2"/>
          <w:sz w:val="32"/>
          <w:szCs w:val="32"/>
          <w:lang w:val="en-US" w:eastAsia="ja-JP"/>
          <w14:ligatures w14:val="standard"/>
        </w:rPr>
        <w:t>séjours</w:t>
      </w:r>
      <w:proofErr w:type="spellEnd"/>
      <w:r w:rsidRPr="00AF6CF4">
        <w:rPr>
          <w:rFonts w:asciiTheme="minorHAnsi" w:eastAsiaTheme="minorHAnsi" w:hAnsiTheme="minorHAnsi" w:cstheme="minorBidi"/>
          <w:color w:val="000099"/>
          <w:kern w:val="2"/>
          <w:sz w:val="32"/>
          <w:szCs w:val="32"/>
          <w:lang w:val="en-US" w:eastAsia="ja-JP"/>
          <w14:ligatures w14:val="standard"/>
        </w:rPr>
        <w:t xml:space="preserve"> </w:t>
      </w:r>
      <w:proofErr w:type="spellStart"/>
      <w:r w:rsidRPr="00AF6CF4">
        <w:rPr>
          <w:rFonts w:asciiTheme="minorHAnsi" w:eastAsiaTheme="minorHAnsi" w:hAnsiTheme="minorHAnsi" w:cstheme="minorBidi"/>
          <w:color w:val="000099"/>
          <w:kern w:val="2"/>
          <w:sz w:val="32"/>
          <w:szCs w:val="32"/>
          <w:lang w:val="en-US" w:eastAsia="ja-JP"/>
          <w14:ligatures w14:val="standard"/>
        </w:rPr>
        <w:t>organisés</w:t>
      </w:r>
      <w:proofErr w:type="spellEnd"/>
      <w:r w:rsidRPr="00AF6CF4">
        <w:rPr>
          <w:rFonts w:asciiTheme="minorHAnsi" w:eastAsiaTheme="minorHAnsi" w:hAnsiTheme="minorHAnsi" w:cstheme="minorBidi"/>
          <w:color w:val="000099"/>
          <w:kern w:val="2"/>
          <w:sz w:val="32"/>
          <w:szCs w:val="32"/>
          <w:lang w:val="en-US" w:eastAsia="ja-JP"/>
          <w14:ligatures w14:val="standard"/>
        </w:rPr>
        <w:t xml:space="preserve"> par </w:t>
      </w:r>
      <w:proofErr w:type="spellStart"/>
      <w:r w:rsidRPr="00AF6CF4">
        <w:rPr>
          <w:rFonts w:asciiTheme="minorHAnsi" w:eastAsiaTheme="minorHAnsi" w:hAnsiTheme="minorHAnsi" w:cstheme="minorBidi"/>
          <w:color w:val="000099"/>
          <w:kern w:val="2"/>
          <w:sz w:val="32"/>
          <w:szCs w:val="32"/>
          <w:lang w:val="en-US" w:eastAsia="ja-JP"/>
          <w14:ligatures w14:val="standard"/>
        </w:rPr>
        <w:t>une</w:t>
      </w:r>
      <w:proofErr w:type="spellEnd"/>
      <w:r w:rsidRPr="00AF6CF4">
        <w:rPr>
          <w:rFonts w:asciiTheme="minorHAnsi" w:eastAsiaTheme="minorHAnsi" w:hAnsiTheme="minorHAnsi" w:cstheme="minorBidi"/>
          <w:color w:val="000099"/>
          <w:kern w:val="2"/>
          <w:sz w:val="32"/>
          <w:szCs w:val="32"/>
          <w:lang w:val="en-US" w:eastAsia="ja-JP"/>
          <w14:ligatures w14:val="standard"/>
        </w:rPr>
        <w:t xml:space="preserve"> association </w:t>
      </w:r>
      <w:hyperlink r:id="rId35" w:history="1">
        <w:proofErr w:type="spellStart"/>
        <w:r w:rsidRPr="00AF6CF4">
          <w:rPr>
            <w:rFonts w:asciiTheme="minorHAnsi" w:eastAsiaTheme="minorHAnsi" w:hAnsiTheme="minorHAnsi" w:cstheme="minorBidi"/>
            <w:color w:val="000099"/>
            <w:kern w:val="2"/>
            <w:sz w:val="32"/>
            <w:szCs w:val="32"/>
            <w:u w:val="single"/>
            <w:lang w:val="en-US" w:eastAsia="ja-JP"/>
            <w14:ligatures w14:val="standard"/>
          </w:rPr>
          <w:t>Générations</w:t>
        </w:r>
        <w:proofErr w:type="spellEnd"/>
        <w:r w:rsidRPr="00AF6CF4">
          <w:rPr>
            <w:rFonts w:asciiTheme="minorHAnsi" w:eastAsiaTheme="minorHAnsi" w:hAnsiTheme="minorHAnsi" w:cstheme="minorBidi"/>
            <w:color w:val="000099"/>
            <w:kern w:val="2"/>
            <w:sz w:val="32"/>
            <w:szCs w:val="32"/>
            <w:u w:val="single"/>
            <w:lang w:val="en-US" w:eastAsia="ja-JP"/>
            <w14:ligatures w14:val="standard"/>
          </w:rPr>
          <w:t xml:space="preserve"> </w:t>
        </w:r>
        <w:proofErr w:type="spellStart"/>
        <w:r w:rsidRPr="00AF6CF4">
          <w:rPr>
            <w:rFonts w:asciiTheme="minorHAnsi" w:eastAsiaTheme="minorHAnsi" w:hAnsiTheme="minorHAnsi" w:cstheme="minorBidi"/>
            <w:color w:val="000099"/>
            <w:kern w:val="2"/>
            <w:sz w:val="32"/>
            <w:szCs w:val="32"/>
            <w:u w:val="single"/>
            <w:lang w:val="en-US" w:eastAsia="ja-JP"/>
            <w14:ligatures w14:val="standard"/>
          </w:rPr>
          <w:t>Mouvement</w:t>
        </w:r>
        <w:proofErr w:type="spellEnd"/>
      </w:hyperlink>
      <w:r w:rsidRPr="00AF6CF4">
        <w:rPr>
          <w:rFonts w:asciiTheme="minorHAnsi" w:eastAsiaTheme="minorHAnsi" w:hAnsiTheme="minorHAnsi" w:cstheme="minorBidi"/>
          <w:color w:val="404040" w:themeColor="text1" w:themeTint="BF"/>
          <w:kern w:val="2"/>
          <w:sz w:val="32"/>
          <w:szCs w:val="32"/>
          <w:lang w:val="en-US" w:eastAsia="ja-JP"/>
          <w14:ligatures w14:val="standard"/>
        </w:rPr>
        <w:t>.</w:t>
      </w:r>
    </w:p>
    <w:p w14:paraId="3A97F181" w14:textId="7CCC207B" w:rsidR="00AF6CF4" w:rsidRPr="00AF6CF4" w:rsidRDefault="00AF6CF4" w:rsidP="00C000EB">
      <w:pPr>
        <w:pStyle w:val="msonormalsandbox"/>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bCs/>
          <w:color w:val="C00000"/>
          <w:sz w:val="32"/>
          <w:szCs w:val="32"/>
          <w:shd w:val="clear" w:color="auto" w:fill="FEFEFE"/>
        </w:rPr>
      </w:pPr>
      <w:r w:rsidRPr="00AF6CF4">
        <w:rPr>
          <w:rFonts w:ascii="Arial" w:hAnsi="Arial" w:cs="Arial"/>
          <w:b/>
          <w:bCs/>
          <w:color w:val="C00000"/>
          <w:sz w:val="32"/>
          <w:szCs w:val="32"/>
          <w:shd w:val="clear" w:color="auto" w:fill="FEFEFE"/>
        </w:rPr>
        <w:t>http://www.gemvoyages.ovh/</w:t>
      </w:r>
      <w:r w:rsidR="00C14115" w:rsidRPr="00AF6CF4">
        <w:rPr>
          <w:rFonts w:ascii="Arial" w:hAnsi="Arial" w:cs="Arial"/>
          <w:b/>
          <w:bCs/>
          <w:color w:val="C00000"/>
          <w:sz w:val="32"/>
          <w:szCs w:val="32"/>
          <w:shd w:val="clear" w:color="auto" w:fill="FEFEFE"/>
        </w:rPr>
        <w:t xml:space="preserve">  </w:t>
      </w:r>
    </w:p>
    <w:p w14:paraId="1AD8B0CC" w14:textId="64FF4FB8" w:rsidR="00AF6CF4" w:rsidRPr="00AF6CF4" w:rsidRDefault="00AF6CF4" w:rsidP="00AF6CF4">
      <w:pPr>
        <w:pStyle w:val="msonormalsandbox"/>
        <w:numPr>
          <w:ilvl w:val="0"/>
          <w:numId w:val="23"/>
        </w:numPr>
        <w:jc w:val="both"/>
        <w:rPr>
          <w:b/>
          <w:bCs/>
          <w:color w:val="000099"/>
          <w:sz w:val="28"/>
          <w:szCs w:val="28"/>
          <w:shd w:val="clear" w:color="auto" w:fill="FEFEFE"/>
        </w:rPr>
      </w:pPr>
      <w:r>
        <w:rPr>
          <w:b/>
          <w:bCs/>
          <w:color w:val="000099"/>
          <w:sz w:val="28"/>
          <w:szCs w:val="28"/>
          <w:shd w:val="clear" w:color="auto" w:fill="FEFEFE"/>
        </w:rPr>
        <w:t>V</w:t>
      </w:r>
      <w:r w:rsidRPr="00AF6CF4">
        <w:rPr>
          <w:b/>
          <w:bCs/>
          <w:color w:val="000099"/>
          <w:sz w:val="28"/>
          <w:szCs w:val="28"/>
          <w:shd w:val="clear" w:color="auto" w:fill="FEFEFE"/>
        </w:rPr>
        <w:t>ous y trouverez toutes les infos nécessaires à la bonne organisation de vos voyages</w:t>
      </w:r>
      <w:r>
        <w:rPr>
          <w:b/>
          <w:bCs/>
          <w:color w:val="000099"/>
          <w:sz w:val="28"/>
          <w:szCs w:val="28"/>
          <w:shd w:val="clear" w:color="auto" w:fill="FEFEFE"/>
        </w:rPr>
        <w:t>.</w:t>
      </w:r>
    </w:p>
    <w:p w14:paraId="6356DE00" w14:textId="77777777" w:rsidR="00AF6CF4" w:rsidRPr="00AF6CF4" w:rsidRDefault="00000000" w:rsidP="00AF6CF4">
      <w:pPr>
        <w:spacing w:before="100" w:beforeAutospacing="1" w:after="100" w:afterAutospacing="1" w:line="240" w:lineRule="auto"/>
        <w:jc w:val="center"/>
        <w:outlineLvl w:val="2"/>
        <w:rPr>
          <w:rFonts w:ascii="Times New Roman" w:eastAsia="Times New Roman" w:hAnsi="Times New Roman" w:cs="Times New Roman"/>
          <w:b/>
          <w:bCs/>
          <w:color w:val="auto"/>
          <w:kern w:val="0"/>
          <w:sz w:val="27"/>
          <w:szCs w:val="27"/>
          <w:lang w:val="fr-FR" w:eastAsia="fr-FR"/>
          <w14:ligatures w14:val="none"/>
        </w:rPr>
      </w:pPr>
      <w:hyperlink r:id="rId36" w:history="1">
        <w:r w:rsidR="00AF6CF4" w:rsidRPr="00AF6CF4">
          <w:rPr>
            <w:rFonts w:ascii="Times New Roman" w:eastAsia="Times New Roman" w:hAnsi="Times New Roman" w:cs="Times New Roman"/>
            <w:b/>
            <w:bCs/>
            <w:color w:val="0000FF"/>
            <w:kern w:val="0"/>
            <w:sz w:val="27"/>
            <w:szCs w:val="27"/>
            <w:u w:val="single"/>
            <w:lang w:val="fr-FR" w:eastAsia="fr-FR"/>
            <w14:ligatures w14:val="none"/>
          </w:rPr>
          <w:t>Organisateur</w:t>
        </w:r>
      </w:hyperlink>
      <w:r w:rsidR="00AF6CF4">
        <w:rPr>
          <w:b/>
          <w:bCs/>
          <w:sz w:val="27"/>
          <w:szCs w:val="27"/>
        </w:rPr>
        <w:t xml:space="preserve">              </w:t>
      </w:r>
      <w:hyperlink r:id="rId37" w:history="1">
        <w:r w:rsidR="00AF6CF4" w:rsidRPr="00AF6CF4">
          <w:rPr>
            <w:rFonts w:ascii="Times New Roman" w:eastAsia="Times New Roman" w:hAnsi="Times New Roman" w:cs="Times New Roman"/>
            <w:b/>
            <w:bCs/>
            <w:color w:val="0000FF"/>
            <w:kern w:val="0"/>
            <w:sz w:val="27"/>
            <w:szCs w:val="27"/>
            <w:u w:val="single"/>
            <w:lang w:val="fr-FR" w:eastAsia="fr-FR"/>
            <w14:ligatures w14:val="none"/>
          </w:rPr>
          <w:t>Assistance</w:t>
        </w:r>
      </w:hyperlink>
    </w:p>
    <w:p w14:paraId="5E24ED7F" w14:textId="77777777" w:rsidR="00AF6CF4" w:rsidRPr="00AF6CF4" w:rsidRDefault="00000000" w:rsidP="00AF6CF4">
      <w:pPr>
        <w:spacing w:before="100" w:beforeAutospacing="1" w:after="100" w:afterAutospacing="1" w:line="240" w:lineRule="auto"/>
        <w:jc w:val="center"/>
        <w:outlineLvl w:val="2"/>
        <w:rPr>
          <w:rFonts w:ascii="Times New Roman" w:eastAsia="Times New Roman" w:hAnsi="Times New Roman" w:cs="Times New Roman"/>
          <w:b/>
          <w:bCs/>
          <w:color w:val="auto"/>
          <w:kern w:val="0"/>
          <w:sz w:val="27"/>
          <w:szCs w:val="27"/>
          <w:lang w:val="fr-FR" w:eastAsia="fr-FR"/>
          <w14:ligatures w14:val="none"/>
        </w:rPr>
      </w:pPr>
      <w:hyperlink r:id="rId38" w:history="1">
        <w:r w:rsidR="00AF6CF4" w:rsidRPr="00AF6CF4">
          <w:rPr>
            <w:rFonts w:ascii="Times New Roman" w:eastAsia="Times New Roman" w:hAnsi="Times New Roman" w:cs="Times New Roman"/>
            <w:b/>
            <w:bCs/>
            <w:color w:val="0000FF"/>
            <w:kern w:val="0"/>
            <w:sz w:val="27"/>
            <w:szCs w:val="27"/>
            <w:u w:val="single"/>
            <w:lang w:val="fr-FR" w:eastAsia="fr-FR"/>
            <w14:ligatures w14:val="none"/>
          </w:rPr>
          <w:t>Accompagnateur</w:t>
        </w:r>
      </w:hyperlink>
      <w:r w:rsidR="00AF6CF4">
        <w:rPr>
          <w:rFonts w:ascii="Times New Roman" w:eastAsia="Times New Roman" w:hAnsi="Times New Roman" w:cs="Times New Roman"/>
          <w:b/>
          <w:bCs/>
          <w:color w:val="auto"/>
          <w:kern w:val="0"/>
          <w:sz w:val="27"/>
          <w:szCs w:val="27"/>
          <w:lang w:val="fr-FR" w:eastAsia="fr-FR"/>
          <w14:ligatures w14:val="none"/>
        </w:rPr>
        <w:t xml:space="preserve">       </w:t>
      </w:r>
      <w:hyperlink r:id="rId39" w:history="1">
        <w:r w:rsidR="00AF6CF4" w:rsidRPr="00AF6CF4">
          <w:rPr>
            <w:rFonts w:ascii="Times New Roman" w:eastAsia="Times New Roman" w:hAnsi="Times New Roman" w:cs="Times New Roman"/>
            <w:b/>
            <w:bCs/>
            <w:color w:val="0000FF"/>
            <w:kern w:val="0"/>
            <w:sz w:val="27"/>
            <w:szCs w:val="27"/>
            <w:u w:val="single"/>
            <w:lang w:val="fr-FR" w:eastAsia="fr-FR"/>
            <w14:ligatures w14:val="none"/>
          </w:rPr>
          <w:t>Annulation</w:t>
        </w:r>
      </w:hyperlink>
    </w:p>
    <w:p w14:paraId="681752F4" w14:textId="543752B9" w:rsidR="00AF6CF4" w:rsidRDefault="00000000" w:rsidP="00AF6CF4">
      <w:pPr>
        <w:pStyle w:val="msonormalsandbox"/>
        <w:jc w:val="center"/>
        <w:rPr>
          <w:rFonts w:ascii="Arial" w:hAnsi="Arial" w:cs="Arial"/>
          <w:b/>
          <w:bCs/>
          <w:color w:val="000099"/>
          <w:sz w:val="51"/>
          <w:szCs w:val="51"/>
          <w:shd w:val="clear" w:color="auto" w:fill="FEFEFE"/>
        </w:rPr>
      </w:pPr>
      <w:hyperlink r:id="rId40" w:history="1">
        <w:r w:rsidR="00AF6CF4" w:rsidRPr="00AF6CF4">
          <w:rPr>
            <w:b/>
            <w:bCs/>
            <w:color w:val="0000FF"/>
            <w:sz w:val="27"/>
            <w:szCs w:val="27"/>
            <w:u w:val="single"/>
          </w:rPr>
          <w:t>Documents</w:t>
        </w:r>
      </w:hyperlink>
      <w:r w:rsidR="00AF6CF4">
        <w:rPr>
          <w:b/>
          <w:bCs/>
          <w:sz w:val="27"/>
          <w:szCs w:val="27"/>
        </w:rPr>
        <w:t xml:space="preserve">                </w:t>
      </w:r>
      <w:hyperlink r:id="rId41" w:history="1">
        <w:r w:rsidR="00AF6CF4" w:rsidRPr="00AF6CF4">
          <w:rPr>
            <w:b/>
            <w:bCs/>
            <w:color w:val="0000FF"/>
            <w:sz w:val="27"/>
            <w:szCs w:val="27"/>
            <w:u w:val="single"/>
          </w:rPr>
          <w:t>Liens utiles</w:t>
        </w:r>
      </w:hyperlink>
    </w:p>
    <w:p w14:paraId="10A32FC6" w14:textId="4FCF133F" w:rsidR="00AF6CF4" w:rsidRPr="00AF6CF4" w:rsidRDefault="00C000EB" w:rsidP="00AF6CF4">
      <w:pPr>
        <w:spacing w:before="100" w:beforeAutospacing="1" w:after="100" w:afterAutospacing="1" w:line="240" w:lineRule="auto"/>
        <w:outlineLvl w:val="2"/>
        <w:rPr>
          <w:rFonts w:ascii="Times New Roman" w:eastAsia="Times New Roman" w:hAnsi="Times New Roman" w:cs="Times New Roman"/>
          <w:b/>
          <w:bCs/>
          <w:color w:val="FF0000"/>
          <w:kern w:val="0"/>
          <w:sz w:val="27"/>
          <w:szCs w:val="27"/>
          <w:u w:val="single"/>
          <w:lang w:val="fr-FR" w:eastAsia="fr-FR"/>
          <w14:ligatures w14:val="none"/>
        </w:rPr>
      </w:pPr>
      <w:r>
        <w:rPr>
          <w:rFonts w:ascii="Times New Roman" w:eastAsia="Times New Roman" w:hAnsi="Times New Roman" w:cs="Times New Roman"/>
          <w:b/>
          <w:bCs/>
          <w:color w:val="FF0000"/>
          <w:kern w:val="0"/>
          <w:sz w:val="27"/>
          <w:szCs w:val="27"/>
          <w:u w:val="single"/>
          <w:lang w:val="fr-FR" w:eastAsia="fr-FR"/>
          <w14:ligatures w14:val="none"/>
        </w:rPr>
        <w:t xml:space="preserve">Infos site : </w:t>
      </w:r>
      <w:r w:rsidR="00AF6CF4" w:rsidRPr="00AF6CF4">
        <w:rPr>
          <w:rFonts w:ascii="Times New Roman" w:eastAsia="Times New Roman" w:hAnsi="Times New Roman" w:cs="Times New Roman"/>
          <w:b/>
          <w:bCs/>
          <w:color w:val="FF0000"/>
          <w:kern w:val="0"/>
          <w:sz w:val="27"/>
          <w:szCs w:val="27"/>
          <w:u w:val="single"/>
          <w:lang w:val="fr-FR" w:eastAsia="fr-FR"/>
          <w14:ligatures w14:val="none"/>
        </w:rPr>
        <w:t>Documents à emporter</w:t>
      </w:r>
    </w:p>
    <w:p w14:paraId="5F6C6F42" w14:textId="77777777" w:rsidR="00AF6CF4" w:rsidRPr="00AF6CF4" w:rsidRDefault="00AF6CF4" w:rsidP="00AF6CF4">
      <w:pPr>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Avant de partir, il est essentiel d’être en possession d’un certain nombre de documents. En voici une liste non-exhaustive :</w:t>
      </w:r>
    </w:p>
    <w:p w14:paraId="5DF516E2" w14:textId="6DABB192" w:rsidR="00AF6CF4" w:rsidRPr="00AF6CF4" w:rsidRDefault="00ED0964" w:rsidP="00AF6CF4">
      <w:pPr>
        <w:spacing w:after="0" w:line="240" w:lineRule="auto"/>
        <w:rPr>
          <w:rFonts w:ascii="Times New Roman" w:eastAsia="Times New Roman" w:hAnsi="Times New Roman" w:cs="Times New Roman"/>
          <w:color w:val="auto"/>
          <w:kern w:val="0"/>
          <w:sz w:val="24"/>
          <w:szCs w:val="24"/>
          <w:lang w:val="fr-FR" w:eastAsia="fr-FR"/>
          <w14:ligatures w14:val="none"/>
        </w:rPr>
      </w:pPr>
      <w:r>
        <w:rPr>
          <w:rFonts w:ascii="Times New Roman" w:eastAsia="Times New Roman" w:hAnsi="Times New Roman" w:cs="Times New Roman"/>
          <w:noProof/>
          <w:color w:val="0000FF"/>
          <w:kern w:val="0"/>
          <w:sz w:val="24"/>
          <w:szCs w:val="24"/>
          <w:lang w:val="fr-FR" w:eastAsia="fr-FR"/>
          <w14:ligatures w14:val="none"/>
        </w:rPr>
        <w:t xml:space="preserve"> </w:t>
      </w:r>
      <w:r w:rsidR="00AF6CF4" w:rsidRPr="00AF6CF4">
        <w:rPr>
          <w:rFonts w:ascii="Times New Roman" w:eastAsia="Times New Roman" w:hAnsi="Times New Roman" w:cs="Times New Roman"/>
          <w:noProof/>
          <w:color w:val="0000FF"/>
          <w:kern w:val="0"/>
          <w:sz w:val="24"/>
          <w:szCs w:val="24"/>
          <w:lang w:val="fr-FR" w:eastAsia="fr-FR"/>
          <w14:ligatures w14:val="none"/>
        </w:rPr>
        <w:drawing>
          <wp:inline distT="0" distB="0" distL="0" distR="0" wp14:anchorId="72E2429B" wp14:editId="203C570F">
            <wp:extent cx="2076450" cy="607361"/>
            <wp:effectExtent l="0" t="0" r="0" b="2540"/>
            <wp:docPr id="5" name="Image 5">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9292" cy="619892"/>
                    </a:xfrm>
                    <a:prstGeom prst="rect">
                      <a:avLst/>
                    </a:prstGeom>
                    <a:noFill/>
                    <a:ln>
                      <a:noFill/>
                    </a:ln>
                  </pic:spPr>
                </pic:pic>
              </a:graphicData>
            </a:graphic>
          </wp:inline>
        </w:drawing>
      </w:r>
      <w:r>
        <w:rPr>
          <w:rFonts w:ascii="Times New Roman" w:eastAsia="Times New Roman" w:hAnsi="Times New Roman" w:cs="Times New Roman"/>
          <w:noProof/>
          <w:color w:val="0000FF"/>
          <w:kern w:val="0"/>
          <w:sz w:val="24"/>
          <w:szCs w:val="24"/>
          <w:lang w:val="fr-FR" w:eastAsia="fr-FR"/>
          <w14:ligatures w14:val="none"/>
        </w:rPr>
        <w:t xml:space="preserve">                                       </w:t>
      </w:r>
      <w:r w:rsidRPr="00AF6CF4">
        <w:rPr>
          <w:rFonts w:ascii="Times New Roman" w:eastAsia="Times New Roman" w:hAnsi="Times New Roman" w:cs="Times New Roman"/>
          <w:noProof/>
          <w:color w:val="0000FF"/>
          <w:kern w:val="0"/>
          <w:sz w:val="24"/>
          <w:szCs w:val="24"/>
          <w:lang w:val="fr-FR" w:eastAsia="fr-FR"/>
          <w14:ligatures w14:val="none"/>
        </w:rPr>
        <w:drawing>
          <wp:inline distT="0" distB="0" distL="0" distR="0" wp14:anchorId="3E57B5CF" wp14:editId="2723CC27">
            <wp:extent cx="738187" cy="590550"/>
            <wp:effectExtent l="0" t="0" r="5080" b="0"/>
            <wp:docPr id="56" name="Image 56" descr="atout_france">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out_france">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7119" cy="597695"/>
                    </a:xfrm>
                    <a:prstGeom prst="rect">
                      <a:avLst/>
                    </a:prstGeom>
                    <a:noFill/>
                    <a:ln>
                      <a:noFill/>
                    </a:ln>
                  </pic:spPr>
                </pic:pic>
              </a:graphicData>
            </a:graphic>
          </wp:inline>
        </w:drawing>
      </w:r>
    </w:p>
    <w:p w14:paraId="77F18EC4" w14:textId="0F42F09F" w:rsidR="00ED0964" w:rsidRPr="00AF6CF4" w:rsidRDefault="00ED0964" w:rsidP="00ED0964">
      <w:pPr>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Pr>
          <w:rFonts w:ascii="Times New Roman" w:eastAsia="Times New Roman" w:hAnsi="Times New Roman" w:cs="Times New Roman"/>
          <w:color w:val="auto"/>
          <w:kern w:val="0"/>
          <w:sz w:val="24"/>
          <w:szCs w:val="24"/>
          <w:lang w:val="fr-FR" w:eastAsia="fr-FR"/>
          <w14:ligatures w14:val="none"/>
        </w:rPr>
        <w:t xml:space="preserve">     </w:t>
      </w:r>
      <w:hyperlink r:id="rId46" w:tgtFrame="_blank" w:history="1">
        <w:r w:rsidR="00AF6CF4" w:rsidRPr="00AF6CF4">
          <w:rPr>
            <w:rFonts w:ascii="Times New Roman" w:eastAsia="Times New Roman" w:hAnsi="Times New Roman" w:cs="Times New Roman"/>
            <w:color w:val="0000FF"/>
            <w:kern w:val="0"/>
            <w:sz w:val="24"/>
            <w:szCs w:val="24"/>
            <w:u w:val="single"/>
            <w:lang w:val="fr-FR" w:eastAsia="fr-FR"/>
            <w14:ligatures w14:val="none"/>
          </w:rPr>
          <w:t>Attestation RCP Voyages</w:t>
        </w:r>
      </w:hyperlink>
      <w:r>
        <w:rPr>
          <w:rFonts w:ascii="Times New Roman" w:eastAsia="Times New Roman" w:hAnsi="Times New Roman" w:cs="Times New Roman"/>
          <w:color w:val="auto"/>
          <w:kern w:val="0"/>
          <w:sz w:val="24"/>
          <w:szCs w:val="24"/>
          <w:lang w:val="fr-FR" w:eastAsia="fr-FR"/>
          <w14:ligatures w14:val="none"/>
        </w:rPr>
        <w:t xml:space="preserve">                                           </w:t>
      </w:r>
      <w:hyperlink r:id="rId47" w:tgtFrame="_blank" w:history="1">
        <w:r w:rsidRPr="00AF6CF4">
          <w:rPr>
            <w:rFonts w:ascii="Times New Roman" w:eastAsia="Times New Roman" w:hAnsi="Times New Roman" w:cs="Times New Roman"/>
            <w:color w:val="0000FF"/>
            <w:kern w:val="0"/>
            <w:sz w:val="24"/>
            <w:szCs w:val="24"/>
            <w:u w:val="single"/>
            <w:lang w:val="fr-FR" w:eastAsia="fr-FR"/>
            <w14:ligatures w14:val="none"/>
          </w:rPr>
          <w:t>Immatriculation au registre des opérateurs de voyages</w:t>
        </w:r>
      </w:hyperlink>
    </w:p>
    <w:p w14:paraId="22AF4538" w14:textId="4D8A1CAB" w:rsidR="00AF6CF4" w:rsidRPr="00AF6CF4" w:rsidRDefault="00ED0964" w:rsidP="00ED0964">
      <w:pPr>
        <w:spacing w:after="0" w:line="240" w:lineRule="auto"/>
        <w:rPr>
          <w:rFonts w:ascii="Times New Roman" w:eastAsia="Times New Roman" w:hAnsi="Times New Roman" w:cs="Times New Roman"/>
          <w:color w:val="auto"/>
          <w:kern w:val="0"/>
          <w:sz w:val="24"/>
          <w:szCs w:val="24"/>
          <w:lang w:val="fr-FR" w:eastAsia="fr-FR"/>
          <w14:ligatures w14:val="none"/>
        </w:rPr>
      </w:pPr>
      <w:r>
        <w:rPr>
          <w:rFonts w:ascii="Times New Roman" w:eastAsia="Times New Roman" w:hAnsi="Times New Roman" w:cs="Times New Roman"/>
          <w:noProof/>
          <w:color w:val="0000FF"/>
          <w:kern w:val="0"/>
          <w:sz w:val="24"/>
          <w:szCs w:val="24"/>
          <w:lang w:val="fr-FR" w:eastAsia="fr-FR"/>
          <w14:ligatures w14:val="none"/>
        </w:rPr>
        <w:t xml:space="preserve">                                       </w:t>
      </w:r>
      <w:r w:rsidR="00AF6CF4" w:rsidRPr="00AF6CF4">
        <w:rPr>
          <w:rFonts w:ascii="Times New Roman" w:eastAsia="Times New Roman" w:hAnsi="Times New Roman" w:cs="Times New Roman"/>
          <w:noProof/>
          <w:color w:val="0000FF"/>
          <w:kern w:val="0"/>
          <w:sz w:val="24"/>
          <w:szCs w:val="24"/>
          <w:lang w:val="fr-FR" w:eastAsia="fr-FR"/>
          <w14:ligatures w14:val="none"/>
        </w:rPr>
        <w:drawing>
          <wp:inline distT="0" distB="0" distL="0" distR="0" wp14:anchorId="69F61E82" wp14:editId="165D9CF9">
            <wp:extent cx="962025" cy="769620"/>
            <wp:effectExtent l="0" t="0" r="9525" b="0"/>
            <wp:docPr id="54" name="Image 54" descr="arcange">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ange">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188" cy="769750"/>
                    </a:xfrm>
                    <a:prstGeom prst="rect">
                      <a:avLst/>
                    </a:prstGeom>
                    <a:noFill/>
                    <a:ln>
                      <a:noFill/>
                    </a:ln>
                  </pic:spPr>
                </pic:pic>
              </a:graphicData>
            </a:graphic>
          </wp:inline>
        </w:drawing>
      </w:r>
      <w:r>
        <w:rPr>
          <w:rFonts w:ascii="Times New Roman" w:eastAsia="Times New Roman" w:hAnsi="Times New Roman" w:cs="Times New Roman"/>
          <w:noProof/>
          <w:color w:val="0000FF"/>
          <w:kern w:val="0"/>
          <w:sz w:val="24"/>
          <w:szCs w:val="24"/>
          <w:lang w:val="fr-FR" w:eastAsia="fr-FR"/>
          <w14:ligatures w14:val="none"/>
        </w:rPr>
        <w:t xml:space="preserve">                                                      </w:t>
      </w:r>
      <w:r w:rsidRPr="00AF6CF4">
        <w:rPr>
          <w:rFonts w:ascii="Times New Roman" w:eastAsia="Times New Roman" w:hAnsi="Times New Roman" w:cs="Times New Roman"/>
          <w:noProof/>
          <w:color w:val="0000FF"/>
          <w:kern w:val="0"/>
          <w:sz w:val="24"/>
          <w:szCs w:val="24"/>
          <w:lang w:val="fr-FR" w:eastAsia="fr-FR"/>
          <w14:ligatures w14:val="none"/>
        </w:rPr>
        <w:drawing>
          <wp:inline distT="0" distB="0" distL="0" distR="0" wp14:anchorId="3DD8C5C0" wp14:editId="4AB04127">
            <wp:extent cx="781050" cy="1238520"/>
            <wp:effectExtent l="0" t="0" r="0" b="0"/>
            <wp:docPr id="55" name="Image 55" descr="une guide voyage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 guide voyages">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509" cy="1258276"/>
                    </a:xfrm>
                    <a:prstGeom prst="rect">
                      <a:avLst/>
                    </a:prstGeom>
                    <a:noFill/>
                    <a:ln>
                      <a:noFill/>
                    </a:ln>
                  </pic:spPr>
                </pic:pic>
              </a:graphicData>
            </a:graphic>
          </wp:inline>
        </w:drawing>
      </w:r>
    </w:p>
    <w:p w14:paraId="556FCEAF" w14:textId="1AB990D5" w:rsidR="00ED0964" w:rsidRPr="00AF6CF4" w:rsidRDefault="00ED0964" w:rsidP="00ED0964">
      <w:pPr>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Pr>
          <w:rFonts w:ascii="Times New Roman" w:eastAsia="Times New Roman" w:hAnsi="Times New Roman" w:cs="Times New Roman"/>
          <w:color w:val="auto"/>
          <w:kern w:val="0"/>
          <w:sz w:val="24"/>
          <w:szCs w:val="24"/>
          <w:lang w:val="fr-FR" w:eastAsia="fr-FR"/>
          <w14:ligatures w14:val="none"/>
        </w:rPr>
        <w:t xml:space="preserve">                                      </w:t>
      </w:r>
      <w:hyperlink r:id="rId52" w:tgtFrame="_blank" w:history="1">
        <w:r w:rsidR="00AF6CF4" w:rsidRPr="00AF6CF4">
          <w:rPr>
            <w:rFonts w:ascii="Times New Roman" w:eastAsia="Times New Roman" w:hAnsi="Times New Roman" w:cs="Times New Roman"/>
            <w:color w:val="0000FF"/>
            <w:kern w:val="0"/>
            <w:sz w:val="24"/>
            <w:szCs w:val="24"/>
            <w:u w:val="single"/>
            <w:lang w:val="fr-FR" w:eastAsia="fr-FR"/>
            <w14:ligatures w14:val="none"/>
          </w:rPr>
          <w:t xml:space="preserve">Contrat Cohésion </w:t>
        </w:r>
        <w:proofErr w:type="spellStart"/>
        <w:r w:rsidR="00AF6CF4" w:rsidRPr="00AF6CF4">
          <w:rPr>
            <w:rFonts w:ascii="Times New Roman" w:eastAsia="Times New Roman" w:hAnsi="Times New Roman" w:cs="Times New Roman"/>
            <w:color w:val="0000FF"/>
            <w:kern w:val="0"/>
            <w:sz w:val="24"/>
            <w:szCs w:val="24"/>
            <w:u w:val="single"/>
            <w:lang w:val="fr-FR" w:eastAsia="fr-FR"/>
            <w14:ligatures w14:val="none"/>
          </w:rPr>
          <w:t>Arcange</w:t>
        </w:r>
        <w:proofErr w:type="spellEnd"/>
      </w:hyperlink>
      <w:r>
        <w:rPr>
          <w:rFonts w:ascii="Times New Roman" w:eastAsia="Times New Roman" w:hAnsi="Times New Roman" w:cs="Times New Roman"/>
          <w:color w:val="auto"/>
          <w:kern w:val="0"/>
          <w:sz w:val="24"/>
          <w:szCs w:val="24"/>
          <w:lang w:val="fr-FR" w:eastAsia="fr-FR"/>
          <w14:ligatures w14:val="none"/>
        </w:rPr>
        <w:t xml:space="preserve">                                                   </w:t>
      </w:r>
      <w:hyperlink r:id="rId53" w:history="1">
        <w:r w:rsidRPr="00AF6CF4">
          <w:rPr>
            <w:rFonts w:ascii="Times New Roman" w:eastAsia="Times New Roman" w:hAnsi="Times New Roman" w:cs="Times New Roman"/>
            <w:color w:val="0000FF"/>
            <w:kern w:val="0"/>
            <w:sz w:val="24"/>
            <w:szCs w:val="24"/>
            <w:u w:val="single"/>
            <w:lang w:val="fr-FR" w:eastAsia="fr-FR"/>
            <w14:ligatures w14:val="none"/>
          </w:rPr>
          <w:t>Guide voyages</w:t>
        </w:r>
      </w:hyperlink>
    </w:p>
    <w:p w14:paraId="2868657E" w14:textId="77777777" w:rsidR="00AF6CF4" w:rsidRPr="00AF6CF4" w:rsidRDefault="00AF6CF4" w:rsidP="00731ED1">
      <w:pPr>
        <w:pBdr>
          <w:top w:val="single" w:sz="4" w:space="1" w:color="auto"/>
          <w:left w:val="single" w:sz="4" w:space="4" w:color="auto"/>
          <w:bottom w:val="single" w:sz="4" w:space="1" w:color="auto"/>
          <w:right w:val="single" w:sz="4" w:space="4" w:color="auto"/>
        </w:pBdr>
        <w:shd w:val="clear" w:color="auto" w:fill="B787A8" w:themeFill="accent6" w:themeFillTint="99"/>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En complément de ces documents, il est recommandé d’être en possession des éléments suivants :</w:t>
      </w:r>
    </w:p>
    <w:p w14:paraId="480A553C"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Numéro du contrat d’assurance de l’association</w:t>
      </w:r>
    </w:p>
    <w:p w14:paraId="4F74BD0E"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Attestation d’assurance RCP Voyages (voir ci-dessus)</w:t>
      </w:r>
    </w:p>
    <w:p w14:paraId="4C85AF42"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Document d’immatriculation au registre des opérateurs de voyage (voir ci-dessus)</w:t>
      </w:r>
    </w:p>
    <w:p w14:paraId="3FA14367"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Liste des participants avec n° tél portable et personne à contacter en cas de problème</w:t>
      </w:r>
    </w:p>
    <w:p w14:paraId="28A3AAC0"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Coordonnées du président de l’association organisatrice (obligatoire)</w:t>
      </w:r>
    </w:p>
    <w:p w14:paraId="29DA438B" w14:textId="0F699010"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lastRenderedPageBreak/>
        <w:t>Copie des statuts de l’association organisatrice</w:t>
      </w:r>
      <w:r w:rsidR="00826E05">
        <w:rPr>
          <w:i/>
          <w:iCs/>
          <w:noProof/>
          <w:lang w:val="fr-FR" w:eastAsia="fr-FR"/>
        </w:rPr>
        <w:t xml:space="preserve">                                                                                            </w:t>
      </w:r>
      <w:r w:rsidR="00826E05" w:rsidRPr="00084A7C">
        <w:rPr>
          <w:i/>
          <w:iCs/>
          <w:noProof/>
          <w:lang w:val="fr-FR" w:eastAsia="fr-FR"/>
        </w:rPr>
        <w:drawing>
          <wp:inline distT="0" distB="0" distL="0" distR="0" wp14:anchorId="5DAFF0DB" wp14:editId="23D1BE92">
            <wp:extent cx="476250" cy="338101"/>
            <wp:effectExtent l="0" t="0" r="0" b="5080"/>
            <wp:docPr id="109" name="Image 109" descr="Photo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471" cy="353167"/>
                    </a:xfrm>
                    <a:prstGeom prst="rect">
                      <a:avLst/>
                    </a:prstGeom>
                    <a:noFill/>
                    <a:ln>
                      <a:noFill/>
                    </a:ln>
                  </pic:spPr>
                </pic:pic>
              </a:graphicData>
            </a:graphic>
          </wp:inline>
        </w:drawing>
      </w:r>
    </w:p>
    <w:p w14:paraId="355E0363"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Carte des voyageurs (à remettre à chaque participant au moment du départ)</w:t>
      </w:r>
    </w:p>
    <w:p w14:paraId="72B4C946"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Copie du contrat passé avec l’autocariste ou le voyagiste</w:t>
      </w:r>
    </w:p>
    <w:p w14:paraId="1C9A7A3E"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Programme du séjour</w:t>
      </w:r>
    </w:p>
    <w:p w14:paraId="6D506115"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Coordonnées des différents prestataires (Hébergements, chauffeur, restaurants, guides…)</w:t>
      </w:r>
    </w:p>
    <w:p w14:paraId="3FA94430"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Copie des pièces d’identité en cours de validité de chaque participant (en cas de vol ou perte)</w:t>
      </w:r>
    </w:p>
    <w:p w14:paraId="5BA9AC18"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Répartition des hébergements</w:t>
      </w:r>
    </w:p>
    <w:p w14:paraId="173BF993" w14:textId="77777777" w:rsidR="00AF6CF4" w:rsidRPr="00AF6CF4" w:rsidRDefault="00AF6CF4" w:rsidP="00511B10">
      <w:pPr>
        <w:numPr>
          <w:ilvl w:val="0"/>
          <w:numId w:val="24"/>
        </w:numPr>
        <w:shd w:val="clear" w:color="auto" w:fill="FFFFFF" w:themeFill="background1"/>
        <w:spacing w:before="100" w:beforeAutospacing="1" w:after="100" w:afterAutospacing="1" w:line="240" w:lineRule="auto"/>
        <w:rPr>
          <w:rFonts w:ascii="Times New Roman" w:eastAsia="Times New Roman" w:hAnsi="Times New Roman" w:cs="Times New Roman"/>
          <w:color w:val="auto"/>
          <w:kern w:val="0"/>
          <w:sz w:val="24"/>
          <w:szCs w:val="24"/>
          <w:lang w:val="fr-FR" w:eastAsia="fr-FR"/>
          <w14:ligatures w14:val="none"/>
        </w:rPr>
      </w:pPr>
      <w:r w:rsidRPr="00AF6CF4">
        <w:rPr>
          <w:rFonts w:ascii="Times New Roman" w:eastAsia="Times New Roman" w:hAnsi="Times New Roman" w:cs="Times New Roman"/>
          <w:color w:val="auto"/>
          <w:kern w:val="0"/>
          <w:sz w:val="24"/>
          <w:szCs w:val="24"/>
          <w:lang w:val="fr-FR" w:eastAsia="fr-FR"/>
          <w14:ligatures w14:val="none"/>
        </w:rPr>
        <w:t>Placement dans l’autocar</w:t>
      </w:r>
    </w:p>
    <w:p w14:paraId="10815033" w14:textId="58EFDB8C" w:rsidR="00511B10" w:rsidRPr="00511B10" w:rsidRDefault="000B29E0" w:rsidP="000B29E0">
      <w:pPr>
        <w:pStyle w:val="msonormalsandbox"/>
        <w:shd w:val="clear" w:color="auto" w:fill="FFFFFF" w:themeFill="background1"/>
        <w:ind w:left="720"/>
        <w:jc w:val="center"/>
        <w:rPr>
          <w:rFonts w:ascii="Arial" w:hAnsi="Arial" w:cs="Arial"/>
          <w:b/>
          <w:bCs/>
          <w:color w:val="000099"/>
          <w:sz w:val="72"/>
          <w:szCs w:val="72"/>
          <w:shd w:val="clear" w:color="auto" w:fill="FEFEFE"/>
        </w:rPr>
      </w:pPr>
      <w:r>
        <w:rPr>
          <w:noProof/>
        </w:rPr>
        <w:drawing>
          <wp:inline distT="0" distB="0" distL="0" distR="0" wp14:anchorId="6F323A49" wp14:editId="74F2EC77">
            <wp:extent cx="2124075" cy="1319162"/>
            <wp:effectExtent l="0" t="0" r="0" b="0"/>
            <wp:docPr id="91" name="Image 91" descr="Le mois de Mars Bleu - Service de gastroentér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mois de Mars Bleu - Service de gastroentérolog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6107" cy="1320424"/>
                    </a:xfrm>
                    <a:prstGeom prst="rect">
                      <a:avLst/>
                    </a:prstGeom>
                    <a:noFill/>
                    <a:ln>
                      <a:noFill/>
                    </a:ln>
                  </pic:spPr>
                </pic:pic>
              </a:graphicData>
            </a:graphic>
          </wp:inline>
        </w:drawing>
      </w:r>
      <w:r w:rsidR="00511B10">
        <w:rPr>
          <w:rFonts w:ascii="Arial" w:hAnsi="Arial" w:cs="Arial"/>
          <w:b/>
          <w:bCs/>
          <w:noProof/>
          <w:color w:val="000099"/>
          <w:sz w:val="72"/>
          <w:szCs w:val="72"/>
          <w:shd w:val="clear" w:color="auto" w:fill="FEFEFE"/>
        </w:rPr>
        <w:drawing>
          <wp:inline distT="0" distB="0" distL="0" distR="0" wp14:anchorId="268C5327" wp14:editId="7FA92227">
            <wp:extent cx="1333500" cy="13335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00511B10">
        <w:rPr>
          <w:rFonts w:ascii="Arial" w:hAnsi="Arial" w:cs="Arial"/>
          <w:b/>
          <w:bCs/>
          <w:color w:val="000099"/>
          <w:sz w:val="72"/>
          <w:szCs w:val="72"/>
          <w:shd w:val="clear" w:color="auto" w:fill="FEFEFE"/>
        </w:rPr>
        <w:t xml:space="preserve">  </w:t>
      </w:r>
      <w:r>
        <w:rPr>
          <w:noProof/>
        </w:rPr>
        <w:drawing>
          <wp:inline distT="0" distB="0" distL="0" distR="0" wp14:anchorId="726EFC1C" wp14:editId="74468818">
            <wp:extent cx="2124075" cy="1319162"/>
            <wp:effectExtent l="0" t="0" r="0" b="0"/>
            <wp:docPr id="89" name="Image 89" descr="Le mois de Mars Bleu - Service de gastroentér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mois de Mars Bleu - Service de gastroentérolog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6107" cy="1320424"/>
                    </a:xfrm>
                    <a:prstGeom prst="rect">
                      <a:avLst/>
                    </a:prstGeom>
                    <a:noFill/>
                    <a:ln>
                      <a:noFill/>
                    </a:ln>
                  </pic:spPr>
                </pic:pic>
              </a:graphicData>
            </a:graphic>
          </wp:inline>
        </w:drawing>
      </w:r>
    </w:p>
    <w:p w14:paraId="6E4A9F8A" w14:textId="77777777" w:rsidR="00511B10" w:rsidRPr="000B29E0" w:rsidRDefault="00511B10" w:rsidP="00511B10">
      <w:pPr>
        <w:spacing w:before="100" w:beforeAutospacing="1" w:after="100" w:afterAutospacing="1" w:line="240" w:lineRule="auto"/>
        <w:outlineLvl w:val="2"/>
        <w:rPr>
          <w:rFonts w:ascii="Open Sans" w:hAnsi="Open Sans" w:cs="Open Sans"/>
          <w:b/>
          <w:bCs/>
          <w:color w:val="2E6279" w:themeColor="accent4" w:themeShade="BF"/>
          <w:shd w:val="clear" w:color="auto" w:fill="F6F5F5"/>
        </w:rPr>
      </w:pPr>
      <w:r w:rsidRPr="000B29E0">
        <w:rPr>
          <w:rFonts w:ascii="Open Sans" w:hAnsi="Open Sans" w:cs="Open Sans"/>
          <w:b/>
          <w:bCs/>
          <w:color w:val="2E6279" w:themeColor="accent4" w:themeShade="BF"/>
          <w:shd w:val="clear" w:color="auto" w:fill="F6F5F5"/>
        </w:rPr>
        <w:t xml:space="preserve">Le </w:t>
      </w:r>
      <w:proofErr w:type="spellStart"/>
      <w:r w:rsidRPr="000B29E0">
        <w:rPr>
          <w:rFonts w:ascii="Open Sans" w:hAnsi="Open Sans" w:cs="Open Sans"/>
          <w:b/>
          <w:bCs/>
          <w:color w:val="2E6279" w:themeColor="accent4" w:themeShade="BF"/>
          <w:shd w:val="clear" w:color="auto" w:fill="F6F5F5"/>
        </w:rPr>
        <w:t>dépistage</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est</w:t>
      </w:r>
      <w:proofErr w:type="spellEnd"/>
      <w:r w:rsidRPr="000B29E0">
        <w:rPr>
          <w:rFonts w:ascii="Open Sans" w:hAnsi="Open Sans" w:cs="Open Sans"/>
          <w:b/>
          <w:bCs/>
          <w:color w:val="2E6279" w:themeColor="accent4" w:themeShade="BF"/>
          <w:shd w:val="clear" w:color="auto" w:fill="F6F5F5"/>
        </w:rPr>
        <w:t xml:space="preserve"> le </w:t>
      </w:r>
      <w:proofErr w:type="spellStart"/>
      <w:r w:rsidRPr="000B29E0">
        <w:rPr>
          <w:rFonts w:ascii="Open Sans" w:hAnsi="Open Sans" w:cs="Open Sans"/>
          <w:b/>
          <w:bCs/>
          <w:color w:val="2E6279" w:themeColor="accent4" w:themeShade="BF"/>
          <w:shd w:val="clear" w:color="auto" w:fill="F6F5F5"/>
        </w:rPr>
        <w:t>meilleur</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moyen</w:t>
      </w:r>
      <w:proofErr w:type="spellEnd"/>
      <w:r w:rsidRPr="000B29E0">
        <w:rPr>
          <w:rFonts w:ascii="Open Sans" w:hAnsi="Open Sans" w:cs="Open Sans"/>
          <w:b/>
          <w:bCs/>
          <w:color w:val="2E6279" w:themeColor="accent4" w:themeShade="BF"/>
          <w:shd w:val="clear" w:color="auto" w:fill="F6F5F5"/>
        </w:rPr>
        <w:t xml:space="preserve"> de </w:t>
      </w:r>
      <w:proofErr w:type="spellStart"/>
      <w:r w:rsidRPr="000B29E0">
        <w:rPr>
          <w:rFonts w:ascii="Open Sans" w:hAnsi="Open Sans" w:cs="Open Sans"/>
          <w:b/>
          <w:bCs/>
          <w:color w:val="2E6279" w:themeColor="accent4" w:themeShade="BF"/>
          <w:shd w:val="clear" w:color="auto" w:fill="F6F5F5"/>
        </w:rPr>
        <w:t>lutter</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contre</w:t>
      </w:r>
      <w:proofErr w:type="spellEnd"/>
      <w:r w:rsidRPr="000B29E0">
        <w:rPr>
          <w:rFonts w:ascii="Open Sans" w:hAnsi="Open Sans" w:cs="Open Sans"/>
          <w:b/>
          <w:bCs/>
          <w:color w:val="2E6279" w:themeColor="accent4" w:themeShade="BF"/>
          <w:shd w:val="clear" w:color="auto" w:fill="F6F5F5"/>
        </w:rPr>
        <w:t xml:space="preserve"> le cancer colorectal. </w:t>
      </w:r>
      <w:proofErr w:type="spellStart"/>
      <w:r w:rsidRPr="000B29E0">
        <w:rPr>
          <w:rFonts w:ascii="Open Sans" w:hAnsi="Open Sans" w:cs="Open Sans"/>
          <w:b/>
          <w:bCs/>
          <w:color w:val="2E6279" w:themeColor="accent4" w:themeShade="BF"/>
          <w:shd w:val="clear" w:color="auto" w:fill="F6F5F5"/>
        </w:rPr>
        <w:t>Dépisté</w:t>
      </w:r>
      <w:proofErr w:type="spellEnd"/>
      <w:r w:rsidRPr="000B29E0">
        <w:rPr>
          <w:rFonts w:ascii="Open Sans" w:hAnsi="Open Sans" w:cs="Open Sans"/>
          <w:b/>
          <w:bCs/>
          <w:color w:val="2E6279" w:themeColor="accent4" w:themeShade="BF"/>
          <w:shd w:val="clear" w:color="auto" w:fill="F6F5F5"/>
        </w:rPr>
        <w:t xml:space="preserve"> à temps, il se </w:t>
      </w:r>
      <w:proofErr w:type="spellStart"/>
      <w:r w:rsidRPr="000B29E0">
        <w:rPr>
          <w:rFonts w:ascii="Open Sans" w:hAnsi="Open Sans" w:cs="Open Sans"/>
          <w:b/>
          <w:bCs/>
          <w:color w:val="2E6279" w:themeColor="accent4" w:themeShade="BF"/>
          <w:shd w:val="clear" w:color="auto" w:fill="F6F5F5"/>
        </w:rPr>
        <w:t>guérit</w:t>
      </w:r>
      <w:proofErr w:type="spellEnd"/>
      <w:r w:rsidRPr="000B29E0">
        <w:rPr>
          <w:rFonts w:ascii="Open Sans" w:hAnsi="Open Sans" w:cs="Open Sans"/>
          <w:b/>
          <w:bCs/>
          <w:color w:val="2E6279" w:themeColor="accent4" w:themeShade="BF"/>
          <w:shd w:val="clear" w:color="auto" w:fill="F6F5F5"/>
        </w:rPr>
        <w:t xml:space="preserve"> dans 9 </w:t>
      </w:r>
      <w:proofErr w:type="spellStart"/>
      <w:r w:rsidRPr="000B29E0">
        <w:rPr>
          <w:rFonts w:ascii="Open Sans" w:hAnsi="Open Sans" w:cs="Open Sans"/>
          <w:b/>
          <w:bCs/>
          <w:color w:val="2E6279" w:themeColor="accent4" w:themeShade="BF"/>
          <w:shd w:val="clear" w:color="auto" w:fill="F6F5F5"/>
        </w:rPr>
        <w:t>cas</w:t>
      </w:r>
      <w:proofErr w:type="spellEnd"/>
      <w:r w:rsidRPr="000B29E0">
        <w:rPr>
          <w:rFonts w:ascii="Open Sans" w:hAnsi="Open Sans" w:cs="Open Sans"/>
          <w:b/>
          <w:bCs/>
          <w:color w:val="2E6279" w:themeColor="accent4" w:themeShade="BF"/>
          <w:shd w:val="clear" w:color="auto" w:fill="F6F5F5"/>
        </w:rPr>
        <w:t xml:space="preserve"> sur 10. Si </w:t>
      </w:r>
      <w:proofErr w:type="spellStart"/>
      <w:r w:rsidRPr="000B29E0">
        <w:rPr>
          <w:rFonts w:ascii="Open Sans" w:hAnsi="Open Sans" w:cs="Open Sans"/>
          <w:b/>
          <w:bCs/>
          <w:color w:val="2E6279" w:themeColor="accent4" w:themeShade="BF"/>
          <w:shd w:val="clear" w:color="auto" w:fill="F6F5F5"/>
        </w:rPr>
        <w:t>vous</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avez</w:t>
      </w:r>
      <w:proofErr w:type="spellEnd"/>
      <w:r w:rsidRPr="000B29E0">
        <w:rPr>
          <w:rFonts w:ascii="Open Sans" w:hAnsi="Open Sans" w:cs="Open Sans"/>
          <w:b/>
          <w:bCs/>
          <w:color w:val="2E6279" w:themeColor="accent4" w:themeShade="BF"/>
          <w:shd w:val="clear" w:color="auto" w:fill="F6F5F5"/>
        </w:rPr>
        <w:t xml:space="preserve"> entre 50 et 74 </w:t>
      </w:r>
      <w:proofErr w:type="spellStart"/>
      <w:r w:rsidRPr="000B29E0">
        <w:rPr>
          <w:rFonts w:ascii="Open Sans" w:hAnsi="Open Sans" w:cs="Open Sans"/>
          <w:b/>
          <w:bCs/>
          <w:color w:val="2E6279" w:themeColor="accent4" w:themeShade="BF"/>
          <w:shd w:val="clear" w:color="auto" w:fill="F6F5F5"/>
        </w:rPr>
        <w:t>ans</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vous</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êtes</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invité</w:t>
      </w:r>
      <w:proofErr w:type="spellEnd"/>
      <w:r w:rsidRPr="000B29E0">
        <w:rPr>
          <w:rFonts w:ascii="Open Sans" w:hAnsi="Open Sans" w:cs="Open Sans"/>
          <w:b/>
          <w:bCs/>
          <w:color w:val="2E6279" w:themeColor="accent4" w:themeShade="BF"/>
          <w:shd w:val="clear" w:color="auto" w:fill="F6F5F5"/>
        </w:rPr>
        <w:t xml:space="preserve"> à </w:t>
      </w:r>
      <w:proofErr w:type="spellStart"/>
      <w:r w:rsidRPr="000B29E0">
        <w:rPr>
          <w:rFonts w:ascii="Open Sans" w:hAnsi="Open Sans" w:cs="Open Sans"/>
          <w:b/>
          <w:bCs/>
          <w:color w:val="2E6279" w:themeColor="accent4" w:themeShade="BF"/>
          <w:shd w:val="clear" w:color="auto" w:fill="F6F5F5"/>
        </w:rPr>
        <w:t>réaliser</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tous</w:t>
      </w:r>
      <w:proofErr w:type="spellEnd"/>
      <w:r w:rsidRPr="000B29E0">
        <w:rPr>
          <w:rFonts w:ascii="Open Sans" w:hAnsi="Open Sans" w:cs="Open Sans"/>
          <w:b/>
          <w:bCs/>
          <w:color w:val="2E6279" w:themeColor="accent4" w:themeShade="BF"/>
          <w:shd w:val="clear" w:color="auto" w:fill="F6F5F5"/>
        </w:rPr>
        <w:t xml:space="preserve"> les 2 </w:t>
      </w:r>
      <w:proofErr w:type="spellStart"/>
      <w:r w:rsidRPr="000B29E0">
        <w:rPr>
          <w:rFonts w:ascii="Open Sans" w:hAnsi="Open Sans" w:cs="Open Sans"/>
          <w:b/>
          <w:bCs/>
          <w:color w:val="2E6279" w:themeColor="accent4" w:themeShade="BF"/>
          <w:shd w:val="clear" w:color="auto" w:fill="F6F5F5"/>
        </w:rPr>
        <w:t>ans</w:t>
      </w:r>
      <w:proofErr w:type="spellEnd"/>
      <w:r w:rsidRPr="000B29E0">
        <w:rPr>
          <w:rFonts w:ascii="Open Sans" w:hAnsi="Open Sans" w:cs="Open Sans"/>
          <w:b/>
          <w:bCs/>
          <w:color w:val="2E6279" w:themeColor="accent4" w:themeShade="BF"/>
          <w:shd w:val="clear" w:color="auto" w:fill="F6F5F5"/>
        </w:rPr>
        <w:t xml:space="preserve">, un test de </w:t>
      </w:r>
      <w:proofErr w:type="spellStart"/>
      <w:r w:rsidRPr="000B29E0">
        <w:rPr>
          <w:rFonts w:ascii="Open Sans" w:hAnsi="Open Sans" w:cs="Open Sans"/>
          <w:b/>
          <w:bCs/>
          <w:color w:val="2E6279" w:themeColor="accent4" w:themeShade="BF"/>
          <w:shd w:val="clear" w:color="auto" w:fill="F6F5F5"/>
        </w:rPr>
        <w:t>dépistage</w:t>
      </w:r>
      <w:proofErr w:type="spellEnd"/>
      <w:r w:rsidRPr="000B29E0">
        <w:rPr>
          <w:rFonts w:ascii="Open Sans" w:hAnsi="Open Sans" w:cs="Open Sans"/>
          <w:b/>
          <w:bCs/>
          <w:color w:val="2E6279" w:themeColor="accent4" w:themeShade="BF"/>
          <w:shd w:val="clear" w:color="auto" w:fill="F6F5F5"/>
        </w:rPr>
        <w:t xml:space="preserve"> pris </w:t>
      </w:r>
      <w:proofErr w:type="spellStart"/>
      <w:r w:rsidRPr="000B29E0">
        <w:rPr>
          <w:rFonts w:ascii="Open Sans" w:hAnsi="Open Sans" w:cs="Open Sans"/>
          <w:b/>
          <w:bCs/>
          <w:color w:val="2E6279" w:themeColor="accent4" w:themeShade="BF"/>
          <w:shd w:val="clear" w:color="auto" w:fill="F6F5F5"/>
        </w:rPr>
        <w:t>en</w:t>
      </w:r>
      <w:proofErr w:type="spellEnd"/>
      <w:r w:rsidRPr="000B29E0">
        <w:rPr>
          <w:rFonts w:ascii="Open Sans" w:hAnsi="Open Sans" w:cs="Open Sans"/>
          <w:b/>
          <w:bCs/>
          <w:color w:val="2E6279" w:themeColor="accent4" w:themeShade="BF"/>
          <w:shd w:val="clear" w:color="auto" w:fill="F6F5F5"/>
        </w:rPr>
        <w:t xml:space="preserve"> charge à 100% par </w:t>
      </w:r>
      <w:proofErr w:type="spellStart"/>
      <w:r w:rsidRPr="000B29E0">
        <w:rPr>
          <w:rFonts w:ascii="Open Sans" w:hAnsi="Open Sans" w:cs="Open Sans"/>
          <w:b/>
          <w:bCs/>
          <w:color w:val="2E6279" w:themeColor="accent4" w:themeShade="BF"/>
          <w:shd w:val="clear" w:color="auto" w:fill="F6F5F5"/>
        </w:rPr>
        <w:t>votre</w:t>
      </w:r>
      <w:proofErr w:type="spellEnd"/>
      <w:r w:rsidRPr="000B29E0">
        <w:rPr>
          <w:rFonts w:ascii="Open Sans" w:hAnsi="Open Sans" w:cs="Open Sans"/>
          <w:b/>
          <w:bCs/>
          <w:color w:val="2E6279" w:themeColor="accent4" w:themeShade="BF"/>
          <w:shd w:val="clear" w:color="auto" w:fill="F6F5F5"/>
        </w:rPr>
        <w:t xml:space="preserve"> MSA. </w:t>
      </w:r>
      <w:proofErr w:type="spellStart"/>
      <w:r w:rsidRPr="000B29E0">
        <w:rPr>
          <w:rFonts w:ascii="Open Sans" w:hAnsi="Open Sans" w:cs="Open Sans"/>
          <w:b/>
          <w:bCs/>
          <w:color w:val="2E6279" w:themeColor="accent4" w:themeShade="BF"/>
          <w:shd w:val="clear" w:color="auto" w:fill="F6F5F5"/>
        </w:rPr>
        <w:t>Parlez-en</w:t>
      </w:r>
      <w:proofErr w:type="spellEnd"/>
      <w:r w:rsidRPr="000B29E0">
        <w:rPr>
          <w:rFonts w:ascii="Open Sans" w:hAnsi="Open Sans" w:cs="Open Sans"/>
          <w:b/>
          <w:bCs/>
          <w:color w:val="2E6279" w:themeColor="accent4" w:themeShade="BF"/>
          <w:shd w:val="clear" w:color="auto" w:fill="F6F5F5"/>
        </w:rPr>
        <w:t xml:space="preserve"> avec </w:t>
      </w:r>
      <w:proofErr w:type="spellStart"/>
      <w:r w:rsidRPr="000B29E0">
        <w:rPr>
          <w:rFonts w:ascii="Open Sans" w:hAnsi="Open Sans" w:cs="Open Sans"/>
          <w:b/>
          <w:bCs/>
          <w:color w:val="2E6279" w:themeColor="accent4" w:themeShade="BF"/>
          <w:shd w:val="clear" w:color="auto" w:fill="F6F5F5"/>
        </w:rPr>
        <w:t>votre</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médecin</w:t>
      </w:r>
      <w:proofErr w:type="spellEnd"/>
      <w:r w:rsidRPr="000B29E0">
        <w:rPr>
          <w:rFonts w:ascii="Open Sans" w:hAnsi="Open Sans" w:cs="Open Sans"/>
          <w:b/>
          <w:bCs/>
          <w:color w:val="2E6279" w:themeColor="accent4" w:themeShade="BF"/>
          <w:shd w:val="clear" w:color="auto" w:fill="F6F5F5"/>
        </w:rPr>
        <w:t xml:space="preserve"> </w:t>
      </w:r>
      <w:proofErr w:type="spellStart"/>
      <w:r w:rsidRPr="000B29E0">
        <w:rPr>
          <w:rFonts w:ascii="Open Sans" w:hAnsi="Open Sans" w:cs="Open Sans"/>
          <w:b/>
          <w:bCs/>
          <w:color w:val="2E6279" w:themeColor="accent4" w:themeShade="BF"/>
          <w:shd w:val="clear" w:color="auto" w:fill="F6F5F5"/>
        </w:rPr>
        <w:t>traitant</w:t>
      </w:r>
      <w:proofErr w:type="spellEnd"/>
      <w:r w:rsidRPr="000B29E0">
        <w:rPr>
          <w:rFonts w:ascii="Open Sans" w:hAnsi="Open Sans" w:cs="Open Sans"/>
          <w:b/>
          <w:bCs/>
          <w:color w:val="2E6279" w:themeColor="accent4" w:themeShade="BF"/>
          <w:shd w:val="clear" w:color="auto" w:fill="F6F5F5"/>
        </w:rPr>
        <w:t>.</w:t>
      </w:r>
    </w:p>
    <w:p w14:paraId="3FD77156" w14:textId="77777777" w:rsidR="00511B10" w:rsidRPr="00511B10" w:rsidRDefault="00511B10" w:rsidP="00511B10">
      <w:pPr>
        <w:shd w:val="clear" w:color="auto" w:fill="FFFFFF"/>
        <w:spacing w:after="0" w:line="240" w:lineRule="auto"/>
        <w:outlineLvl w:val="1"/>
        <w:rPr>
          <w:rFonts w:ascii="Open Sans" w:eastAsia="Times New Roman" w:hAnsi="Open Sans" w:cs="Open Sans"/>
          <w:b/>
          <w:bCs/>
          <w:color w:val="FF0000"/>
          <w:kern w:val="0"/>
          <w:sz w:val="38"/>
          <w:szCs w:val="38"/>
          <w:lang w:val="fr-FR" w:eastAsia="fr-FR"/>
          <w14:ligatures w14:val="none"/>
        </w:rPr>
      </w:pPr>
      <w:r w:rsidRPr="00511B10">
        <w:rPr>
          <w:rFonts w:ascii="Open Sans" w:eastAsia="Times New Roman" w:hAnsi="Open Sans" w:cs="Open Sans"/>
          <w:b/>
          <w:bCs/>
          <w:color w:val="FF0000"/>
          <w:kern w:val="0"/>
          <w:sz w:val="38"/>
          <w:szCs w:val="38"/>
          <w:lang w:val="fr-FR" w:eastAsia="fr-FR"/>
          <w14:ligatures w14:val="none"/>
        </w:rPr>
        <w:t>Pourquoi participer au dépistage ?</w:t>
      </w:r>
    </w:p>
    <w:p w14:paraId="4723C1FD" w14:textId="77777777" w:rsidR="00511B10" w:rsidRPr="00511B10" w:rsidRDefault="00511B10" w:rsidP="00511B10">
      <w:pPr>
        <w:shd w:val="clear" w:color="auto" w:fill="FFFFFF"/>
        <w:spacing w:after="0" w:line="240" w:lineRule="auto"/>
        <w:rPr>
          <w:rFonts w:ascii="Open Sans" w:eastAsia="Times New Roman" w:hAnsi="Open Sans" w:cs="Open Sans"/>
          <w:color w:val="212529"/>
          <w:kern w:val="0"/>
          <w:sz w:val="24"/>
          <w:szCs w:val="24"/>
          <w:lang w:val="fr-FR" w:eastAsia="fr-FR"/>
          <w14:ligatures w14:val="none"/>
        </w:rPr>
      </w:pPr>
      <w:r w:rsidRPr="00511B10">
        <w:rPr>
          <w:rFonts w:ascii="Open Sans" w:eastAsia="Times New Roman" w:hAnsi="Open Sans" w:cs="Open Sans"/>
          <w:b/>
          <w:bCs/>
          <w:color w:val="212529"/>
          <w:kern w:val="0"/>
          <w:sz w:val="24"/>
          <w:szCs w:val="24"/>
          <w:lang w:val="fr-FR" w:eastAsia="fr-FR"/>
          <w14:ligatures w14:val="none"/>
        </w:rPr>
        <w:t>Si vous avez entre 50 et 74 ans, vous êtes invité par courrier à vous faire dépister gratuitement tous les deux ans.</w:t>
      </w:r>
      <w:r w:rsidRPr="00511B10">
        <w:rPr>
          <w:rFonts w:ascii="Open Sans" w:eastAsia="Times New Roman" w:hAnsi="Open Sans" w:cs="Open Sans"/>
          <w:color w:val="212529"/>
          <w:kern w:val="0"/>
          <w:sz w:val="24"/>
          <w:szCs w:val="24"/>
          <w:lang w:val="fr-FR" w:eastAsia="fr-FR"/>
          <w14:ligatures w14:val="none"/>
        </w:rPr>
        <w:t> Parlez-en avec votre médecin, il vous remettra un kit de dépistage à l’occasion d’une consultation.</w:t>
      </w:r>
      <w:r w:rsidRPr="00511B10">
        <w:rPr>
          <w:rFonts w:ascii="Open Sans" w:eastAsia="Times New Roman" w:hAnsi="Open Sans" w:cs="Open Sans"/>
          <w:color w:val="212529"/>
          <w:kern w:val="0"/>
          <w:sz w:val="24"/>
          <w:szCs w:val="24"/>
          <w:lang w:val="fr-FR" w:eastAsia="fr-FR"/>
          <w14:ligatures w14:val="none"/>
        </w:rPr>
        <w:br/>
      </w:r>
      <w:r w:rsidRPr="00511B10">
        <w:rPr>
          <w:rFonts w:ascii="Open Sans" w:eastAsia="Times New Roman" w:hAnsi="Open Sans" w:cs="Open Sans"/>
          <w:color w:val="212529"/>
          <w:kern w:val="0"/>
          <w:sz w:val="24"/>
          <w:szCs w:val="24"/>
          <w:lang w:val="fr-FR" w:eastAsia="fr-FR"/>
          <w14:ligatures w14:val="none"/>
        </w:rPr>
        <w:br/>
      </w:r>
      <w:r w:rsidRPr="00511B10">
        <w:rPr>
          <w:rFonts w:ascii="Open Sans" w:eastAsia="Times New Roman" w:hAnsi="Open Sans" w:cs="Open Sans"/>
          <w:b/>
          <w:bCs/>
          <w:color w:val="212529"/>
          <w:kern w:val="0"/>
          <w:sz w:val="24"/>
          <w:szCs w:val="24"/>
          <w:lang w:val="fr-FR" w:eastAsia="fr-FR"/>
          <w14:ligatures w14:val="none"/>
        </w:rPr>
        <w:t>Vous pouvez également commander le test directement sur le site</w:t>
      </w:r>
      <w:r w:rsidRPr="00511B10">
        <w:rPr>
          <w:rFonts w:ascii="Open Sans" w:eastAsia="Times New Roman" w:hAnsi="Open Sans" w:cs="Open Sans"/>
          <w:color w:val="212529"/>
          <w:kern w:val="0"/>
          <w:sz w:val="24"/>
          <w:szCs w:val="24"/>
          <w:lang w:val="fr-FR" w:eastAsia="fr-FR"/>
          <w14:ligatures w14:val="none"/>
        </w:rPr>
        <w:t> </w:t>
      </w:r>
      <w:hyperlink r:id="rId56" w:tgtFrame="_blank" w:history="1">
        <w:r w:rsidRPr="00511B10">
          <w:rPr>
            <w:rFonts w:ascii="Open Sans" w:eastAsia="Times New Roman" w:hAnsi="Open Sans" w:cs="Open Sans"/>
            <w:color w:val="737400"/>
            <w:kern w:val="0"/>
            <w:sz w:val="24"/>
            <w:szCs w:val="24"/>
            <w:u w:val="single"/>
            <w:lang w:val="fr-FR" w:eastAsia="fr-FR"/>
            <w14:ligatures w14:val="none"/>
          </w:rPr>
          <w:t>monkit.depistage-colorectal.fr</w:t>
        </w:r>
      </w:hyperlink>
      <w:r w:rsidRPr="00511B10">
        <w:rPr>
          <w:rFonts w:ascii="Open Sans" w:eastAsia="Times New Roman" w:hAnsi="Open Sans" w:cs="Open Sans"/>
          <w:color w:val="212529"/>
          <w:kern w:val="0"/>
          <w:sz w:val="24"/>
          <w:szCs w:val="24"/>
          <w:lang w:val="fr-FR" w:eastAsia="fr-FR"/>
          <w14:ligatures w14:val="none"/>
        </w:rPr>
        <w:t> :</w:t>
      </w:r>
    </w:p>
    <w:p w14:paraId="41D5E745" w14:textId="77777777" w:rsidR="00511B10" w:rsidRPr="00511B10" w:rsidRDefault="00511B10" w:rsidP="00511B10">
      <w:pPr>
        <w:numPr>
          <w:ilvl w:val="0"/>
          <w:numId w:val="25"/>
        </w:numPr>
        <w:shd w:val="clear" w:color="auto" w:fill="FFFFFF"/>
        <w:spacing w:before="100" w:beforeAutospacing="1" w:after="100" w:afterAutospacing="1" w:line="240" w:lineRule="auto"/>
        <w:jc w:val="both"/>
        <w:rPr>
          <w:rFonts w:ascii="Open Sans" w:eastAsia="Times New Roman" w:hAnsi="Open Sans" w:cs="Open Sans"/>
          <w:color w:val="212529"/>
          <w:kern w:val="0"/>
          <w:sz w:val="24"/>
          <w:szCs w:val="24"/>
          <w:lang w:val="fr-FR" w:eastAsia="fr-FR"/>
          <w14:ligatures w14:val="none"/>
        </w:rPr>
      </w:pPr>
      <w:r w:rsidRPr="00511B10">
        <w:rPr>
          <w:rFonts w:ascii="Open Sans" w:eastAsia="Times New Roman" w:hAnsi="Open Sans" w:cs="Open Sans"/>
          <w:color w:val="212529"/>
          <w:kern w:val="0"/>
          <w:sz w:val="24"/>
          <w:szCs w:val="24"/>
          <w:lang w:val="fr-FR" w:eastAsia="fr-FR"/>
          <w14:ligatures w14:val="none"/>
        </w:rPr>
        <w:t>Connectez-vous en renseignant le numéro d’invitation que vous avez reçu par courrier.</w:t>
      </w:r>
    </w:p>
    <w:p w14:paraId="46160C2C" w14:textId="77777777" w:rsidR="00511B10" w:rsidRPr="00511B10" w:rsidRDefault="00511B10" w:rsidP="00511B10">
      <w:pPr>
        <w:numPr>
          <w:ilvl w:val="0"/>
          <w:numId w:val="25"/>
        </w:numPr>
        <w:shd w:val="clear" w:color="auto" w:fill="FFFFFF"/>
        <w:spacing w:before="100" w:beforeAutospacing="1" w:after="100" w:afterAutospacing="1" w:line="240" w:lineRule="auto"/>
        <w:jc w:val="both"/>
        <w:rPr>
          <w:rFonts w:ascii="Open Sans" w:eastAsia="Times New Roman" w:hAnsi="Open Sans" w:cs="Open Sans"/>
          <w:color w:val="212529"/>
          <w:kern w:val="0"/>
          <w:sz w:val="24"/>
          <w:szCs w:val="24"/>
          <w:lang w:val="fr-FR" w:eastAsia="fr-FR"/>
          <w14:ligatures w14:val="none"/>
        </w:rPr>
      </w:pPr>
      <w:r w:rsidRPr="00511B10">
        <w:rPr>
          <w:rFonts w:ascii="Open Sans" w:eastAsia="Times New Roman" w:hAnsi="Open Sans" w:cs="Open Sans"/>
          <w:color w:val="212529"/>
          <w:kern w:val="0"/>
          <w:sz w:val="24"/>
          <w:szCs w:val="24"/>
          <w:lang w:val="fr-FR" w:eastAsia="fr-FR"/>
          <w14:ligatures w14:val="none"/>
        </w:rPr>
        <w:t>Répondez au questionnaire médical pour vérifier si vous êtes concerné(e) par ce dépistage.</w:t>
      </w:r>
    </w:p>
    <w:p w14:paraId="56DDC01C" w14:textId="77777777" w:rsidR="00511B10" w:rsidRPr="00511B10" w:rsidRDefault="00511B10" w:rsidP="00511B10">
      <w:pPr>
        <w:numPr>
          <w:ilvl w:val="0"/>
          <w:numId w:val="25"/>
        </w:numPr>
        <w:shd w:val="clear" w:color="auto" w:fill="FFFFFF"/>
        <w:spacing w:before="100" w:beforeAutospacing="1" w:after="100" w:afterAutospacing="1" w:line="240" w:lineRule="auto"/>
        <w:jc w:val="both"/>
        <w:rPr>
          <w:rFonts w:ascii="Open Sans" w:eastAsia="Times New Roman" w:hAnsi="Open Sans" w:cs="Open Sans"/>
          <w:color w:val="212529"/>
          <w:kern w:val="0"/>
          <w:sz w:val="24"/>
          <w:szCs w:val="24"/>
          <w:lang w:val="fr-FR" w:eastAsia="fr-FR"/>
          <w14:ligatures w14:val="none"/>
        </w:rPr>
      </w:pPr>
      <w:r w:rsidRPr="00511B10">
        <w:rPr>
          <w:rFonts w:ascii="Open Sans" w:eastAsia="Times New Roman" w:hAnsi="Open Sans" w:cs="Open Sans"/>
          <w:color w:val="212529"/>
          <w:kern w:val="0"/>
          <w:sz w:val="24"/>
          <w:szCs w:val="24"/>
          <w:lang w:val="fr-FR" w:eastAsia="fr-FR"/>
          <w14:ligatures w14:val="none"/>
        </w:rPr>
        <w:t>Renseignez vos coordonnées pour recevoir le kit directement dans votre boîte aux lettres.</w:t>
      </w:r>
    </w:p>
    <w:p w14:paraId="141FE0FE" w14:textId="77777777" w:rsidR="00511B10" w:rsidRPr="00511B10" w:rsidRDefault="00511B10" w:rsidP="00511B10">
      <w:pPr>
        <w:numPr>
          <w:ilvl w:val="0"/>
          <w:numId w:val="25"/>
        </w:numPr>
        <w:shd w:val="clear" w:color="auto" w:fill="FFFFFF"/>
        <w:spacing w:before="100" w:beforeAutospacing="1" w:after="100" w:afterAutospacing="1" w:line="240" w:lineRule="auto"/>
        <w:jc w:val="both"/>
        <w:rPr>
          <w:rFonts w:ascii="Open Sans" w:eastAsia="Times New Roman" w:hAnsi="Open Sans" w:cs="Open Sans"/>
          <w:color w:val="212529"/>
          <w:kern w:val="0"/>
          <w:sz w:val="24"/>
          <w:szCs w:val="24"/>
          <w:lang w:val="fr-FR" w:eastAsia="fr-FR"/>
          <w14:ligatures w14:val="none"/>
        </w:rPr>
      </w:pPr>
      <w:r w:rsidRPr="00511B10">
        <w:rPr>
          <w:rFonts w:ascii="Open Sans" w:eastAsia="Times New Roman" w:hAnsi="Open Sans" w:cs="Open Sans"/>
          <w:color w:val="212529"/>
          <w:kern w:val="0"/>
          <w:sz w:val="24"/>
          <w:szCs w:val="24"/>
          <w:lang w:val="fr-FR" w:eastAsia="fr-FR"/>
          <w14:ligatures w14:val="none"/>
        </w:rPr>
        <w:t>Vérifiez vos coordonnées, validez votre commande et vous recevrez votre kit de dépistage sous 15 jours ouvrés.</w:t>
      </w:r>
    </w:p>
    <w:p w14:paraId="26073C8D" w14:textId="77777777" w:rsidR="00511B10" w:rsidRPr="00511B10" w:rsidRDefault="00511B10" w:rsidP="00511B10">
      <w:pPr>
        <w:shd w:val="clear" w:color="auto" w:fill="FFFFFF"/>
        <w:spacing w:after="100" w:afterAutospacing="1" w:line="240" w:lineRule="auto"/>
        <w:jc w:val="both"/>
        <w:rPr>
          <w:rFonts w:ascii="Open Sans" w:eastAsia="Times New Roman" w:hAnsi="Open Sans" w:cs="Open Sans"/>
          <w:color w:val="342929"/>
          <w:kern w:val="0"/>
          <w:sz w:val="24"/>
          <w:szCs w:val="24"/>
          <w:lang w:val="fr-FR" w:eastAsia="fr-FR"/>
          <w14:ligatures w14:val="none"/>
        </w:rPr>
      </w:pPr>
      <w:r w:rsidRPr="00511B10">
        <w:rPr>
          <w:rFonts w:ascii="Open Sans" w:eastAsia="Times New Roman" w:hAnsi="Open Sans" w:cs="Open Sans"/>
          <w:color w:val="342929"/>
          <w:kern w:val="0"/>
          <w:sz w:val="24"/>
          <w:szCs w:val="24"/>
          <w:lang w:val="fr-FR" w:eastAsia="fr-FR"/>
          <w14:ligatures w14:val="none"/>
        </w:rPr>
        <w:t>Désormais vous pouvez aussi vous adresser à votre pharmacien pour obtenir un kit de dépistage, que vous ayez ou non reçu l’invitation.</w:t>
      </w:r>
    </w:p>
    <w:p w14:paraId="7EAAC39D" w14:textId="7CC19FBF" w:rsidR="00511B10" w:rsidRDefault="00511B10" w:rsidP="000B29E0">
      <w:pPr>
        <w:shd w:val="clear" w:color="auto" w:fill="FFFFFF"/>
        <w:spacing w:after="0" w:line="240" w:lineRule="auto"/>
        <w:jc w:val="both"/>
        <w:rPr>
          <w:rFonts w:ascii="Open Sans" w:eastAsia="Times New Roman" w:hAnsi="Open Sans" w:cs="Open Sans"/>
          <w:color w:val="342929"/>
          <w:kern w:val="0"/>
          <w:sz w:val="24"/>
          <w:szCs w:val="24"/>
          <w:lang w:val="fr-FR" w:eastAsia="fr-FR"/>
          <w14:ligatures w14:val="none"/>
        </w:rPr>
      </w:pPr>
      <w:r w:rsidRPr="00511B10">
        <w:rPr>
          <w:rFonts w:ascii="Open Sans" w:eastAsia="Times New Roman" w:hAnsi="Open Sans" w:cs="Open Sans"/>
          <w:color w:val="342929"/>
          <w:kern w:val="0"/>
          <w:sz w:val="24"/>
          <w:szCs w:val="24"/>
          <w:lang w:val="fr-FR" w:eastAsia="fr-FR"/>
          <w14:ligatures w14:val="none"/>
        </w:rPr>
        <w:br/>
        <w:t>Ce test rapide et facile d’utilisation est à réaliser chez vous et à renvoyer par voie postale. Le test et son interprétation sont pris en charge à 100%, sans avance de frais de votre part.</w:t>
      </w:r>
      <w:r w:rsidRPr="00511B10">
        <w:rPr>
          <w:rFonts w:ascii="Open Sans" w:eastAsia="Times New Roman" w:hAnsi="Open Sans" w:cs="Open Sans"/>
          <w:color w:val="342929"/>
          <w:kern w:val="0"/>
          <w:sz w:val="24"/>
          <w:szCs w:val="24"/>
          <w:lang w:val="fr-FR" w:eastAsia="fr-FR"/>
          <w14:ligatures w14:val="none"/>
        </w:rPr>
        <w:br/>
      </w:r>
      <w:r w:rsidRPr="00511B10">
        <w:rPr>
          <w:rFonts w:ascii="Open Sans" w:eastAsia="Times New Roman" w:hAnsi="Open Sans" w:cs="Open Sans"/>
          <w:color w:val="342929"/>
          <w:kern w:val="0"/>
          <w:sz w:val="24"/>
          <w:szCs w:val="24"/>
          <w:lang w:val="fr-FR" w:eastAsia="fr-FR"/>
          <w14:ligatures w14:val="none"/>
        </w:rPr>
        <w:br/>
        <w:t>Vous n’avez pas reçu d’invitation ou vous l’avez égarée ? Contactez </w:t>
      </w:r>
      <w:hyperlink r:id="rId57" w:history="1">
        <w:r w:rsidRPr="00511B10">
          <w:rPr>
            <w:rFonts w:ascii="Open Sans" w:eastAsia="Times New Roman" w:hAnsi="Open Sans" w:cs="Open Sans"/>
            <w:color w:val="737400"/>
            <w:kern w:val="0"/>
            <w:sz w:val="24"/>
            <w:szCs w:val="24"/>
            <w:u w:val="single"/>
            <w:lang w:val="fr-FR" w:eastAsia="fr-FR"/>
            <w14:ligatures w14:val="none"/>
          </w:rPr>
          <w:t>votre Centre Régional de Coordination des Dépistage des Cancers (CRCDC) qui vous enverra le nécessaire</w:t>
        </w:r>
      </w:hyperlink>
      <w:r w:rsidRPr="00511B10">
        <w:rPr>
          <w:rFonts w:ascii="Open Sans" w:eastAsia="Times New Roman" w:hAnsi="Open Sans" w:cs="Open Sans"/>
          <w:color w:val="342929"/>
          <w:kern w:val="0"/>
          <w:sz w:val="24"/>
          <w:szCs w:val="24"/>
          <w:lang w:val="fr-FR" w:eastAsia="fr-FR"/>
          <w14:ligatures w14:val="none"/>
        </w:rPr>
        <w:t>.</w:t>
      </w:r>
    </w:p>
    <w:p w14:paraId="2B1A5DF3" w14:textId="77777777" w:rsidR="000B29E0" w:rsidRDefault="000B29E0" w:rsidP="000B29E0">
      <w:pPr>
        <w:shd w:val="clear" w:color="auto" w:fill="FFFFFF"/>
        <w:spacing w:after="0" w:line="240" w:lineRule="auto"/>
        <w:jc w:val="both"/>
        <w:rPr>
          <w:rFonts w:ascii="Open Sans" w:eastAsia="Times New Roman" w:hAnsi="Open Sans" w:cs="Open Sans"/>
          <w:color w:val="342929"/>
          <w:kern w:val="0"/>
          <w:sz w:val="24"/>
          <w:szCs w:val="24"/>
          <w:lang w:val="fr-FR" w:eastAsia="fr-FR"/>
          <w14:ligatures w14:val="none"/>
        </w:rPr>
      </w:pPr>
    </w:p>
    <w:p w14:paraId="738B0E4A" w14:textId="0ACC3BDA" w:rsidR="000B29E0" w:rsidRPr="00511B10" w:rsidRDefault="000B29E0" w:rsidP="000B29E0">
      <w:pPr>
        <w:shd w:val="clear" w:color="auto" w:fill="FFFFFF"/>
        <w:spacing w:after="100" w:afterAutospacing="1" w:line="240" w:lineRule="auto"/>
        <w:jc w:val="center"/>
        <w:rPr>
          <w:rFonts w:ascii="Open Sans" w:eastAsia="Times New Roman" w:hAnsi="Open Sans" w:cs="Open Sans"/>
          <w:color w:val="342929"/>
          <w:kern w:val="0"/>
          <w:sz w:val="24"/>
          <w:szCs w:val="24"/>
          <w:lang w:val="fr-FR" w:eastAsia="fr-FR"/>
          <w14:ligatures w14:val="none"/>
        </w:rPr>
      </w:pPr>
      <w:r>
        <w:rPr>
          <w:noProof/>
        </w:rPr>
        <w:drawing>
          <wp:inline distT="0" distB="0" distL="0" distR="0" wp14:anchorId="4F404407" wp14:editId="0257C8DE">
            <wp:extent cx="2139799" cy="732807"/>
            <wp:effectExtent l="0" t="0" r="0" b="0"/>
            <wp:docPr id="88" name="Image 88" descr="Mars Bleu, un mois de mobilisation contre le cancer colorectal - Hé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s Bleu, un mois de mobilisation contre le cancer colorectal - Héliu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6762" cy="748890"/>
                    </a:xfrm>
                    <a:prstGeom prst="rect">
                      <a:avLst/>
                    </a:prstGeom>
                    <a:noFill/>
                    <a:ln>
                      <a:noFill/>
                    </a:ln>
                  </pic:spPr>
                </pic:pic>
              </a:graphicData>
            </a:graphic>
          </wp:inline>
        </w:drawing>
      </w:r>
      <w:r w:rsidR="0007389F">
        <w:rPr>
          <w:noProof/>
          <w:sz w:val="32"/>
          <w:szCs w:val="32"/>
        </w:rPr>
        <w:t xml:space="preserve">                </w:t>
      </w:r>
      <w:r w:rsidR="0007389F" w:rsidRPr="000E020A">
        <w:rPr>
          <w:noProof/>
          <w:sz w:val="32"/>
          <w:szCs w:val="32"/>
        </w:rPr>
        <w:drawing>
          <wp:inline distT="0" distB="0" distL="0" distR="0" wp14:anchorId="7F07294B" wp14:editId="4DE646DB">
            <wp:extent cx="666750" cy="692341"/>
            <wp:effectExtent l="0" t="0" r="0" b="0"/>
            <wp:docPr id="107" name="Image 107" descr="Logo-MSA-S - MF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SA-S - MFR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2615" cy="708815"/>
                    </a:xfrm>
                    <a:prstGeom prst="rect">
                      <a:avLst/>
                    </a:prstGeom>
                    <a:noFill/>
                    <a:ln>
                      <a:noFill/>
                    </a:ln>
                  </pic:spPr>
                </pic:pic>
              </a:graphicData>
            </a:graphic>
          </wp:inline>
        </w:drawing>
      </w:r>
    </w:p>
    <w:p w14:paraId="1C3E1E7D" w14:textId="3A22FF4E" w:rsidR="00511B10" w:rsidRDefault="00511B10" w:rsidP="00AF6CF4">
      <w:pPr>
        <w:spacing w:before="100" w:beforeAutospacing="1" w:after="100" w:afterAutospacing="1" w:line="240" w:lineRule="auto"/>
        <w:outlineLvl w:val="2"/>
        <w:rPr>
          <w:rFonts w:ascii="Open Sans" w:hAnsi="Open Sans" w:cs="Open Sans"/>
          <w:b/>
          <w:bCs/>
          <w:color w:val="342929"/>
          <w:shd w:val="clear" w:color="auto" w:fill="F6F5F5"/>
        </w:rPr>
      </w:pPr>
      <w:r>
        <w:rPr>
          <w:noProof/>
        </w:rPr>
        <w:lastRenderedPageBreak/>
        <w:drawing>
          <wp:inline distT="0" distB="0" distL="0" distR="0" wp14:anchorId="6BA930B2" wp14:editId="610ACDFB">
            <wp:extent cx="6858000" cy="9700141"/>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9700141"/>
                    </a:xfrm>
                    <a:prstGeom prst="rect">
                      <a:avLst/>
                    </a:prstGeom>
                    <a:noFill/>
                    <a:ln>
                      <a:noFill/>
                    </a:ln>
                  </pic:spPr>
                </pic:pic>
              </a:graphicData>
            </a:graphic>
          </wp:inline>
        </w:drawing>
      </w:r>
    </w:p>
    <w:p w14:paraId="6F9FD8BC" w14:textId="663D707D" w:rsidR="00511B10" w:rsidRPr="00511B10" w:rsidRDefault="00511B10" w:rsidP="00511B10">
      <w:pPr>
        <w:shd w:val="clear" w:color="auto" w:fill="FFFFFF"/>
        <w:spacing w:before="150" w:after="150" w:line="240" w:lineRule="auto"/>
        <w:outlineLvl w:val="2"/>
        <w:rPr>
          <w:rFonts w:ascii="Open Sans" w:eastAsia="Times New Roman" w:hAnsi="Open Sans" w:cs="Open Sans"/>
          <w:b/>
          <w:bCs/>
          <w:color w:val="D60610"/>
          <w:kern w:val="0"/>
          <w:sz w:val="27"/>
          <w:szCs w:val="27"/>
          <w:lang w:val="fr-FR" w:eastAsia="fr-FR"/>
          <w14:ligatures w14:val="none"/>
        </w:rPr>
      </w:pPr>
      <w:r w:rsidRPr="00511B10">
        <w:rPr>
          <w:rFonts w:ascii="Open Sans" w:eastAsia="Times New Roman" w:hAnsi="Open Sans" w:cs="Open Sans"/>
          <w:b/>
          <w:bCs/>
          <w:color w:val="D60610"/>
          <w:kern w:val="0"/>
          <w:sz w:val="27"/>
          <w:szCs w:val="27"/>
          <w:lang w:val="fr-FR" w:eastAsia="fr-FR"/>
          <w14:ligatures w14:val="none"/>
        </w:rPr>
        <w:lastRenderedPageBreak/>
        <w:t>Le dépistage : c'est simple, et ça peut vous sauver la vie</w:t>
      </w:r>
      <w:r w:rsidR="00826E05">
        <w:rPr>
          <w:i/>
          <w:iCs/>
          <w:noProof/>
          <w:lang w:val="fr-FR" w:eastAsia="fr-FR"/>
        </w:rPr>
        <w:t xml:space="preserve">                                </w:t>
      </w:r>
      <w:r w:rsidR="00826E05" w:rsidRPr="00084A7C">
        <w:rPr>
          <w:i/>
          <w:iCs/>
          <w:noProof/>
          <w:lang w:val="fr-FR" w:eastAsia="fr-FR"/>
        </w:rPr>
        <w:drawing>
          <wp:inline distT="0" distB="0" distL="0" distR="0" wp14:anchorId="679B070F" wp14:editId="416AC110">
            <wp:extent cx="857250" cy="608582"/>
            <wp:effectExtent l="0" t="0" r="0" b="1270"/>
            <wp:docPr id="108" name="Image 108" descr="Photo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909" cy="629638"/>
                    </a:xfrm>
                    <a:prstGeom prst="rect">
                      <a:avLst/>
                    </a:prstGeom>
                    <a:noFill/>
                    <a:ln>
                      <a:noFill/>
                    </a:ln>
                  </pic:spPr>
                </pic:pic>
              </a:graphicData>
            </a:graphic>
          </wp:inline>
        </w:drawing>
      </w:r>
    </w:p>
    <w:p w14:paraId="624A87F3" w14:textId="77777777" w:rsidR="00511B10" w:rsidRPr="00511B10" w:rsidRDefault="00511B10" w:rsidP="00511B10">
      <w:pPr>
        <w:shd w:val="clear" w:color="auto" w:fill="FFFFFF"/>
        <w:spacing w:after="100" w:afterAutospacing="1" w:line="240" w:lineRule="auto"/>
        <w:rPr>
          <w:rFonts w:ascii="Open Sans" w:eastAsia="Times New Roman" w:hAnsi="Open Sans" w:cs="Open Sans"/>
          <w:color w:val="342929"/>
          <w:kern w:val="0"/>
          <w:sz w:val="24"/>
          <w:szCs w:val="24"/>
          <w:lang w:val="fr-FR" w:eastAsia="fr-FR"/>
          <w14:ligatures w14:val="none"/>
        </w:rPr>
      </w:pPr>
      <w:r w:rsidRPr="00511B10">
        <w:rPr>
          <w:rFonts w:ascii="Open Sans" w:eastAsia="Times New Roman" w:hAnsi="Open Sans" w:cs="Open Sans"/>
          <w:color w:val="342929"/>
          <w:kern w:val="0"/>
          <w:sz w:val="24"/>
          <w:szCs w:val="24"/>
          <w:lang w:val="fr-FR" w:eastAsia="fr-FR"/>
          <w14:ligatures w14:val="none"/>
        </w:rPr>
        <w:t>Le cancer colorectal est une tumeur maligne de la muqueuse du côlon ou du rectum. Le plus souvent, il se développe lentement à partir de lésions, appelées polypes.</w:t>
      </w:r>
      <w:r w:rsidRPr="00511B10">
        <w:rPr>
          <w:rFonts w:ascii="Open Sans" w:eastAsia="Times New Roman" w:hAnsi="Open Sans" w:cs="Open Sans"/>
          <w:color w:val="342929"/>
          <w:kern w:val="0"/>
          <w:sz w:val="24"/>
          <w:szCs w:val="24"/>
          <w:lang w:val="fr-FR" w:eastAsia="fr-FR"/>
          <w14:ligatures w14:val="none"/>
        </w:rPr>
        <w:br/>
      </w:r>
      <w:r w:rsidRPr="00511B10">
        <w:rPr>
          <w:rFonts w:ascii="Open Sans" w:eastAsia="Times New Roman" w:hAnsi="Open Sans" w:cs="Open Sans"/>
          <w:color w:val="342929"/>
          <w:kern w:val="0"/>
          <w:sz w:val="24"/>
          <w:szCs w:val="24"/>
          <w:lang w:val="fr-FR" w:eastAsia="fr-FR"/>
          <w14:ligatures w14:val="none"/>
        </w:rPr>
        <w:br/>
        <w:t>Le cancer colorectal est la deuxième cause de décès par cancer en France. Rare avant 50 ans, sa fréquence augmente ensuite rapidement. C'est pourquoi, tous les 2 ans, un dépistage est proposé aux personnes âgées de 50 à 74 ans.</w:t>
      </w:r>
      <w:r w:rsidRPr="00511B10">
        <w:rPr>
          <w:rFonts w:ascii="Open Sans" w:eastAsia="Times New Roman" w:hAnsi="Open Sans" w:cs="Open Sans"/>
          <w:color w:val="342929"/>
          <w:kern w:val="0"/>
          <w:sz w:val="24"/>
          <w:szCs w:val="24"/>
          <w:lang w:val="fr-FR" w:eastAsia="fr-FR"/>
          <w14:ligatures w14:val="none"/>
        </w:rPr>
        <w:br/>
      </w:r>
      <w:r w:rsidRPr="00511B10">
        <w:rPr>
          <w:rFonts w:ascii="Open Sans" w:eastAsia="Times New Roman" w:hAnsi="Open Sans" w:cs="Open Sans"/>
          <w:color w:val="342929"/>
          <w:kern w:val="0"/>
          <w:sz w:val="24"/>
          <w:szCs w:val="24"/>
          <w:lang w:val="fr-FR" w:eastAsia="fr-FR"/>
          <w14:ligatures w14:val="none"/>
        </w:rPr>
        <w:br/>
        <w:t>Le dépistage peut permettre d'identifier la maladie à un stade très précoce de son développement, voire de détecter des polypes avant qu'ils n'évoluent vers un cancer.</w:t>
      </w:r>
      <w:r w:rsidRPr="00511B10">
        <w:rPr>
          <w:rFonts w:ascii="Open Sans" w:eastAsia="Times New Roman" w:hAnsi="Open Sans" w:cs="Open Sans"/>
          <w:color w:val="342929"/>
          <w:kern w:val="0"/>
          <w:sz w:val="24"/>
          <w:szCs w:val="24"/>
          <w:lang w:val="fr-FR" w:eastAsia="fr-FR"/>
          <w14:ligatures w14:val="none"/>
        </w:rPr>
        <w:br/>
      </w:r>
      <w:r w:rsidRPr="00511B10">
        <w:rPr>
          <w:rFonts w:ascii="Open Sans" w:eastAsia="Times New Roman" w:hAnsi="Open Sans" w:cs="Open Sans"/>
          <w:color w:val="342929"/>
          <w:kern w:val="0"/>
          <w:sz w:val="24"/>
          <w:szCs w:val="24"/>
          <w:lang w:val="fr-FR" w:eastAsia="fr-FR"/>
          <w14:ligatures w14:val="none"/>
        </w:rPr>
        <w:br/>
        <w:t>Dépisté à temps, le cancer colorectal se guérit dans 9 cas sur 10.</w:t>
      </w:r>
    </w:p>
    <w:p w14:paraId="604E6598" w14:textId="77777777" w:rsidR="00511B10" w:rsidRPr="00511B10" w:rsidRDefault="00511B10" w:rsidP="00511B10">
      <w:pPr>
        <w:shd w:val="clear" w:color="auto" w:fill="FFFFFF"/>
        <w:spacing w:before="150" w:after="150" w:line="240" w:lineRule="auto"/>
        <w:outlineLvl w:val="2"/>
        <w:rPr>
          <w:rFonts w:ascii="Open Sans" w:eastAsia="Times New Roman" w:hAnsi="Open Sans" w:cs="Open Sans"/>
          <w:b/>
          <w:bCs/>
          <w:color w:val="D60610"/>
          <w:kern w:val="0"/>
          <w:sz w:val="27"/>
          <w:szCs w:val="27"/>
          <w:lang w:val="fr-FR" w:eastAsia="fr-FR"/>
          <w14:ligatures w14:val="none"/>
        </w:rPr>
      </w:pPr>
      <w:r w:rsidRPr="00511B10">
        <w:rPr>
          <w:rFonts w:ascii="Open Sans" w:eastAsia="Times New Roman" w:hAnsi="Open Sans" w:cs="Open Sans"/>
          <w:b/>
          <w:bCs/>
          <w:color w:val="D60610"/>
          <w:kern w:val="0"/>
          <w:sz w:val="27"/>
          <w:szCs w:val="27"/>
          <w:lang w:val="fr-FR" w:eastAsia="fr-FR"/>
          <w14:ligatures w14:val="none"/>
        </w:rPr>
        <w:br/>
        <w:t>Une prise en charge par votre MSA</w:t>
      </w:r>
    </w:p>
    <w:p w14:paraId="3A9C5CC6" w14:textId="77777777" w:rsidR="00511B10" w:rsidRPr="00511B10" w:rsidRDefault="00511B10" w:rsidP="00511B10">
      <w:pPr>
        <w:shd w:val="clear" w:color="auto" w:fill="FFFFFF"/>
        <w:spacing w:after="100" w:afterAutospacing="1" w:line="240" w:lineRule="auto"/>
        <w:rPr>
          <w:rFonts w:ascii="Open Sans" w:eastAsia="Times New Roman" w:hAnsi="Open Sans" w:cs="Open Sans"/>
          <w:color w:val="342929"/>
          <w:kern w:val="0"/>
          <w:sz w:val="24"/>
          <w:szCs w:val="24"/>
          <w:lang w:val="fr-FR" w:eastAsia="fr-FR"/>
          <w14:ligatures w14:val="none"/>
        </w:rPr>
      </w:pPr>
      <w:r w:rsidRPr="00511B10">
        <w:rPr>
          <w:rFonts w:ascii="Open Sans" w:eastAsia="Times New Roman" w:hAnsi="Open Sans" w:cs="Open Sans"/>
          <w:color w:val="342929"/>
          <w:kern w:val="0"/>
          <w:sz w:val="24"/>
          <w:szCs w:val="24"/>
          <w:lang w:val="fr-FR" w:eastAsia="fr-FR"/>
          <w14:ligatures w14:val="none"/>
        </w:rPr>
        <w:t>Dans le cadre du dépistage organisé, le test remis par votre médecin traitant ou commandé sur le site </w:t>
      </w:r>
      <w:hyperlink r:id="rId61" w:tgtFrame="_blank" w:history="1">
        <w:r w:rsidRPr="00511B10">
          <w:rPr>
            <w:rFonts w:ascii="Open Sans" w:eastAsia="Times New Roman" w:hAnsi="Open Sans" w:cs="Open Sans"/>
            <w:color w:val="737400"/>
            <w:kern w:val="0"/>
            <w:sz w:val="24"/>
            <w:szCs w:val="24"/>
            <w:lang w:val="fr-FR" w:eastAsia="fr-FR"/>
            <w14:ligatures w14:val="none"/>
          </w:rPr>
          <w:t>monkit.depistage-colorectal.fr</w:t>
        </w:r>
      </w:hyperlink>
      <w:r w:rsidRPr="00511B10">
        <w:rPr>
          <w:rFonts w:ascii="Open Sans" w:eastAsia="Times New Roman" w:hAnsi="Open Sans" w:cs="Open Sans"/>
          <w:color w:val="342929"/>
          <w:kern w:val="0"/>
          <w:sz w:val="24"/>
          <w:szCs w:val="24"/>
          <w:lang w:val="fr-FR" w:eastAsia="fr-FR"/>
          <w14:ligatures w14:val="none"/>
        </w:rPr>
        <w:t> </w:t>
      </w:r>
      <w:r w:rsidRPr="00511B10">
        <w:rPr>
          <w:rFonts w:ascii="Open Sans" w:eastAsia="Times New Roman" w:hAnsi="Open Sans" w:cs="Open Sans"/>
          <w:color w:val="000000"/>
          <w:kern w:val="0"/>
          <w:sz w:val="24"/>
          <w:szCs w:val="24"/>
          <w:lang w:val="fr-FR" w:eastAsia="fr-FR"/>
          <w14:ligatures w14:val="none"/>
        </w:rPr>
        <w:t>et sa lecture sont pris en charge à 100%. En revanche, la consultation est prise en charge par votre MSA dans les conditions habituelles de remboursement, de même que la coloscopie lorsqu'elle est prescrite.</w:t>
      </w:r>
      <w:r w:rsidRPr="00511B10">
        <w:rPr>
          <w:rFonts w:ascii="Open Sans" w:eastAsia="Times New Roman" w:hAnsi="Open Sans" w:cs="Open Sans"/>
          <w:color w:val="000000"/>
          <w:kern w:val="0"/>
          <w:sz w:val="24"/>
          <w:szCs w:val="24"/>
          <w:lang w:val="fr-FR" w:eastAsia="fr-FR"/>
          <w14:ligatures w14:val="none"/>
        </w:rPr>
        <w:br/>
      </w:r>
      <w:r w:rsidRPr="00511B10">
        <w:rPr>
          <w:rFonts w:ascii="Open Sans" w:eastAsia="Times New Roman" w:hAnsi="Open Sans" w:cs="Open Sans"/>
          <w:color w:val="000000"/>
          <w:kern w:val="0"/>
          <w:sz w:val="24"/>
          <w:szCs w:val="24"/>
          <w:lang w:val="fr-FR" w:eastAsia="fr-FR"/>
          <w14:ligatures w14:val="none"/>
        </w:rPr>
        <w:br/>
      </w:r>
      <w:r w:rsidRPr="00511B10">
        <w:rPr>
          <w:rFonts w:ascii="Open Sans" w:eastAsia="Times New Roman" w:hAnsi="Open Sans" w:cs="Open Sans"/>
          <w:b/>
          <w:bCs/>
          <w:color w:val="000000"/>
          <w:kern w:val="0"/>
          <w:sz w:val="24"/>
          <w:szCs w:val="24"/>
          <w:lang w:val="fr-FR" w:eastAsia="fr-FR"/>
          <w14:ligatures w14:val="none"/>
        </w:rPr>
        <w:t>Dès 50 ans ou avant en cas d'antécédents, j'en parle avec mon médecin traitant.</w:t>
      </w:r>
      <w:r w:rsidRPr="00511B10">
        <w:rPr>
          <w:rFonts w:ascii="Open Sans" w:eastAsia="Times New Roman" w:hAnsi="Open Sans" w:cs="Open Sans"/>
          <w:color w:val="000000"/>
          <w:kern w:val="0"/>
          <w:sz w:val="24"/>
          <w:szCs w:val="24"/>
          <w:lang w:val="fr-FR" w:eastAsia="fr-FR"/>
          <w14:ligatures w14:val="none"/>
        </w:rPr>
        <w:br/>
      </w:r>
      <w:r w:rsidRPr="00511B10">
        <w:rPr>
          <w:rFonts w:ascii="Open Sans" w:eastAsia="Times New Roman" w:hAnsi="Open Sans" w:cs="Open Sans"/>
          <w:color w:val="342929"/>
          <w:kern w:val="0"/>
          <w:sz w:val="24"/>
          <w:szCs w:val="24"/>
          <w:lang w:val="fr-FR" w:eastAsia="fr-FR"/>
          <w14:ligatures w14:val="none"/>
        </w:rPr>
        <w:t> </w:t>
      </w:r>
    </w:p>
    <w:p w14:paraId="1B9FE8A1" w14:textId="77777777" w:rsidR="00511B10" w:rsidRPr="00511B10" w:rsidRDefault="00511B10" w:rsidP="00511B10">
      <w:pPr>
        <w:shd w:val="clear" w:color="auto" w:fill="FFFFFF"/>
        <w:spacing w:after="0" w:line="240" w:lineRule="auto"/>
        <w:outlineLvl w:val="4"/>
        <w:rPr>
          <w:rFonts w:ascii="Open Sans" w:eastAsia="Times New Roman" w:hAnsi="Open Sans" w:cs="Open Sans"/>
          <w:b/>
          <w:bCs/>
          <w:color w:val="737400"/>
          <w:kern w:val="0"/>
          <w:sz w:val="24"/>
          <w:szCs w:val="24"/>
          <w:lang w:val="fr-FR" w:eastAsia="fr-FR"/>
          <w14:ligatures w14:val="none"/>
        </w:rPr>
      </w:pPr>
      <w:r w:rsidRPr="00511B10">
        <w:rPr>
          <w:rFonts w:ascii="Open Sans" w:eastAsia="Times New Roman" w:hAnsi="Open Sans" w:cs="Open Sans"/>
          <w:b/>
          <w:bCs/>
          <w:color w:val="737400"/>
          <w:kern w:val="0"/>
          <w:sz w:val="24"/>
          <w:szCs w:val="24"/>
          <w:lang w:val="fr-FR" w:eastAsia="fr-FR"/>
          <w14:ligatures w14:val="none"/>
        </w:rPr>
        <w:t>Information complémentaire</w:t>
      </w:r>
    </w:p>
    <w:p w14:paraId="60AC3404" w14:textId="70C376FF" w:rsidR="00511B10" w:rsidRDefault="00511B10" w:rsidP="00511B10">
      <w:pPr>
        <w:shd w:val="clear" w:color="auto" w:fill="FFFFFF"/>
        <w:spacing w:after="0" w:line="240" w:lineRule="auto"/>
        <w:rPr>
          <w:rFonts w:ascii="Open Sans" w:eastAsia="Times New Roman" w:hAnsi="Open Sans" w:cs="Open Sans"/>
          <w:color w:val="000000"/>
          <w:kern w:val="0"/>
          <w:sz w:val="24"/>
          <w:szCs w:val="24"/>
          <w:lang w:val="fr-FR" w:eastAsia="fr-FR"/>
          <w14:ligatures w14:val="none"/>
        </w:rPr>
      </w:pPr>
      <w:r w:rsidRPr="00511B10">
        <w:rPr>
          <w:rFonts w:ascii="Open Sans" w:eastAsia="Times New Roman" w:hAnsi="Open Sans" w:cs="Open Sans"/>
          <w:color w:val="000000"/>
          <w:kern w:val="0"/>
          <w:sz w:val="24"/>
          <w:szCs w:val="24"/>
          <w:lang w:val="fr-FR" w:eastAsia="fr-FR"/>
          <w14:ligatures w14:val="none"/>
        </w:rPr>
        <w:t>Cancer info au 0805 123 124 du lundi au vendredi de 9h00 à 19h00 et le samedi de 9h00 à 14h00 (appel gratuit) ou sur </w:t>
      </w:r>
      <w:hyperlink r:id="rId62" w:history="1">
        <w:r w:rsidRPr="00511B10">
          <w:rPr>
            <w:rFonts w:ascii="Open Sans" w:eastAsia="Times New Roman" w:hAnsi="Open Sans" w:cs="Open Sans"/>
            <w:color w:val="737400"/>
            <w:kern w:val="0"/>
            <w:sz w:val="24"/>
            <w:szCs w:val="24"/>
            <w:lang w:val="fr-FR" w:eastAsia="fr-FR"/>
            <w14:ligatures w14:val="none"/>
          </w:rPr>
          <w:t>www.e-cancer.fr</w:t>
        </w:r>
      </w:hyperlink>
    </w:p>
    <w:p w14:paraId="15B8F9B8" w14:textId="77777777" w:rsidR="009562C0" w:rsidRPr="00511B10" w:rsidRDefault="009562C0" w:rsidP="00511B10">
      <w:pPr>
        <w:shd w:val="clear" w:color="auto" w:fill="FFFFFF"/>
        <w:spacing w:after="0" w:line="240" w:lineRule="auto"/>
        <w:rPr>
          <w:rFonts w:ascii="Open Sans" w:eastAsia="Times New Roman" w:hAnsi="Open Sans" w:cs="Open Sans"/>
          <w:color w:val="000000"/>
          <w:kern w:val="0"/>
          <w:sz w:val="24"/>
          <w:szCs w:val="24"/>
          <w:lang w:val="fr-FR" w:eastAsia="fr-FR"/>
          <w14:ligatures w14:val="none"/>
        </w:rPr>
      </w:pPr>
    </w:p>
    <w:p w14:paraId="49545AE3" w14:textId="7284A60B" w:rsidR="00511B10" w:rsidRPr="00511B10" w:rsidRDefault="00511B10" w:rsidP="00511B10">
      <w:pPr>
        <w:shd w:val="clear" w:color="auto" w:fill="FFFFFF"/>
        <w:spacing w:after="100" w:afterAutospacing="1" w:line="240" w:lineRule="auto"/>
        <w:jc w:val="center"/>
        <w:rPr>
          <w:rFonts w:ascii="Open Sans" w:eastAsia="Times New Roman" w:hAnsi="Open Sans" w:cs="Open Sans"/>
          <w:color w:val="342929"/>
          <w:kern w:val="0"/>
          <w:sz w:val="24"/>
          <w:szCs w:val="24"/>
          <w:lang w:val="fr-FR" w:eastAsia="fr-FR"/>
          <w14:ligatures w14:val="none"/>
        </w:rPr>
      </w:pPr>
      <w:r>
        <w:rPr>
          <w:noProof/>
        </w:rPr>
        <w:drawing>
          <wp:inline distT="0" distB="0" distL="0" distR="0" wp14:anchorId="5E405C7C" wp14:editId="57DD6CFA">
            <wp:extent cx="5867400" cy="3143250"/>
            <wp:effectExtent l="0" t="0" r="0" b="0"/>
            <wp:docPr id="82" name="Image 82" descr="Source : Les cancers en France, Les données, INCa, éditio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 : Les cancers en France, Les données, INCa, édition 20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67400" cy="3143250"/>
                    </a:xfrm>
                    <a:prstGeom prst="rect">
                      <a:avLst/>
                    </a:prstGeom>
                    <a:noFill/>
                    <a:ln>
                      <a:noFill/>
                    </a:ln>
                  </pic:spPr>
                </pic:pic>
              </a:graphicData>
            </a:graphic>
          </wp:inline>
        </w:drawing>
      </w:r>
    </w:p>
    <w:p w14:paraId="14AA90A4" w14:textId="60A49C49" w:rsidR="002478FD" w:rsidRPr="00511B10" w:rsidRDefault="00511B10" w:rsidP="00511B10">
      <w:pPr>
        <w:shd w:val="clear" w:color="auto" w:fill="FFFFFF"/>
        <w:spacing w:after="100" w:afterAutospacing="1" w:line="240" w:lineRule="auto"/>
        <w:rPr>
          <w:rFonts w:ascii="Open Sans" w:eastAsia="Times New Roman" w:hAnsi="Open Sans" w:cs="Open Sans"/>
          <w:color w:val="342929"/>
          <w:kern w:val="0"/>
          <w:sz w:val="24"/>
          <w:szCs w:val="24"/>
          <w:lang w:val="fr-FR" w:eastAsia="fr-FR"/>
          <w14:ligatures w14:val="none"/>
        </w:rPr>
      </w:pPr>
      <w:r w:rsidRPr="00511B10">
        <w:rPr>
          <w:rFonts w:ascii="Open Sans" w:eastAsia="Times New Roman" w:hAnsi="Open Sans" w:cs="Open Sans"/>
          <w:i/>
          <w:iCs/>
          <w:color w:val="342929"/>
          <w:kern w:val="0"/>
          <w:sz w:val="24"/>
          <w:szCs w:val="24"/>
          <w:lang w:val="fr-FR" w:eastAsia="fr-FR"/>
          <w14:ligatures w14:val="none"/>
        </w:rPr>
        <w:t>Source : CCMSA, Institut National du Cancer (INC</w:t>
      </w:r>
      <w:r w:rsidR="002478FD">
        <w:rPr>
          <w:noProof/>
          <w:lang w:val="fr-FR" w:eastAsia="fr-FR"/>
        </w:rPr>
        <w:t xml:space="preserve">                                                                                                                                                       </w:t>
      </w:r>
    </w:p>
    <w:p w14:paraId="1C0E00BE" w14:textId="777AA7D9" w:rsidR="002478FD" w:rsidRPr="002478FD" w:rsidRDefault="00E0699A" w:rsidP="002478FD">
      <w:pPr>
        <w:shd w:val="clear" w:color="auto" w:fill="FEFEFE"/>
        <w:spacing w:after="360" w:line="450" w:lineRule="atLeast"/>
        <w:jc w:val="both"/>
        <w:outlineLvl w:val="1"/>
        <w:rPr>
          <w:rFonts w:ascii="Arial" w:eastAsia="Times New Roman" w:hAnsi="Arial" w:cs="Arial"/>
          <w:b/>
          <w:bCs/>
          <w:color w:val="2E6279" w:themeColor="accent4" w:themeShade="BF"/>
          <w:kern w:val="0"/>
          <w:sz w:val="44"/>
          <w:szCs w:val="44"/>
          <w:lang w:val="fr-FR" w:eastAsia="fr-FR"/>
          <w14:ligatures w14:val="none"/>
        </w:rPr>
      </w:pPr>
      <w:r w:rsidRPr="00084A7C">
        <w:rPr>
          <w:i/>
          <w:iCs/>
          <w:noProof/>
          <w:lang w:val="fr-FR" w:eastAsia="fr-FR"/>
        </w:rPr>
        <w:lastRenderedPageBreak/>
        <w:drawing>
          <wp:inline distT="0" distB="0" distL="0" distR="0" wp14:anchorId="37862578" wp14:editId="30584D54">
            <wp:extent cx="857250" cy="608582"/>
            <wp:effectExtent l="0" t="0" r="0" b="1270"/>
            <wp:docPr id="19" name="Image 19" descr="Photo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909" cy="629638"/>
                    </a:xfrm>
                    <a:prstGeom prst="rect">
                      <a:avLst/>
                    </a:prstGeom>
                    <a:noFill/>
                    <a:ln>
                      <a:noFill/>
                    </a:ln>
                  </pic:spPr>
                </pic:pic>
              </a:graphicData>
            </a:graphic>
          </wp:inline>
        </w:drawing>
      </w:r>
      <w:r w:rsidR="00C000EB">
        <w:rPr>
          <w:noProof/>
        </w:rPr>
        <w:drawing>
          <wp:inline distT="0" distB="0" distL="0" distR="0" wp14:anchorId="25F49A98" wp14:editId="2E8D00BC">
            <wp:extent cx="1627694" cy="1219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4695" cy="1224444"/>
                    </a:xfrm>
                    <a:prstGeom prst="rect">
                      <a:avLst/>
                    </a:prstGeom>
                    <a:noFill/>
                    <a:ln>
                      <a:noFill/>
                    </a:ln>
                  </pic:spPr>
                </pic:pic>
              </a:graphicData>
            </a:graphic>
          </wp:inline>
        </w:drawing>
      </w:r>
      <w:r w:rsidR="002478FD" w:rsidRPr="002478FD">
        <w:rPr>
          <w:rFonts w:ascii="Arial" w:hAnsi="Arial" w:cs="Arial"/>
          <w:b/>
          <w:bCs/>
          <w:color w:val="2E6279" w:themeColor="accent4" w:themeShade="BF"/>
          <w:sz w:val="44"/>
          <w:szCs w:val="44"/>
          <w:shd w:val="clear" w:color="auto" w:fill="FEFEFE"/>
        </w:rPr>
        <w:t xml:space="preserve">Bail à </w:t>
      </w:r>
      <w:proofErr w:type="spellStart"/>
      <w:proofErr w:type="gramStart"/>
      <w:r w:rsidR="002478FD" w:rsidRPr="002478FD">
        <w:rPr>
          <w:rFonts w:ascii="Arial" w:hAnsi="Arial" w:cs="Arial"/>
          <w:b/>
          <w:bCs/>
          <w:color w:val="2E6279" w:themeColor="accent4" w:themeShade="BF"/>
          <w:sz w:val="44"/>
          <w:szCs w:val="44"/>
          <w:shd w:val="clear" w:color="auto" w:fill="FEFEFE"/>
        </w:rPr>
        <w:t>nourriture</w:t>
      </w:r>
      <w:proofErr w:type="spellEnd"/>
      <w:r w:rsidR="002478FD">
        <w:rPr>
          <w:rFonts w:ascii="Arial" w:hAnsi="Arial" w:cs="Arial"/>
          <w:b/>
          <w:bCs/>
          <w:color w:val="2E6279" w:themeColor="accent4" w:themeShade="BF"/>
          <w:sz w:val="44"/>
          <w:szCs w:val="44"/>
          <w:shd w:val="clear" w:color="auto" w:fill="FEFEFE"/>
        </w:rPr>
        <w:t xml:space="preserve"> :</w:t>
      </w:r>
      <w:proofErr w:type="gramEnd"/>
      <w:r w:rsidR="002478FD" w:rsidRPr="002478FD">
        <w:rPr>
          <w:rFonts w:ascii="Arial" w:hAnsi="Arial" w:cs="Arial"/>
          <w:b/>
          <w:bCs/>
          <w:color w:val="2E6279" w:themeColor="accent4" w:themeShade="BF"/>
          <w:sz w:val="44"/>
          <w:szCs w:val="44"/>
          <w:shd w:val="clear" w:color="auto" w:fill="FEFEFE"/>
        </w:rPr>
        <w:t xml:space="preserve"> </w:t>
      </w:r>
      <w:proofErr w:type="spellStart"/>
      <w:r w:rsidR="002478FD" w:rsidRPr="002478FD">
        <w:rPr>
          <w:rFonts w:ascii="Arial" w:hAnsi="Arial" w:cs="Arial"/>
          <w:b/>
          <w:bCs/>
          <w:color w:val="2E6279" w:themeColor="accent4" w:themeShade="BF"/>
          <w:sz w:val="44"/>
          <w:szCs w:val="44"/>
          <w:shd w:val="clear" w:color="auto" w:fill="FEFEFE"/>
        </w:rPr>
        <w:t>connaissez-vous</w:t>
      </w:r>
      <w:proofErr w:type="spellEnd"/>
      <w:r w:rsidR="002478FD" w:rsidRPr="002478FD">
        <w:rPr>
          <w:rFonts w:ascii="Arial" w:hAnsi="Arial" w:cs="Arial"/>
          <w:b/>
          <w:bCs/>
          <w:color w:val="2E6279" w:themeColor="accent4" w:themeShade="BF"/>
          <w:sz w:val="44"/>
          <w:szCs w:val="44"/>
          <w:shd w:val="clear" w:color="auto" w:fill="FEFEFE"/>
        </w:rPr>
        <w:t xml:space="preserve"> </w:t>
      </w:r>
      <w:proofErr w:type="spellStart"/>
      <w:r w:rsidR="002478FD" w:rsidRPr="002478FD">
        <w:rPr>
          <w:rFonts w:ascii="Arial" w:hAnsi="Arial" w:cs="Arial"/>
          <w:b/>
          <w:bCs/>
          <w:color w:val="2E6279" w:themeColor="accent4" w:themeShade="BF"/>
          <w:sz w:val="44"/>
          <w:szCs w:val="44"/>
          <w:shd w:val="clear" w:color="auto" w:fill="FEFEFE"/>
        </w:rPr>
        <w:t>ce</w:t>
      </w:r>
      <w:proofErr w:type="spellEnd"/>
      <w:r w:rsidR="002478FD" w:rsidRPr="002478FD">
        <w:rPr>
          <w:rFonts w:ascii="Arial" w:hAnsi="Arial" w:cs="Arial"/>
          <w:b/>
          <w:bCs/>
          <w:color w:val="2E6279" w:themeColor="accent4" w:themeShade="BF"/>
          <w:sz w:val="44"/>
          <w:szCs w:val="44"/>
          <w:shd w:val="clear" w:color="auto" w:fill="FEFEFE"/>
        </w:rPr>
        <w:t xml:space="preserve"> mode </w:t>
      </w:r>
      <w:proofErr w:type="spellStart"/>
      <w:r w:rsidR="002478FD" w:rsidRPr="002478FD">
        <w:rPr>
          <w:rFonts w:ascii="Arial" w:hAnsi="Arial" w:cs="Arial"/>
          <w:b/>
          <w:bCs/>
          <w:color w:val="2E6279" w:themeColor="accent4" w:themeShade="BF"/>
          <w:sz w:val="44"/>
          <w:szCs w:val="44"/>
          <w:shd w:val="clear" w:color="auto" w:fill="FEFEFE"/>
        </w:rPr>
        <w:t>d'acquisition</w:t>
      </w:r>
      <w:proofErr w:type="spellEnd"/>
      <w:r w:rsidR="002478FD" w:rsidRPr="002478FD">
        <w:rPr>
          <w:rFonts w:ascii="Arial" w:hAnsi="Arial" w:cs="Arial"/>
          <w:b/>
          <w:bCs/>
          <w:color w:val="2E6279" w:themeColor="accent4" w:themeShade="BF"/>
          <w:sz w:val="44"/>
          <w:szCs w:val="44"/>
          <w:shd w:val="clear" w:color="auto" w:fill="FEFEFE"/>
        </w:rPr>
        <w:t xml:space="preserve"> d'un </w:t>
      </w:r>
      <w:proofErr w:type="spellStart"/>
      <w:r w:rsidR="002478FD" w:rsidRPr="002478FD">
        <w:rPr>
          <w:rFonts w:ascii="Arial" w:hAnsi="Arial" w:cs="Arial"/>
          <w:b/>
          <w:bCs/>
          <w:color w:val="2E6279" w:themeColor="accent4" w:themeShade="BF"/>
          <w:sz w:val="44"/>
          <w:szCs w:val="44"/>
          <w:shd w:val="clear" w:color="auto" w:fill="FEFEFE"/>
        </w:rPr>
        <w:t>logement</w:t>
      </w:r>
      <w:proofErr w:type="spellEnd"/>
      <w:r w:rsidR="002478FD" w:rsidRPr="002478FD">
        <w:rPr>
          <w:rFonts w:ascii="Arial" w:hAnsi="Arial" w:cs="Arial"/>
          <w:b/>
          <w:bCs/>
          <w:color w:val="2E6279" w:themeColor="accent4" w:themeShade="BF"/>
          <w:sz w:val="44"/>
          <w:szCs w:val="44"/>
          <w:shd w:val="clear" w:color="auto" w:fill="FEFEFE"/>
        </w:rPr>
        <w:t xml:space="preserve">, </w:t>
      </w:r>
      <w:proofErr w:type="spellStart"/>
      <w:r w:rsidR="002478FD" w:rsidRPr="002478FD">
        <w:rPr>
          <w:rFonts w:ascii="Arial" w:hAnsi="Arial" w:cs="Arial"/>
          <w:b/>
          <w:bCs/>
          <w:color w:val="2E6279" w:themeColor="accent4" w:themeShade="BF"/>
          <w:sz w:val="44"/>
          <w:szCs w:val="44"/>
          <w:shd w:val="clear" w:color="auto" w:fill="FEFEFE"/>
        </w:rPr>
        <w:t>idéal</w:t>
      </w:r>
      <w:proofErr w:type="spellEnd"/>
      <w:r w:rsidR="002478FD" w:rsidRPr="002478FD">
        <w:rPr>
          <w:rFonts w:ascii="Arial" w:hAnsi="Arial" w:cs="Arial"/>
          <w:b/>
          <w:bCs/>
          <w:color w:val="2E6279" w:themeColor="accent4" w:themeShade="BF"/>
          <w:sz w:val="44"/>
          <w:szCs w:val="44"/>
          <w:shd w:val="clear" w:color="auto" w:fill="FEFEFE"/>
        </w:rPr>
        <w:t xml:space="preserve"> pour les </w:t>
      </w:r>
      <w:proofErr w:type="spellStart"/>
      <w:r w:rsidR="002478FD" w:rsidRPr="002478FD">
        <w:rPr>
          <w:rFonts w:ascii="Arial" w:hAnsi="Arial" w:cs="Arial"/>
          <w:b/>
          <w:bCs/>
          <w:color w:val="2E6279" w:themeColor="accent4" w:themeShade="BF"/>
          <w:sz w:val="44"/>
          <w:szCs w:val="44"/>
          <w:shd w:val="clear" w:color="auto" w:fill="FEFEFE"/>
        </w:rPr>
        <w:t>personnes</w:t>
      </w:r>
      <w:proofErr w:type="spellEnd"/>
      <w:r w:rsidR="002478FD" w:rsidRPr="002478FD">
        <w:rPr>
          <w:rFonts w:ascii="Arial" w:hAnsi="Arial" w:cs="Arial"/>
          <w:b/>
          <w:bCs/>
          <w:color w:val="2E6279" w:themeColor="accent4" w:themeShade="BF"/>
          <w:sz w:val="44"/>
          <w:szCs w:val="44"/>
          <w:shd w:val="clear" w:color="auto" w:fill="FEFEFE"/>
        </w:rPr>
        <w:t xml:space="preserve"> </w:t>
      </w:r>
      <w:proofErr w:type="spellStart"/>
      <w:r w:rsidR="002478FD" w:rsidRPr="002478FD">
        <w:rPr>
          <w:rFonts w:ascii="Arial" w:hAnsi="Arial" w:cs="Arial"/>
          <w:b/>
          <w:bCs/>
          <w:color w:val="2E6279" w:themeColor="accent4" w:themeShade="BF"/>
          <w:sz w:val="44"/>
          <w:szCs w:val="44"/>
          <w:shd w:val="clear" w:color="auto" w:fill="FEFEFE"/>
        </w:rPr>
        <w:t>âgées</w:t>
      </w:r>
      <w:proofErr w:type="spellEnd"/>
      <w:r w:rsidR="002478FD" w:rsidRPr="002478FD">
        <w:rPr>
          <w:rFonts w:ascii="Arial" w:hAnsi="Arial" w:cs="Arial"/>
          <w:b/>
          <w:bCs/>
          <w:color w:val="2E6279" w:themeColor="accent4" w:themeShade="BF"/>
          <w:sz w:val="44"/>
          <w:szCs w:val="44"/>
          <w:shd w:val="clear" w:color="auto" w:fill="FEFEFE"/>
        </w:rPr>
        <w:t> ?</w:t>
      </w:r>
    </w:p>
    <w:p w14:paraId="6A771D05" w14:textId="77777777" w:rsidR="002478FD" w:rsidRPr="002478FD" w:rsidRDefault="002478FD" w:rsidP="002478FD">
      <w:pPr>
        <w:shd w:val="clear" w:color="auto" w:fill="FEFEFE"/>
        <w:spacing w:line="240" w:lineRule="auto"/>
        <w:jc w:val="both"/>
        <w:rPr>
          <w:rFonts w:ascii="Times New Roman" w:eastAsia="Times New Roman" w:hAnsi="Times New Roman" w:cs="Times New Roman"/>
          <w:b/>
          <w:bCs/>
          <w:color w:val="39485F"/>
          <w:kern w:val="0"/>
          <w:sz w:val="24"/>
          <w:szCs w:val="24"/>
          <w:lang w:val="fr-FR" w:eastAsia="fr-FR"/>
          <w14:ligatures w14:val="none"/>
        </w:rPr>
      </w:pPr>
      <w:r w:rsidRPr="002478FD">
        <w:rPr>
          <w:rFonts w:ascii="Times New Roman" w:eastAsia="Times New Roman" w:hAnsi="Times New Roman" w:cs="Times New Roman"/>
          <w:b/>
          <w:bCs/>
          <w:color w:val="39485F"/>
          <w:kern w:val="0"/>
          <w:sz w:val="24"/>
          <w:szCs w:val="24"/>
          <w:lang w:val="fr-FR" w:eastAsia="fr-FR"/>
          <w14:ligatures w14:val="none"/>
        </w:rPr>
        <w:t>Il est de plus en plus compliqué pour les aînés de passer leurs vieux jours, seuls, chez eux. Cependant, il existe des alternatives à l'installation en maison de repos ou en EHPAD. Le bail à nourriture en fait partie. Il s'agit d'un mode de vente de bien immobilier assortie de plusieurs avantages. Quels sont-ils ?</w:t>
      </w:r>
    </w:p>
    <w:p w14:paraId="76A12D38" w14:textId="77777777" w:rsidR="002478FD" w:rsidRPr="002478FD" w:rsidRDefault="002478FD" w:rsidP="002478FD">
      <w:pPr>
        <w:shd w:val="clear" w:color="auto" w:fill="FEFEFE"/>
        <w:spacing w:after="300" w:line="384" w:lineRule="atLeast"/>
        <w:jc w:val="both"/>
        <w:rPr>
          <w:rFonts w:ascii="Times New Roman" w:eastAsia="Times New Roman" w:hAnsi="Times New Roman" w:cs="Times New Roman"/>
          <w:color w:val="39485F"/>
          <w:kern w:val="0"/>
          <w:sz w:val="24"/>
          <w:szCs w:val="24"/>
          <w:lang w:val="fr-FR" w:eastAsia="fr-FR"/>
          <w14:ligatures w14:val="none"/>
        </w:rPr>
      </w:pPr>
      <w:r w:rsidRPr="002478FD">
        <w:rPr>
          <w:rFonts w:ascii="Times New Roman" w:eastAsia="Times New Roman" w:hAnsi="Times New Roman" w:cs="Times New Roman"/>
          <w:b/>
          <w:bCs/>
          <w:color w:val="39485F"/>
          <w:kern w:val="0"/>
          <w:sz w:val="24"/>
          <w:szCs w:val="24"/>
          <w:lang w:val="fr-FR" w:eastAsia="fr-FR"/>
          <w14:ligatures w14:val="none"/>
        </w:rPr>
        <w:t>Le bail à nourriture est un contrat de vente qui se rapproche d’</w:t>
      </w:r>
      <w:hyperlink r:id="rId65" w:history="1">
        <w:r w:rsidRPr="002478FD">
          <w:rPr>
            <w:rFonts w:ascii="Times New Roman" w:eastAsia="Times New Roman" w:hAnsi="Times New Roman" w:cs="Times New Roman"/>
            <w:b/>
            <w:bCs/>
            <w:color w:val="ED3725"/>
            <w:kern w:val="0"/>
            <w:sz w:val="24"/>
            <w:szCs w:val="24"/>
            <w:u w:val="single"/>
            <w:lang w:val="fr-FR" w:eastAsia="fr-FR"/>
            <w14:ligatures w14:val="none"/>
          </w:rPr>
          <w:t>une vente en viager</w:t>
        </w:r>
      </w:hyperlink>
      <w:r w:rsidRPr="002478FD">
        <w:rPr>
          <w:rFonts w:ascii="Times New Roman" w:eastAsia="Times New Roman" w:hAnsi="Times New Roman" w:cs="Times New Roman"/>
          <w:color w:val="39485F"/>
          <w:kern w:val="0"/>
          <w:sz w:val="24"/>
          <w:szCs w:val="24"/>
          <w:lang w:val="fr-FR" w:eastAsia="fr-FR"/>
          <w14:ligatures w14:val="none"/>
        </w:rPr>
        <w:t>. Mais, contrairement au viager, </w:t>
      </w:r>
      <w:r w:rsidRPr="002478FD">
        <w:rPr>
          <w:rFonts w:ascii="Times New Roman" w:eastAsia="Times New Roman" w:hAnsi="Times New Roman" w:cs="Times New Roman"/>
          <w:b/>
          <w:bCs/>
          <w:color w:val="39485F"/>
          <w:kern w:val="0"/>
          <w:sz w:val="24"/>
          <w:szCs w:val="24"/>
          <w:lang w:val="fr-FR" w:eastAsia="fr-FR"/>
          <w14:ligatures w14:val="none"/>
        </w:rPr>
        <w:t>le bail à nourriture implique de nombreux avantages pour le vendeur</w:t>
      </w:r>
      <w:r w:rsidRPr="002478FD">
        <w:rPr>
          <w:rFonts w:ascii="Times New Roman" w:eastAsia="Times New Roman" w:hAnsi="Times New Roman" w:cs="Times New Roman"/>
          <w:color w:val="39485F"/>
          <w:kern w:val="0"/>
          <w:sz w:val="24"/>
          <w:szCs w:val="24"/>
          <w:lang w:val="fr-FR" w:eastAsia="fr-FR"/>
          <w14:ligatures w14:val="none"/>
        </w:rPr>
        <w:t>, notamment l’assurance de voir ses besoins couverts par l’acquéreur.</w:t>
      </w:r>
    </w:p>
    <w:p w14:paraId="75F67580" w14:textId="720464BA" w:rsidR="002478FD" w:rsidRPr="002478FD" w:rsidRDefault="002478FD" w:rsidP="002478FD">
      <w:pPr>
        <w:shd w:val="clear" w:color="auto" w:fill="FEFEFE"/>
        <w:spacing w:before="150" w:after="450" w:line="450" w:lineRule="atLeast"/>
        <w:jc w:val="both"/>
        <w:outlineLvl w:val="1"/>
        <w:rPr>
          <w:rFonts w:ascii="Times New Roman" w:eastAsia="Times New Roman" w:hAnsi="Times New Roman" w:cs="Times New Roman"/>
          <w:b/>
          <w:bCs/>
          <w:color w:val="002060"/>
          <w:kern w:val="0"/>
          <w:sz w:val="24"/>
          <w:szCs w:val="24"/>
          <w:lang w:val="fr-FR" w:eastAsia="fr-FR"/>
          <w14:ligatures w14:val="none"/>
        </w:rPr>
      </w:pPr>
      <w:proofErr w:type="spellStart"/>
      <w:r w:rsidRPr="002478FD">
        <w:rPr>
          <w:rFonts w:ascii="Times New Roman" w:hAnsi="Times New Roman" w:cs="Times New Roman"/>
          <w:color w:val="39485F"/>
          <w:sz w:val="24"/>
          <w:szCs w:val="24"/>
          <w:shd w:val="clear" w:color="auto" w:fill="FEFEFE"/>
        </w:rPr>
        <w:t>L’acheteur</w:t>
      </w:r>
      <w:proofErr w:type="spellEnd"/>
      <w:r w:rsidRPr="002478FD">
        <w:rPr>
          <w:rFonts w:ascii="Times New Roman" w:hAnsi="Times New Roman" w:cs="Times New Roman"/>
          <w:color w:val="39485F"/>
          <w:sz w:val="24"/>
          <w:szCs w:val="24"/>
          <w:shd w:val="clear" w:color="auto" w:fill="FEFEFE"/>
        </w:rPr>
        <w:t xml:space="preserve"> d’un bien </w:t>
      </w:r>
      <w:proofErr w:type="spellStart"/>
      <w:r w:rsidRPr="002478FD">
        <w:rPr>
          <w:rFonts w:ascii="Times New Roman" w:hAnsi="Times New Roman" w:cs="Times New Roman"/>
          <w:color w:val="39485F"/>
          <w:sz w:val="24"/>
          <w:szCs w:val="24"/>
          <w:shd w:val="clear" w:color="auto" w:fill="FEFEFE"/>
        </w:rPr>
        <w:t>immobilier</w:t>
      </w:r>
      <w:proofErr w:type="spellEnd"/>
      <w:r w:rsidRPr="002478FD">
        <w:rPr>
          <w:rFonts w:ascii="Times New Roman" w:hAnsi="Times New Roman" w:cs="Times New Roman"/>
          <w:color w:val="39485F"/>
          <w:sz w:val="24"/>
          <w:szCs w:val="24"/>
          <w:shd w:val="clear" w:color="auto" w:fill="FEFEFE"/>
        </w:rPr>
        <w:t xml:space="preserve"> </w:t>
      </w:r>
      <w:proofErr w:type="spellStart"/>
      <w:r w:rsidRPr="002478FD">
        <w:rPr>
          <w:rFonts w:ascii="Times New Roman" w:hAnsi="Times New Roman" w:cs="Times New Roman"/>
          <w:color w:val="39485F"/>
          <w:sz w:val="24"/>
          <w:szCs w:val="24"/>
          <w:shd w:val="clear" w:color="auto" w:fill="FEFEFE"/>
        </w:rPr>
        <w:t>en</w:t>
      </w:r>
      <w:proofErr w:type="spellEnd"/>
      <w:r w:rsidRPr="002478FD">
        <w:rPr>
          <w:rFonts w:ascii="Times New Roman" w:hAnsi="Times New Roman" w:cs="Times New Roman"/>
          <w:color w:val="39485F"/>
          <w:sz w:val="24"/>
          <w:szCs w:val="24"/>
          <w:shd w:val="clear" w:color="auto" w:fill="FEFEFE"/>
        </w:rPr>
        <w:t xml:space="preserve"> bail à </w:t>
      </w:r>
      <w:proofErr w:type="spellStart"/>
      <w:r w:rsidRPr="002478FD">
        <w:rPr>
          <w:rFonts w:ascii="Times New Roman" w:hAnsi="Times New Roman" w:cs="Times New Roman"/>
          <w:color w:val="39485F"/>
          <w:sz w:val="24"/>
          <w:szCs w:val="24"/>
          <w:shd w:val="clear" w:color="auto" w:fill="FEFEFE"/>
        </w:rPr>
        <w:t>nourriture</w:t>
      </w:r>
      <w:proofErr w:type="spellEnd"/>
      <w:r w:rsidRPr="002478FD">
        <w:rPr>
          <w:rFonts w:ascii="Times New Roman" w:hAnsi="Times New Roman" w:cs="Times New Roman"/>
          <w:color w:val="39485F"/>
          <w:sz w:val="24"/>
          <w:szCs w:val="24"/>
          <w:shd w:val="clear" w:color="auto" w:fill="FEFEFE"/>
        </w:rPr>
        <w:t xml:space="preserve"> </w:t>
      </w:r>
      <w:proofErr w:type="spellStart"/>
      <w:r w:rsidRPr="002478FD">
        <w:rPr>
          <w:rFonts w:ascii="Times New Roman" w:hAnsi="Times New Roman" w:cs="Times New Roman"/>
          <w:color w:val="39485F"/>
          <w:sz w:val="24"/>
          <w:szCs w:val="24"/>
          <w:shd w:val="clear" w:color="auto" w:fill="FEFEFE"/>
        </w:rPr>
        <w:t>s’engage</w:t>
      </w:r>
      <w:proofErr w:type="spellEnd"/>
      <w:r w:rsidRPr="002478FD">
        <w:rPr>
          <w:rFonts w:ascii="Times New Roman" w:hAnsi="Times New Roman" w:cs="Times New Roman"/>
          <w:color w:val="39485F"/>
          <w:sz w:val="24"/>
          <w:szCs w:val="24"/>
          <w:shd w:val="clear" w:color="auto" w:fill="FEFEFE"/>
        </w:rPr>
        <w:t xml:space="preserve"> à </w:t>
      </w:r>
      <w:r w:rsidRPr="002478FD">
        <w:rPr>
          <w:rFonts w:ascii="Times New Roman" w:hAnsi="Times New Roman" w:cs="Times New Roman"/>
          <w:b/>
          <w:bCs/>
          <w:color w:val="39485F"/>
          <w:sz w:val="24"/>
          <w:szCs w:val="24"/>
          <w:shd w:val="clear" w:color="auto" w:fill="FEFEFE"/>
        </w:rPr>
        <w:t xml:space="preserve">prendre </w:t>
      </w:r>
      <w:proofErr w:type="spellStart"/>
      <w:r w:rsidRPr="002478FD">
        <w:rPr>
          <w:rFonts w:ascii="Times New Roman" w:hAnsi="Times New Roman" w:cs="Times New Roman"/>
          <w:b/>
          <w:bCs/>
          <w:color w:val="39485F"/>
          <w:sz w:val="24"/>
          <w:szCs w:val="24"/>
          <w:shd w:val="clear" w:color="auto" w:fill="FEFEFE"/>
        </w:rPr>
        <w:t>en</w:t>
      </w:r>
      <w:proofErr w:type="spellEnd"/>
      <w:r w:rsidRPr="002478FD">
        <w:rPr>
          <w:rFonts w:ascii="Times New Roman" w:hAnsi="Times New Roman" w:cs="Times New Roman"/>
          <w:b/>
          <w:bCs/>
          <w:color w:val="39485F"/>
          <w:sz w:val="24"/>
          <w:szCs w:val="24"/>
          <w:shd w:val="clear" w:color="auto" w:fill="FEFEFE"/>
        </w:rPr>
        <w:t xml:space="preserve"> charge les </w:t>
      </w:r>
      <w:proofErr w:type="spellStart"/>
      <w:r w:rsidRPr="002478FD">
        <w:rPr>
          <w:rFonts w:ascii="Times New Roman" w:hAnsi="Times New Roman" w:cs="Times New Roman"/>
          <w:b/>
          <w:bCs/>
          <w:color w:val="39485F"/>
          <w:sz w:val="24"/>
          <w:szCs w:val="24"/>
          <w:shd w:val="clear" w:color="auto" w:fill="FEFEFE"/>
        </w:rPr>
        <w:t>besoins</w:t>
      </w:r>
      <w:proofErr w:type="spellEnd"/>
      <w:r w:rsidRPr="002478FD">
        <w:rPr>
          <w:rFonts w:ascii="Times New Roman" w:hAnsi="Times New Roman" w:cs="Times New Roman"/>
          <w:b/>
          <w:bCs/>
          <w:color w:val="39485F"/>
          <w:sz w:val="24"/>
          <w:szCs w:val="24"/>
          <w:shd w:val="clear" w:color="auto" w:fill="FEFEFE"/>
        </w:rPr>
        <w:t xml:space="preserve"> </w:t>
      </w:r>
      <w:proofErr w:type="spellStart"/>
      <w:r w:rsidRPr="002478FD">
        <w:rPr>
          <w:rFonts w:ascii="Times New Roman" w:hAnsi="Times New Roman" w:cs="Times New Roman"/>
          <w:b/>
          <w:bCs/>
          <w:color w:val="39485F"/>
          <w:sz w:val="24"/>
          <w:szCs w:val="24"/>
          <w:shd w:val="clear" w:color="auto" w:fill="FEFEFE"/>
        </w:rPr>
        <w:t>quotidiens</w:t>
      </w:r>
      <w:proofErr w:type="spellEnd"/>
      <w:r w:rsidRPr="002478FD">
        <w:rPr>
          <w:rFonts w:ascii="Times New Roman" w:hAnsi="Times New Roman" w:cs="Times New Roman"/>
          <w:b/>
          <w:bCs/>
          <w:color w:val="39485F"/>
          <w:sz w:val="24"/>
          <w:szCs w:val="24"/>
          <w:shd w:val="clear" w:color="auto" w:fill="FEFEFE"/>
        </w:rPr>
        <w:t xml:space="preserve"> du </w:t>
      </w:r>
      <w:proofErr w:type="spellStart"/>
      <w:r w:rsidRPr="002478FD">
        <w:rPr>
          <w:rFonts w:ascii="Times New Roman" w:hAnsi="Times New Roman" w:cs="Times New Roman"/>
          <w:b/>
          <w:bCs/>
          <w:color w:val="39485F"/>
          <w:sz w:val="24"/>
          <w:szCs w:val="24"/>
          <w:shd w:val="clear" w:color="auto" w:fill="FEFEFE"/>
        </w:rPr>
        <w:t>cédant</w:t>
      </w:r>
      <w:proofErr w:type="spellEnd"/>
      <w:r w:rsidRPr="002478FD">
        <w:rPr>
          <w:rFonts w:ascii="Times New Roman" w:hAnsi="Times New Roman" w:cs="Times New Roman"/>
          <w:color w:val="39485F"/>
          <w:sz w:val="24"/>
          <w:szCs w:val="24"/>
          <w:shd w:val="clear" w:color="auto" w:fill="FEFEFE"/>
        </w:rPr>
        <w:t xml:space="preserve">. </w:t>
      </w:r>
      <w:proofErr w:type="spellStart"/>
      <w:r w:rsidRPr="002478FD">
        <w:rPr>
          <w:rFonts w:ascii="Times New Roman" w:hAnsi="Times New Roman" w:cs="Times New Roman"/>
          <w:color w:val="39485F"/>
          <w:sz w:val="24"/>
          <w:szCs w:val="24"/>
          <w:shd w:val="clear" w:color="auto" w:fill="FEFEFE"/>
        </w:rPr>
        <w:t>Ces</w:t>
      </w:r>
      <w:proofErr w:type="spellEnd"/>
      <w:r w:rsidRPr="002478FD">
        <w:rPr>
          <w:rFonts w:ascii="Times New Roman" w:hAnsi="Times New Roman" w:cs="Times New Roman"/>
          <w:color w:val="39485F"/>
          <w:sz w:val="24"/>
          <w:szCs w:val="24"/>
          <w:shd w:val="clear" w:color="auto" w:fill="FEFEFE"/>
        </w:rPr>
        <w:t xml:space="preserve"> </w:t>
      </w:r>
      <w:proofErr w:type="spellStart"/>
      <w:r w:rsidRPr="002478FD">
        <w:rPr>
          <w:rFonts w:ascii="Times New Roman" w:hAnsi="Times New Roman" w:cs="Times New Roman"/>
          <w:color w:val="39485F"/>
          <w:sz w:val="24"/>
          <w:szCs w:val="24"/>
          <w:shd w:val="clear" w:color="auto" w:fill="FEFEFE"/>
        </w:rPr>
        <w:t>besoins</w:t>
      </w:r>
      <w:proofErr w:type="spellEnd"/>
      <w:r w:rsidRPr="002478FD">
        <w:rPr>
          <w:rFonts w:ascii="Times New Roman" w:hAnsi="Times New Roman" w:cs="Times New Roman"/>
          <w:color w:val="39485F"/>
          <w:sz w:val="24"/>
          <w:szCs w:val="24"/>
          <w:shd w:val="clear" w:color="auto" w:fill="FEFEFE"/>
        </w:rPr>
        <w:t xml:space="preserve"> </w:t>
      </w:r>
      <w:proofErr w:type="spellStart"/>
      <w:r w:rsidRPr="002478FD">
        <w:rPr>
          <w:rFonts w:ascii="Times New Roman" w:hAnsi="Times New Roman" w:cs="Times New Roman"/>
          <w:color w:val="39485F"/>
          <w:sz w:val="24"/>
          <w:szCs w:val="24"/>
          <w:shd w:val="clear" w:color="auto" w:fill="FEFEFE"/>
        </w:rPr>
        <w:t>couvrent</w:t>
      </w:r>
      <w:proofErr w:type="spellEnd"/>
      <w:r w:rsidRPr="002478FD">
        <w:rPr>
          <w:rFonts w:ascii="Times New Roman" w:hAnsi="Times New Roman" w:cs="Times New Roman"/>
          <w:color w:val="39485F"/>
          <w:sz w:val="24"/>
          <w:szCs w:val="24"/>
          <w:shd w:val="clear" w:color="auto" w:fill="FEFEFE"/>
        </w:rPr>
        <w:t> </w:t>
      </w:r>
      <w:r w:rsidRPr="002478FD">
        <w:rPr>
          <w:rFonts w:ascii="Times New Roman" w:hAnsi="Times New Roman" w:cs="Times New Roman"/>
          <w:b/>
          <w:bCs/>
          <w:color w:val="39485F"/>
          <w:sz w:val="24"/>
          <w:szCs w:val="24"/>
          <w:shd w:val="clear" w:color="auto" w:fill="FEFEFE"/>
        </w:rPr>
        <w:t xml:space="preserve">la </w:t>
      </w:r>
      <w:proofErr w:type="spellStart"/>
      <w:r w:rsidRPr="002478FD">
        <w:rPr>
          <w:rFonts w:ascii="Times New Roman" w:hAnsi="Times New Roman" w:cs="Times New Roman"/>
          <w:b/>
          <w:bCs/>
          <w:color w:val="39485F"/>
          <w:sz w:val="24"/>
          <w:szCs w:val="24"/>
          <w:shd w:val="clear" w:color="auto" w:fill="FEFEFE"/>
        </w:rPr>
        <w:t>nourriture</w:t>
      </w:r>
      <w:proofErr w:type="spellEnd"/>
      <w:r w:rsidRPr="002478FD">
        <w:rPr>
          <w:rFonts w:ascii="Times New Roman" w:hAnsi="Times New Roman" w:cs="Times New Roman"/>
          <w:b/>
          <w:bCs/>
          <w:color w:val="39485F"/>
          <w:sz w:val="24"/>
          <w:szCs w:val="24"/>
          <w:shd w:val="clear" w:color="auto" w:fill="FEFEFE"/>
        </w:rPr>
        <w:t xml:space="preserve">, le </w:t>
      </w:r>
      <w:proofErr w:type="spellStart"/>
      <w:r w:rsidRPr="002478FD">
        <w:rPr>
          <w:rFonts w:ascii="Times New Roman" w:hAnsi="Times New Roman" w:cs="Times New Roman"/>
          <w:b/>
          <w:bCs/>
          <w:color w:val="39485F"/>
          <w:sz w:val="24"/>
          <w:szCs w:val="24"/>
          <w:shd w:val="clear" w:color="auto" w:fill="FEFEFE"/>
        </w:rPr>
        <w:t>logement</w:t>
      </w:r>
      <w:proofErr w:type="spellEnd"/>
      <w:r w:rsidRPr="002478FD">
        <w:rPr>
          <w:rFonts w:ascii="Times New Roman" w:hAnsi="Times New Roman" w:cs="Times New Roman"/>
          <w:b/>
          <w:bCs/>
          <w:color w:val="39485F"/>
          <w:sz w:val="24"/>
          <w:szCs w:val="24"/>
          <w:shd w:val="clear" w:color="auto" w:fill="FEFEFE"/>
        </w:rPr>
        <w:t xml:space="preserve">, </w:t>
      </w:r>
      <w:proofErr w:type="spellStart"/>
      <w:r w:rsidRPr="002478FD">
        <w:rPr>
          <w:rFonts w:ascii="Times New Roman" w:hAnsi="Times New Roman" w:cs="Times New Roman"/>
          <w:b/>
          <w:bCs/>
          <w:color w:val="39485F"/>
          <w:sz w:val="24"/>
          <w:szCs w:val="24"/>
          <w:shd w:val="clear" w:color="auto" w:fill="FEFEFE"/>
        </w:rPr>
        <w:t>l’entretien</w:t>
      </w:r>
      <w:proofErr w:type="spellEnd"/>
      <w:r w:rsidRPr="002478FD">
        <w:rPr>
          <w:rFonts w:ascii="Times New Roman" w:hAnsi="Times New Roman" w:cs="Times New Roman"/>
          <w:b/>
          <w:bCs/>
          <w:color w:val="39485F"/>
          <w:sz w:val="24"/>
          <w:szCs w:val="24"/>
          <w:shd w:val="clear" w:color="auto" w:fill="FEFEFE"/>
        </w:rPr>
        <w:t xml:space="preserve"> courant, le </w:t>
      </w:r>
      <w:proofErr w:type="spellStart"/>
      <w:r w:rsidRPr="002478FD">
        <w:rPr>
          <w:rFonts w:ascii="Times New Roman" w:hAnsi="Times New Roman" w:cs="Times New Roman"/>
          <w:b/>
          <w:bCs/>
          <w:color w:val="39485F"/>
          <w:sz w:val="24"/>
          <w:szCs w:val="24"/>
          <w:shd w:val="clear" w:color="auto" w:fill="FEFEFE"/>
        </w:rPr>
        <w:t>chauffage</w:t>
      </w:r>
      <w:proofErr w:type="spellEnd"/>
      <w:r w:rsidRPr="002478FD">
        <w:rPr>
          <w:rFonts w:ascii="Times New Roman" w:hAnsi="Times New Roman" w:cs="Times New Roman"/>
          <w:b/>
          <w:bCs/>
          <w:color w:val="39485F"/>
          <w:sz w:val="24"/>
          <w:szCs w:val="24"/>
          <w:shd w:val="clear" w:color="auto" w:fill="FEFEFE"/>
        </w:rPr>
        <w:t xml:space="preserve">, le </w:t>
      </w:r>
      <w:proofErr w:type="spellStart"/>
      <w:r w:rsidRPr="002478FD">
        <w:rPr>
          <w:rFonts w:ascii="Times New Roman" w:hAnsi="Times New Roman" w:cs="Times New Roman"/>
          <w:b/>
          <w:bCs/>
          <w:color w:val="39485F"/>
          <w:sz w:val="24"/>
          <w:szCs w:val="24"/>
          <w:shd w:val="clear" w:color="auto" w:fill="FEFEFE"/>
        </w:rPr>
        <w:t>vêtir</w:t>
      </w:r>
      <w:proofErr w:type="spellEnd"/>
      <w:r w:rsidRPr="002478FD">
        <w:rPr>
          <w:rFonts w:ascii="Times New Roman" w:hAnsi="Times New Roman" w:cs="Times New Roman"/>
          <w:b/>
          <w:bCs/>
          <w:color w:val="39485F"/>
          <w:sz w:val="24"/>
          <w:szCs w:val="24"/>
          <w:shd w:val="clear" w:color="auto" w:fill="FEFEFE"/>
        </w:rPr>
        <w:t xml:space="preserve">, les </w:t>
      </w:r>
      <w:proofErr w:type="spellStart"/>
      <w:r w:rsidRPr="002478FD">
        <w:rPr>
          <w:rFonts w:ascii="Times New Roman" w:hAnsi="Times New Roman" w:cs="Times New Roman"/>
          <w:b/>
          <w:bCs/>
          <w:color w:val="39485F"/>
          <w:sz w:val="24"/>
          <w:szCs w:val="24"/>
          <w:shd w:val="clear" w:color="auto" w:fill="FEFEFE"/>
        </w:rPr>
        <w:t>soins</w:t>
      </w:r>
      <w:proofErr w:type="spellEnd"/>
      <w:r w:rsidRPr="002478FD">
        <w:rPr>
          <w:rFonts w:ascii="Times New Roman" w:hAnsi="Times New Roman" w:cs="Times New Roman"/>
          <w:color w:val="39485F"/>
          <w:sz w:val="24"/>
          <w:szCs w:val="24"/>
          <w:shd w:val="clear" w:color="auto" w:fill="FEFEFE"/>
        </w:rPr>
        <w:t> </w:t>
      </w:r>
      <w:proofErr w:type="spellStart"/>
      <w:r w:rsidRPr="002478FD">
        <w:rPr>
          <w:rFonts w:ascii="Times New Roman" w:hAnsi="Times New Roman" w:cs="Times New Roman"/>
          <w:color w:val="39485F"/>
          <w:sz w:val="24"/>
          <w:szCs w:val="24"/>
          <w:shd w:val="clear" w:color="auto" w:fill="FEFEFE"/>
        </w:rPr>
        <w:t>mais</w:t>
      </w:r>
      <w:proofErr w:type="spellEnd"/>
      <w:r w:rsidRPr="002478FD">
        <w:rPr>
          <w:rFonts w:ascii="Times New Roman" w:hAnsi="Times New Roman" w:cs="Times New Roman"/>
          <w:color w:val="39485F"/>
          <w:sz w:val="24"/>
          <w:szCs w:val="24"/>
          <w:shd w:val="clear" w:color="auto" w:fill="FEFEFE"/>
        </w:rPr>
        <w:t xml:space="preserve"> </w:t>
      </w:r>
      <w:proofErr w:type="spellStart"/>
      <w:r w:rsidRPr="002478FD">
        <w:rPr>
          <w:rFonts w:ascii="Times New Roman" w:hAnsi="Times New Roman" w:cs="Times New Roman"/>
          <w:color w:val="39485F"/>
          <w:sz w:val="24"/>
          <w:szCs w:val="24"/>
          <w:shd w:val="clear" w:color="auto" w:fill="FEFEFE"/>
        </w:rPr>
        <w:t>aussi</w:t>
      </w:r>
      <w:proofErr w:type="spellEnd"/>
      <w:r w:rsidRPr="002478FD">
        <w:rPr>
          <w:rFonts w:ascii="Times New Roman" w:hAnsi="Times New Roman" w:cs="Times New Roman"/>
          <w:color w:val="39485F"/>
          <w:sz w:val="24"/>
          <w:szCs w:val="24"/>
          <w:shd w:val="clear" w:color="auto" w:fill="FEFEFE"/>
        </w:rPr>
        <w:t xml:space="preserve">, </w:t>
      </w:r>
      <w:proofErr w:type="spellStart"/>
      <w:r w:rsidRPr="002478FD">
        <w:rPr>
          <w:rFonts w:ascii="Times New Roman" w:hAnsi="Times New Roman" w:cs="Times New Roman"/>
          <w:color w:val="39485F"/>
          <w:sz w:val="24"/>
          <w:szCs w:val="24"/>
          <w:shd w:val="clear" w:color="auto" w:fill="FEFEFE"/>
        </w:rPr>
        <w:t>parfois</w:t>
      </w:r>
      <w:proofErr w:type="spellEnd"/>
      <w:r w:rsidRPr="002478FD">
        <w:rPr>
          <w:rFonts w:ascii="Times New Roman" w:hAnsi="Times New Roman" w:cs="Times New Roman"/>
          <w:color w:val="39485F"/>
          <w:sz w:val="24"/>
          <w:szCs w:val="24"/>
          <w:shd w:val="clear" w:color="auto" w:fill="FEFEFE"/>
        </w:rPr>
        <w:t xml:space="preserve">, les sorties du </w:t>
      </w:r>
      <w:proofErr w:type="spellStart"/>
      <w:r w:rsidRPr="002478FD">
        <w:rPr>
          <w:rFonts w:ascii="Times New Roman" w:hAnsi="Times New Roman" w:cs="Times New Roman"/>
          <w:color w:val="39485F"/>
          <w:sz w:val="24"/>
          <w:szCs w:val="24"/>
          <w:shd w:val="clear" w:color="auto" w:fill="FEFEFE"/>
        </w:rPr>
        <w:t>bailleur</w:t>
      </w:r>
      <w:proofErr w:type="spellEnd"/>
      <w:r w:rsidRPr="002478FD">
        <w:rPr>
          <w:rFonts w:ascii="Times New Roman" w:hAnsi="Times New Roman" w:cs="Times New Roman"/>
          <w:color w:val="39485F"/>
          <w:sz w:val="24"/>
          <w:szCs w:val="24"/>
          <w:shd w:val="clear" w:color="auto" w:fill="FEFEFE"/>
        </w:rPr>
        <w:t xml:space="preserve"> </w:t>
      </w:r>
      <w:proofErr w:type="spellStart"/>
      <w:r w:rsidRPr="002478FD">
        <w:rPr>
          <w:rFonts w:ascii="Times New Roman" w:hAnsi="Times New Roman" w:cs="Times New Roman"/>
          <w:color w:val="39485F"/>
          <w:sz w:val="24"/>
          <w:szCs w:val="24"/>
          <w:shd w:val="clear" w:color="auto" w:fill="FEFEFE"/>
        </w:rPr>
        <w:t>ou</w:t>
      </w:r>
      <w:proofErr w:type="spellEnd"/>
      <w:r w:rsidRPr="002478FD">
        <w:rPr>
          <w:rFonts w:ascii="Times New Roman" w:hAnsi="Times New Roman" w:cs="Times New Roman"/>
          <w:color w:val="39485F"/>
          <w:sz w:val="24"/>
          <w:szCs w:val="24"/>
          <w:shd w:val="clear" w:color="auto" w:fill="FEFEFE"/>
        </w:rPr>
        <w:t xml:space="preserve"> encore le </w:t>
      </w:r>
      <w:proofErr w:type="spellStart"/>
      <w:r w:rsidRPr="002478FD">
        <w:rPr>
          <w:rFonts w:ascii="Times New Roman" w:hAnsi="Times New Roman" w:cs="Times New Roman"/>
          <w:color w:val="39485F"/>
          <w:sz w:val="24"/>
          <w:szCs w:val="24"/>
          <w:shd w:val="clear" w:color="auto" w:fill="FEFEFE"/>
        </w:rPr>
        <w:t>suivi</w:t>
      </w:r>
      <w:proofErr w:type="spellEnd"/>
      <w:r w:rsidRPr="002478FD">
        <w:rPr>
          <w:rFonts w:ascii="Times New Roman" w:hAnsi="Times New Roman" w:cs="Times New Roman"/>
          <w:color w:val="39485F"/>
          <w:sz w:val="24"/>
          <w:szCs w:val="24"/>
          <w:shd w:val="clear" w:color="auto" w:fill="FEFEFE"/>
        </w:rPr>
        <w:t xml:space="preserve"> de son </w:t>
      </w:r>
      <w:proofErr w:type="spellStart"/>
      <w:r w:rsidRPr="002478FD">
        <w:rPr>
          <w:rFonts w:ascii="Times New Roman" w:hAnsi="Times New Roman" w:cs="Times New Roman"/>
          <w:color w:val="39485F"/>
          <w:sz w:val="24"/>
          <w:szCs w:val="24"/>
          <w:shd w:val="clear" w:color="auto" w:fill="FEFEFE"/>
        </w:rPr>
        <w:t>courrier</w:t>
      </w:r>
      <w:proofErr w:type="spellEnd"/>
      <w:r w:rsidRPr="002478FD">
        <w:rPr>
          <w:rFonts w:ascii="Times New Roman" w:hAnsi="Times New Roman" w:cs="Times New Roman"/>
          <w:color w:val="39485F"/>
          <w:sz w:val="24"/>
          <w:szCs w:val="24"/>
          <w:shd w:val="clear" w:color="auto" w:fill="FEFEFE"/>
        </w:rPr>
        <w:t>.</w:t>
      </w:r>
    </w:p>
    <w:p w14:paraId="391FF53C" w14:textId="6D6C7C1B" w:rsidR="002478FD" w:rsidRDefault="002478FD" w:rsidP="002478FD">
      <w:pPr>
        <w:shd w:val="clear" w:color="auto" w:fill="FEFEFE"/>
        <w:spacing w:after="300" w:line="384" w:lineRule="atLeast"/>
        <w:jc w:val="both"/>
        <w:rPr>
          <w:rFonts w:ascii="Times New Roman" w:eastAsia="Times New Roman" w:hAnsi="Times New Roman" w:cs="Times New Roman"/>
          <w:color w:val="39485F"/>
          <w:kern w:val="0"/>
          <w:sz w:val="24"/>
          <w:szCs w:val="24"/>
          <w:lang w:val="fr-FR" w:eastAsia="fr-FR"/>
          <w14:ligatures w14:val="none"/>
        </w:rPr>
      </w:pPr>
      <w:r w:rsidRPr="002478FD">
        <w:rPr>
          <w:rFonts w:ascii="Times New Roman" w:eastAsia="Times New Roman" w:hAnsi="Times New Roman" w:cs="Times New Roman"/>
          <w:color w:val="39485F"/>
          <w:kern w:val="0"/>
          <w:sz w:val="24"/>
          <w:szCs w:val="24"/>
          <w:lang w:val="fr-FR" w:eastAsia="fr-FR"/>
          <w14:ligatures w14:val="none"/>
        </w:rPr>
        <w:t>Il n’y a pas de texte dans le code civil encadrant le bail à nourriture mais la Cour de cassation en donne une définition précise.</w:t>
      </w:r>
    </w:p>
    <w:p w14:paraId="1039F732" w14:textId="28D14D5B" w:rsidR="00731ED1" w:rsidRPr="00826E05" w:rsidRDefault="00731ED1" w:rsidP="00826E05">
      <w:pPr>
        <w:shd w:val="clear" w:color="auto" w:fill="FEFEFE"/>
        <w:spacing w:after="300" w:line="384" w:lineRule="atLeast"/>
        <w:jc w:val="center"/>
        <w:rPr>
          <w:rFonts w:ascii="Times New Roman" w:eastAsia="Times New Roman" w:hAnsi="Times New Roman" w:cs="Times New Roman"/>
          <w:color w:val="39485F"/>
          <w:kern w:val="0"/>
          <w:sz w:val="24"/>
          <w:szCs w:val="24"/>
          <w:lang w:val="fr-FR" w:eastAsia="fr-FR"/>
          <w14:ligatures w14:val="none"/>
        </w:rPr>
      </w:pPr>
      <w:r>
        <w:rPr>
          <w:noProof/>
        </w:rPr>
        <w:drawing>
          <wp:inline distT="0" distB="0" distL="0" distR="0" wp14:anchorId="65E9DAE3" wp14:editId="39D560B9">
            <wp:extent cx="5504638" cy="3770104"/>
            <wp:effectExtent l="0" t="0" r="1270" b="1905"/>
            <wp:docPr id="59" name="Image 59" descr="Le bail à nourriture, une solution ancestrale pour financer la dép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bail à nourriture, une solution ancestrale pour financer la dépenda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1254" cy="3774635"/>
                    </a:xfrm>
                    <a:prstGeom prst="rect">
                      <a:avLst/>
                    </a:prstGeom>
                    <a:noFill/>
                    <a:ln>
                      <a:noFill/>
                    </a:ln>
                  </pic:spPr>
                </pic:pic>
              </a:graphicData>
            </a:graphic>
          </wp:inline>
        </w:drawing>
      </w:r>
      <w:r w:rsidR="00C000EB">
        <w:rPr>
          <w:noProof/>
          <w:lang w:val="fr-FR" w:eastAsia="fr-FR"/>
        </w:rPr>
        <w:t xml:space="preserve">                                                                                                                                       </w:t>
      </w:r>
    </w:p>
    <w:p w14:paraId="1A0FD9D6" w14:textId="74E88E54" w:rsidR="002478FD" w:rsidRPr="002478FD" w:rsidRDefault="002478FD" w:rsidP="002478FD">
      <w:pPr>
        <w:shd w:val="clear" w:color="auto" w:fill="FEFEFE"/>
        <w:spacing w:before="150" w:after="450" w:line="450" w:lineRule="atLeast"/>
        <w:jc w:val="both"/>
        <w:outlineLvl w:val="1"/>
        <w:rPr>
          <w:rFonts w:ascii="Times New Roman" w:eastAsia="Times New Roman" w:hAnsi="Times New Roman" w:cs="Times New Roman"/>
          <w:color w:val="002060"/>
          <w:kern w:val="0"/>
          <w:sz w:val="32"/>
          <w:szCs w:val="32"/>
          <w:u w:val="single"/>
          <w:lang w:val="fr-FR" w:eastAsia="fr-FR"/>
          <w14:ligatures w14:val="none"/>
        </w:rPr>
      </w:pPr>
      <w:r w:rsidRPr="002478FD">
        <w:rPr>
          <w:rFonts w:ascii="Times New Roman" w:eastAsia="Times New Roman" w:hAnsi="Times New Roman" w:cs="Times New Roman"/>
          <w:color w:val="002060"/>
          <w:kern w:val="0"/>
          <w:sz w:val="32"/>
          <w:szCs w:val="32"/>
          <w:u w:val="single"/>
          <w:lang w:val="fr-FR" w:eastAsia="fr-FR"/>
          <w14:ligatures w14:val="none"/>
        </w:rPr>
        <w:lastRenderedPageBreak/>
        <w:t>Comment fonctionne le bail à nourriture ?</w:t>
      </w:r>
      <w:r w:rsidR="00826E05" w:rsidRPr="00826E05">
        <w:rPr>
          <w:i/>
          <w:iCs/>
          <w:noProof/>
          <w:lang w:val="fr-FR" w:eastAsia="fr-FR"/>
        </w:rPr>
        <w:t xml:space="preserve"> </w:t>
      </w:r>
      <w:r w:rsidR="00826E05">
        <w:rPr>
          <w:i/>
          <w:iCs/>
          <w:noProof/>
          <w:lang w:val="fr-FR" w:eastAsia="fr-FR"/>
        </w:rPr>
        <w:t xml:space="preserve">                                                                            </w:t>
      </w:r>
      <w:r w:rsidR="00826E05" w:rsidRPr="00084A7C">
        <w:rPr>
          <w:i/>
          <w:iCs/>
          <w:noProof/>
          <w:lang w:val="fr-FR" w:eastAsia="fr-FR"/>
        </w:rPr>
        <w:drawing>
          <wp:inline distT="0" distB="0" distL="0" distR="0" wp14:anchorId="28832FE8" wp14:editId="4BD1AFC5">
            <wp:extent cx="857250" cy="608582"/>
            <wp:effectExtent l="0" t="0" r="0" b="1270"/>
            <wp:docPr id="110" name="Image 110" descr="Photo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909" cy="629638"/>
                    </a:xfrm>
                    <a:prstGeom prst="rect">
                      <a:avLst/>
                    </a:prstGeom>
                    <a:noFill/>
                    <a:ln>
                      <a:noFill/>
                    </a:ln>
                  </pic:spPr>
                </pic:pic>
              </a:graphicData>
            </a:graphic>
          </wp:inline>
        </w:drawing>
      </w:r>
    </w:p>
    <w:p w14:paraId="6D24B4D1" w14:textId="77777777" w:rsidR="002478FD" w:rsidRPr="002478FD" w:rsidRDefault="002478FD" w:rsidP="002478FD">
      <w:pPr>
        <w:shd w:val="clear" w:color="auto" w:fill="FEFEFE"/>
        <w:spacing w:after="300" w:line="384" w:lineRule="atLeast"/>
        <w:jc w:val="both"/>
        <w:rPr>
          <w:rFonts w:ascii="Times New Roman" w:eastAsia="Times New Roman" w:hAnsi="Times New Roman" w:cs="Times New Roman"/>
          <w:color w:val="39485F"/>
          <w:kern w:val="0"/>
          <w:sz w:val="24"/>
          <w:szCs w:val="24"/>
          <w:lang w:val="fr-FR" w:eastAsia="fr-FR"/>
          <w14:ligatures w14:val="none"/>
        </w:rPr>
      </w:pPr>
      <w:r w:rsidRPr="002478FD">
        <w:rPr>
          <w:rFonts w:ascii="Times New Roman" w:eastAsia="Times New Roman" w:hAnsi="Times New Roman" w:cs="Times New Roman"/>
          <w:color w:val="39485F"/>
          <w:kern w:val="0"/>
          <w:sz w:val="24"/>
          <w:szCs w:val="24"/>
          <w:lang w:val="fr-FR" w:eastAsia="fr-FR"/>
          <w14:ligatures w14:val="none"/>
        </w:rPr>
        <w:t>D’après le site </w:t>
      </w:r>
      <w:proofErr w:type="spellStart"/>
      <w:r w:rsidR="00000000">
        <w:fldChar w:fldCharType="begin"/>
      </w:r>
      <w:r w:rsidR="00000000">
        <w:instrText>HYPERLINK "https://www.legifiscal.fr/placements/immobilier/bail-nourriture.html" \l ":~:text=C'est%20un%20contrat%20avec,les%20soins%20et%20l'entretien."</w:instrText>
      </w:r>
      <w:r w:rsidR="00000000">
        <w:fldChar w:fldCharType="separate"/>
      </w:r>
      <w:r w:rsidRPr="002478FD">
        <w:rPr>
          <w:rFonts w:ascii="Times New Roman" w:eastAsia="Times New Roman" w:hAnsi="Times New Roman" w:cs="Times New Roman"/>
          <w:color w:val="ED3725"/>
          <w:kern w:val="0"/>
          <w:sz w:val="24"/>
          <w:szCs w:val="24"/>
          <w:u w:val="single"/>
          <w:lang w:val="fr-FR" w:eastAsia="fr-FR"/>
          <w14:ligatures w14:val="none"/>
        </w:rPr>
        <w:t>LegiFiscal</w:t>
      </w:r>
      <w:proofErr w:type="spellEnd"/>
      <w:r w:rsidR="00000000">
        <w:rPr>
          <w:rFonts w:ascii="Times New Roman" w:eastAsia="Times New Roman" w:hAnsi="Times New Roman" w:cs="Times New Roman"/>
          <w:color w:val="ED3725"/>
          <w:kern w:val="0"/>
          <w:sz w:val="24"/>
          <w:szCs w:val="24"/>
          <w:u w:val="single"/>
          <w:lang w:val="fr-FR" w:eastAsia="fr-FR"/>
          <w14:ligatures w14:val="none"/>
        </w:rPr>
        <w:fldChar w:fldCharType="end"/>
      </w:r>
      <w:r w:rsidRPr="002478FD">
        <w:rPr>
          <w:rFonts w:ascii="Times New Roman" w:eastAsia="Times New Roman" w:hAnsi="Times New Roman" w:cs="Times New Roman"/>
          <w:color w:val="39485F"/>
          <w:kern w:val="0"/>
          <w:sz w:val="24"/>
          <w:szCs w:val="24"/>
          <w:lang w:val="fr-FR" w:eastAsia="fr-FR"/>
          <w14:ligatures w14:val="none"/>
        </w:rPr>
        <w:t>, </w:t>
      </w:r>
      <w:r w:rsidRPr="002478FD">
        <w:rPr>
          <w:rFonts w:ascii="Times New Roman" w:eastAsia="Times New Roman" w:hAnsi="Times New Roman" w:cs="Times New Roman"/>
          <w:b/>
          <w:bCs/>
          <w:color w:val="39485F"/>
          <w:kern w:val="0"/>
          <w:sz w:val="24"/>
          <w:szCs w:val="24"/>
          <w:lang w:val="fr-FR" w:eastAsia="fr-FR"/>
          <w14:ligatures w14:val="none"/>
        </w:rPr>
        <w:t>le vendeur doit définir le prix de son logement en concertation avec l’acquéreur</w:t>
      </w:r>
      <w:r w:rsidRPr="002478FD">
        <w:rPr>
          <w:rFonts w:ascii="Times New Roman" w:eastAsia="Times New Roman" w:hAnsi="Times New Roman" w:cs="Times New Roman"/>
          <w:color w:val="39485F"/>
          <w:kern w:val="0"/>
          <w:sz w:val="24"/>
          <w:szCs w:val="24"/>
          <w:lang w:val="fr-FR" w:eastAsia="fr-FR"/>
          <w14:ligatures w14:val="none"/>
        </w:rPr>
        <w:t>. Puis, il doit estimer son espérance de vie et le coût de ses besoins. Le bailleur et le client peuvent alors s’accorder sur </w:t>
      </w:r>
      <w:r w:rsidRPr="002478FD">
        <w:rPr>
          <w:rFonts w:ascii="Times New Roman" w:eastAsia="Times New Roman" w:hAnsi="Times New Roman" w:cs="Times New Roman"/>
          <w:b/>
          <w:bCs/>
          <w:color w:val="39485F"/>
          <w:kern w:val="0"/>
          <w:sz w:val="24"/>
          <w:szCs w:val="24"/>
          <w:lang w:val="fr-FR" w:eastAsia="fr-FR"/>
          <w14:ligatures w14:val="none"/>
        </w:rPr>
        <w:t>la conversion d’une partie ou de l’intégralité de la somme de la vente en </w:t>
      </w:r>
      <w:hyperlink r:id="rId67" w:history="1">
        <w:r w:rsidRPr="002478FD">
          <w:rPr>
            <w:rFonts w:ascii="Times New Roman" w:eastAsia="Times New Roman" w:hAnsi="Times New Roman" w:cs="Times New Roman"/>
            <w:b/>
            <w:bCs/>
            <w:color w:val="ED3725"/>
            <w:kern w:val="0"/>
            <w:sz w:val="24"/>
            <w:szCs w:val="24"/>
            <w:u w:val="single"/>
            <w:lang w:val="fr-FR" w:eastAsia="fr-FR"/>
            <w14:ligatures w14:val="none"/>
          </w:rPr>
          <w:t>obligation d’entretien et de soins</w:t>
        </w:r>
      </w:hyperlink>
      <w:r w:rsidRPr="002478FD">
        <w:rPr>
          <w:rFonts w:ascii="Times New Roman" w:eastAsia="Times New Roman" w:hAnsi="Times New Roman" w:cs="Times New Roman"/>
          <w:color w:val="39485F"/>
          <w:kern w:val="0"/>
          <w:sz w:val="24"/>
          <w:szCs w:val="24"/>
          <w:lang w:val="fr-FR" w:eastAsia="fr-FR"/>
          <w14:ligatures w14:val="none"/>
        </w:rPr>
        <w:t>.</w:t>
      </w:r>
    </w:p>
    <w:p w14:paraId="34399A1B" w14:textId="77777777" w:rsidR="002478FD" w:rsidRPr="002478FD" w:rsidRDefault="002478FD" w:rsidP="002478FD">
      <w:pPr>
        <w:shd w:val="clear" w:color="auto" w:fill="FEFEFE"/>
        <w:spacing w:after="300" w:line="384" w:lineRule="atLeast"/>
        <w:jc w:val="both"/>
        <w:rPr>
          <w:rFonts w:ascii="Times New Roman" w:eastAsia="Times New Roman" w:hAnsi="Times New Roman" w:cs="Times New Roman"/>
          <w:color w:val="39485F"/>
          <w:kern w:val="0"/>
          <w:sz w:val="24"/>
          <w:szCs w:val="24"/>
          <w:lang w:val="fr-FR" w:eastAsia="fr-FR"/>
          <w14:ligatures w14:val="none"/>
        </w:rPr>
      </w:pPr>
      <w:r w:rsidRPr="002478FD">
        <w:rPr>
          <w:rFonts w:ascii="Times New Roman" w:eastAsia="Times New Roman" w:hAnsi="Times New Roman" w:cs="Times New Roman"/>
          <w:color w:val="39485F"/>
          <w:kern w:val="0"/>
          <w:sz w:val="24"/>
          <w:szCs w:val="24"/>
          <w:lang w:val="fr-FR" w:eastAsia="fr-FR"/>
          <w14:ligatures w14:val="none"/>
        </w:rPr>
        <w:t>Le cédant perçoit ensuite de la part de l’acheteur </w:t>
      </w:r>
      <w:r w:rsidRPr="002478FD">
        <w:rPr>
          <w:rFonts w:ascii="Times New Roman" w:eastAsia="Times New Roman" w:hAnsi="Times New Roman" w:cs="Times New Roman"/>
          <w:b/>
          <w:bCs/>
          <w:color w:val="39485F"/>
          <w:kern w:val="0"/>
          <w:sz w:val="24"/>
          <w:szCs w:val="24"/>
          <w:lang w:val="fr-FR" w:eastAsia="fr-FR"/>
          <w14:ligatures w14:val="none"/>
        </w:rPr>
        <w:t>un capital</w:t>
      </w:r>
      <w:r w:rsidRPr="002478FD">
        <w:rPr>
          <w:rFonts w:ascii="Times New Roman" w:eastAsia="Times New Roman" w:hAnsi="Times New Roman" w:cs="Times New Roman"/>
          <w:color w:val="39485F"/>
          <w:kern w:val="0"/>
          <w:sz w:val="24"/>
          <w:szCs w:val="24"/>
          <w:lang w:val="fr-FR" w:eastAsia="fr-FR"/>
          <w14:ligatures w14:val="none"/>
        </w:rPr>
        <w:t>, représentant le prix de son logement, puis </w:t>
      </w:r>
      <w:r w:rsidRPr="002478FD">
        <w:rPr>
          <w:rFonts w:ascii="Times New Roman" w:eastAsia="Times New Roman" w:hAnsi="Times New Roman" w:cs="Times New Roman"/>
          <w:b/>
          <w:bCs/>
          <w:color w:val="39485F"/>
          <w:kern w:val="0"/>
          <w:sz w:val="24"/>
          <w:szCs w:val="24"/>
          <w:lang w:val="fr-FR" w:eastAsia="fr-FR"/>
          <w14:ligatures w14:val="none"/>
        </w:rPr>
        <w:t>des redevances périodiques pour faire face à ses besoins quotidiens</w:t>
      </w:r>
      <w:r w:rsidRPr="002478FD">
        <w:rPr>
          <w:rFonts w:ascii="Times New Roman" w:eastAsia="Times New Roman" w:hAnsi="Times New Roman" w:cs="Times New Roman"/>
          <w:color w:val="39485F"/>
          <w:kern w:val="0"/>
          <w:sz w:val="24"/>
          <w:szCs w:val="24"/>
          <w:lang w:val="fr-FR" w:eastAsia="fr-FR"/>
          <w14:ligatures w14:val="none"/>
        </w:rPr>
        <w:t>. Le bail à nourriture équivaut donc à une vente adjointe d’une obligation de soins.</w:t>
      </w:r>
    </w:p>
    <w:p w14:paraId="20D9D21B" w14:textId="77777777" w:rsidR="002478FD" w:rsidRPr="002478FD" w:rsidRDefault="002478FD" w:rsidP="002478FD">
      <w:pPr>
        <w:shd w:val="clear" w:color="auto" w:fill="FEFEFE"/>
        <w:spacing w:after="300" w:line="384" w:lineRule="atLeast"/>
        <w:jc w:val="both"/>
        <w:rPr>
          <w:rFonts w:ascii="Times New Roman" w:eastAsia="Times New Roman" w:hAnsi="Times New Roman" w:cs="Times New Roman"/>
          <w:color w:val="39485F"/>
          <w:kern w:val="0"/>
          <w:sz w:val="24"/>
          <w:szCs w:val="24"/>
          <w:lang w:val="fr-FR" w:eastAsia="fr-FR"/>
          <w14:ligatures w14:val="none"/>
        </w:rPr>
      </w:pPr>
      <w:r w:rsidRPr="002478FD">
        <w:rPr>
          <w:rFonts w:ascii="Times New Roman" w:eastAsia="Times New Roman" w:hAnsi="Times New Roman" w:cs="Times New Roman"/>
          <w:b/>
          <w:bCs/>
          <w:color w:val="39485F"/>
          <w:kern w:val="0"/>
          <w:sz w:val="24"/>
          <w:szCs w:val="24"/>
          <w:lang w:val="fr-FR" w:eastAsia="fr-FR"/>
          <w14:ligatures w14:val="none"/>
        </w:rPr>
        <w:t>L’acquéreur est obligé de s’occuper des besoins vitaux du vendeur jusqu’à son décès</w:t>
      </w:r>
      <w:r w:rsidRPr="002478FD">
        <w:rPr>
          <w:rFonts w:ascii="Times New Roman" w:eastAsia="Times New Roman" w:hAnsi="Times New Roman" w:cs="Times New Roman"/>
          <w:color w:val="39485F"/>
          <w:kern w:val="0"/>
          <w:sz w:val="24"/>
          <w:szCs w:val="24"/>
          <w:lang w:val="fr-FR" w:eastAsia="fr-FR"/>
          <w14:ligatures w14:val="none"/>
        </w:rPr>
        <w:t>. Le bail à nourriture peut alors être une solution pour les personnes âgées, vivant seules et ayant besoin de soins, qui ne peuvent pas compter sur leurs proches.</w:t>
      </w:r>
    </w:p>
    <w:p w14:paraId="0C001334" w14:textId="07A8AD44" w:rsidR="002478FD" w:rsidRPr="002478FD" w:rsidRDefault="002478FD" w:rsidP="002478FD">
      <w:pPr>
        <w:shd w:val="clear" w:color="auto" w:fill="FEFEFE"/>
        <w:spacing w:after="300" w:line="384" w:lineRule="atLeast"/>
        <w:jc w:val="both"/>
        <w:rPr>
          <w:rFonts w:ascii="Times New Roman" w:eastAsia="Times New Roman" w:hAnsi="Times New Roman" w:cs="Times New Roman"/>
          <w:color w:val="39485F"/>
          <w:kern w:val="0"/>
          <w:sz w:val="24"/>
          <w:szCs w:val="24"/>
          <w:lang w:val="fr-FR" w:eastAsia="fr-FR"/>
          <w14:ligatures w14:val="none"/>
        </w:rPr>
      </w:pPr>
      <w:r w:rsidRPr="002478FD">
        <w:rPr>
          <w:rFonts w:ascii="Times New Roman" w:eastAsia="Times New Roman" w:hAnsi="Times New Roman" w:cs="Times New Roman"/>
          <w:color w:val="39485F"/>
          <w:kern w:val="0"/>
          <w:sz w:val="24"/>
          <w:szCs w:val="24"/>
          <w:lang w:val="fr-FR" w:eastAsia="fr-FR"/>
          <w14:ligatures w14:val="none"/>
        </w:rPr>
        <w:t>La vente en bail à nourriture peut être décidée par les proches et par le vendeur. Elle concerne souvent </w:t>
      </w:r>
      <w:r w:rsidRPr="002478FD">
        <w:rPr>
          <w:rFonts w:ascii="Times New Roman" w:eastAsia="Times New Roman" w:hAnsi="Times New Roman" w:cs="Times New Roman"/>
          <w:b/>
          <w:bCs/>
          <w:color w:val="39485F"/>
          <w:kern w:val="0"/>
          <w:sz w:val="24"/>
          <w:szCs w:val="24"/>
          <w:lang w:val="fr-FR" w:eastAsia="fr-FR"/>
          <w14:ligatures w14:val="none"/>
        </w:rPr>
        <w:t>un autre membre de la famille ou une personne de confiance</w:t>
      </w:r>
      <w:r w:rsidRPr="002478FD">
        <w:rPr>
          <w:rFonts w:ascii="Times New Roman" w:eastAsia="Times New Roman" w:hAnsi="Times New Roman" w:cs="Times New Roman"/>
          <w:color w:val="39485F"/>
          <w:kern w:val="0"/>
          <w:sz w:val="24"/>
          <w:szCs w:val="24"/>
          <w:lang w:val="fr-FR" w:eastAsia="fr-FR"/>
          <w14:ligatures w14:val="none"/>
        </w:rPr>
        <w:t>. Si l’entretien total du bailleur est assuré par l’acquéreur, la cohabitation n’est toutefois pas obligatoire, rappelle nos confrères de </w:t>
      </w:r>
      <w:hyperlink r:id="rId68" w:history="1">
        <w:r w:rsidRPr="002478FD">
          <w:rPr>
            <w:rFonts w:ascii="Times New Roman" w:eastAsia="Times New Roman" w:hAnsi="Times New Roman" w:cs="Times New Roman"/>
            <w:i/>
            <w:iCs/>
            <w:color w:val="ED3725"/>
            <w:kern w:val="0"/>
            <w:sz w:val="24"/>
            <w:szCs w:val="24"/>
            <w:u w:val="single"/>
            <w:lang w:val="fr-FR" w:eastAsia="fr-FR"/>
            <w14:ligatures w14:val="none"/>
          </w:rPr>
          <w:t>Pleine Vie</w:t>
        </w:r>
      </w:hyperlink>
      <w:r w:rsidRPr="002478FD">
        <w:rPr>
          <w:rFonts w:ascii="Times New Roman" w:eastAsia="Times New Roman" w:hAnsi="Times New Roman" w:cs="Times New Roman"/>
          <w:color w:val="39485F"/>
          <w:kern w:val="0"/>
          <w:sz w:val="24"/>
          <w:szCs w:val="24"/>
          <w:lang w:val="fr-FR" w:eastAsia="fr-FR"/>
          <w14:ligatures w14:val="none"/>
        </w:rPr>
        <w:t>.</w:t>
      </w:r>
    </w:p>
    <w:p w14:paraId="2BAD96D2" w14:textId="62F8DAF5" w:rsidR="002478FD" w:rsidRDefault="002478FD" w:rsidP="002478FD">
      <w:pPr>
        <w:pStyle w:val="NormalWeb"/>
        <w:shd w:val="clear" w:color="auto" w:fill="FEFEFE"/>
        <w:spacing w:line="180" w:lineRule="atLeast"/>
        <w:textAlignment w:val="center"/>
        <w:rPr>
          <w:rFonts w:ascii="Arial" w:hAnsi="Arial" w:cs="Arial"/>
          <w:color w:val="2E6279" w:themeColor="accent4" w:themeShade="BF"/>
          <w:sz w:val="22"/>
          <w:szCs w:val="22"/>
        </w:rPr>
      </w:pPr>
      <w:r w:rsidRPr="002478FD">
        <w:rPr>
          <w:color w:val="39485F"/>
        </w:rPr>
        <w:t>En plus de son caractère d’aide à domicile, </w:t>
      </w:r>
      <w:r w:rsidRPr="002478FD">
        <w:rPr>
          <w:b/>
          <w:bCs/>
          <w:color w:val="39485F"/>
        </w:rPr>
        <w:t>le bail à nourriture peut être </w:t>
      </w:r>
      <w:hyperlink r:id="rId69" w:history="1">
        <w:r w:rsidRPr="002478FD">
          <w:rPr>
            <w:b/>
            <w:bCs/>
            <w:color w:val="ED3725"/>
            <w:u w:val="single"/>
          </w:rPr>
          <w:t>un outil de transmission du patrimoine</w:t>
        </w:r>
      </w:hyperlink>
      <w:r w:rsidRPr="002478FD">
        <w:rPr>
          <w:color w:val="39485F"/>
        </w:rPr>
        <w:t>. En effet, les taxes imposées par les collectivités locales et l'État lors d'une vente immobilière sont plus faibles dans ce cas que les </w:t>
      </w:r>
      <w:hyperlink r:id="rId70" w:anchor="droits-de-succession-en-france-un-impot-en-hausse" w:history="1">
        <w:r w:rsidRPr="002478FD">
          <w:rPr>
            <w:color w:val="ED3725"/>
            <w:u w:val="single"/>
          </w:rPr>
          <w:t>droits de succession</w:t>
        </w:r>
      </w:hyperlink>
      <w:r w:rsidRPr="002478FD">
        <w:rPr>
          <w:color w:val="39485F"/>
        </w:rPr>
        <w:t>s. Elles s’élèvent environ à 7%. Il peut donc être judicieux de vendre son bien en bail à nourriture à un membre de sa famille, sous réserve que les autres proches acceptent cette vente devant un notaire.</w:t>
      </w:r>
      <w:r w:rsidRPr="002478FD">
        <w:rPr>
          <w:rFonts w:ascii="Arial" w:hAnsi="Arial" w:cs="Arial"/>
          <w:color w:val="39485F"/>
        </w:rPr>
        <w:t xml:space="preserve"> </w:t>
      </w:r>
      <w:r>
        <w:rPr>
          <w:rFonts w:ascii="Arial" w:hAnsi="Arial" w:cs="Arial"/>
          <w:color w:val="39485F"/>
        </w:rPr>
        <w:t>(</w:t>
      </w:r>
      <w:r w:rsidRPr="002478FD">
        <w:rPr>
          <w:rFonts w:ascii="Arial" w:hAnsi="Arial" w:cs="Arial"/>
          <w:color w:val="2E6279" w:themeColor="accent4" w:themeShade="BF"/>
          <w:sz w:val="22"/>
          <w:szCs w:val="22"/>
        </w:rPr>
        <w:t>Par </w:t>
      </w:r>
      <w:hyperlink r:id="rId71" w:history="1">
        <w:r w:rsidRPr="002478FD">
          <w:rPr>
            <w:rFonts w:ascii="Arial" w:hAnsi="Arial" w:cs="Arial"/>
            <w:b/>
            <w:bCs/>
            <w:color w:val="2E6279" w:themeColor="accent4" w:themeShade="BF"/>
            <w:sz w:val="22"/>
            <w:szCs w:val="22"/>
            <w:u w:val="single"/>
          </w:rPr>
          <w:t xml:space="preserve">Marine </w:t>
        </w:r>
        <w:proofErr w:type="spellStart"/>
        <w:r w:rsidRPr="002478FD">
          <w:rPr>
            <w:rFonts w:ascii="Arial" w:hAnsi="Arial" w:cs="Arial"/>
            <w:b/>
            <w:bCs/>
            <w:color w:val="2E6279" w:themeColor="accent4" w:themeShade="BF"/>
            <w:sz w:val="22"/>
            <w:szCs w:val="22"/>
            <w:u w:val="single"/>
          </w:rPr>
          <w:t>Lannot</w:t>
        </w:r>
        <w:proofErr w:type="spellEnd"/>
      </w:hyperlink>
      <w:r w:rsidRPr="002478FD">
        <w:rPr>
          <w:rFonts w:ascii="Arial" w:hAnsi="Arial" w:cs="Arial"/>
          <w:color w:val="2E6279" w:themeColor="accent4" w:themeShade="BF"/>
          <w:sz w:val="22"/>
          <w:szCs w:val="22"/>
        </w:rPr>
        <w:t>, le 21/02/2023</w:t>
      </w:r>
      <w:r>
        <w:rPr>
          <w:rFonts w:ascii="Arial" w:hAnsi="Arial" w:cs="Arial"/>
          <w:color w:val="2E6279" w:themeColor="accent4" w:themeShade="BF"/>
          <w:sz w:val="22"/>
          <w:szCs w:val="22"/>
        </w:rPr>
        <w:t>)</w:t>
      </w:r>
    </w:p>
    <w:p w14:paraId="7FF4E23C" w14:textId="28FE0C8E" w:rsidR="007B3636" w:rsidRPr="002478FD" w:rsidRDefault="007B3636" w:rsidP="002478FD">
      <w:pPr>
        <w:pStyle w:val="NormalWeb"/>
        <w:shd w:val="clear" w:color="auto" w:fill="FEFEFE"/>
        <w:spacing w:line="180" w:lineRule="atLeast"/>
        <w:textAlignment w:val="center"/>
        <w:rPr>
          <w:rFonts w:ascii="Arial" w:hAnsi="Arial" w:cs="Arial"/>
          <w:color w:val="2E6279" w:themeColor="accent4" w:themeShade="BF"/>
          <w:sz w:val="22"/>
          <w:szCs w:val="22"/>
        </w:rPr>
      </w:pPr>
      <w:r>
        <w:rPr>
          <w:noProof/>
          <w:sz w:val="32"/>
          <w:szCs w:val="32"/>
        </w:rPr>
        <w:t xml:space="preserve">          </w:t>
      </w:r>
    </w:p>
    <w:p w14:paraId="49869142" w14:textId="576FB076" w:rsidR="00BB05D4" w:rsidRDefault="00E50412" w:rsidP="00221BF8">
      <w:pPr>
        <w:shd w:val="clear" w:color="auto" w:fill="FFFFFF"/>
        <w:spacing w:before="300" w:after="150" w:line="840" w:lineRule="atLeast"/>
        <w:jc w:val="both"/>
        <w:outlineLvl w:val="0"/>
        <w:rPr>
          <w:noProof/>
          <w:lang w:val="fr-FR" w:eastAsia="fr-FR"/>
        </w:rPr>
      </w:pPr>
      <w:r>
        <w:rPr>
          <w:noProof/>
          <w:lang w:val="fr-FR" w:eastAsia="fr-FR"/>
        </w:rPr>
        <w:t xml:space="preserve">      </w:t>
      </w:r>
      <w:r w:rsidRPr="000E020A">
        <w:rPr>
          <w:noProof/>
          <w:sz w:val="32"/>
          <w:szCs w:val="32"/>
        </w:rPr>
        <w:drawing>
          <wp:inline distT="0" distB="0" distL="0" distR="0" wp14:anchorId="2368D74A" wp14:editId="081802F5">
            <wp:extent cx="2624672" cy="590550"/>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72"/>
                    <a:stretch>
                      <a:fillRect/>
                    </a:stretch>
                  </pic:blipFill>
                  <pic:spPr>
                    <a:xfrm>
                      <a:off x="0" y="0"/>
                      <a:ext cx="2775019" cy="624378"/>
                    </a:xfrm>
                    <a:prstGeom prst="rect">
                      <a:avLst/>
                    </a:prstGeom>
                  </pic:spPr>
                </pic:pic>
              </a:graphicData>
            </a:graphic>
          </wp:inline>
        </w:drawing>
      </w:r>
      <w:r>
        <w:rPr>
          <w:noProof/>
          <w:lang w:val="fr-FR" w:eastAsia="fr-FR"/>
        </w:rPr>
        <w:t xml:space="preserve">  </w:t>
      </w:r>
      <w:r w:rsidR="00F777CB">
        <w:rPr>
          <w:noProof/>
          <w:lang w:val="fr-FR" w:eastAsia="fr-FR"/>
        </w:rPr>
        <w:drawing>
          <wp:inline distT="0" distB="0" distL="0" distR="0" wp14:anchorId="1C6AEDE7" wp14:editId="232275AE">
            <wp:extent cx="2304855" cy="3260090"/>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3"/>
                    <a:stretch>
                      <a:fillRect/>
                    </a:stretch>
                  </pic:blipFill>
                  <pic:spPr>
                    <a:xfrm>
                      <a:off x="0" y="0"/>
                      <a:ext cx="2335854" cy="3303936"/>
                    </a:xfrm>
                    <a:prstGeom prst="rect">
                      <a:avLst/>
                    </a:prstGeom>
                  </pic:spPr>
                </pic:pic>
              </a:graphicData>
            </a:graphic>
          </wp:inline>
        </w:drawing>
      </w:r>
      <w:r>
        <w:rPr>
          <w:noProof/>
          <w:sz w:val="32"/>
          <w:szCs w:val="32"/>
        </w:rPr>
        <w:t xml:space="preserve">   </w:t>
      </w:r>
      <w:r w:rsidRPr="000E020A">
        <w:rPr>
          <w:noProof/>
          <w:sz w:val="32"/>
          <w:szCs w:val="32"/>
        </w:rPr>
        <w:drawing>
          <wp:inline distT="0" distB="0" distL="0" distR="0" wp14:anchorId="1BD2FE1A" wp14:editId="58944E37">
            <wp:extent cx="1381125" cy="827023"/>
            <wp:effectExtent l="0" t="0" r="0" b="0"/>
            <wp:docPr id="17" name="Image 17" descr="MSA des Charentes : aide au paiement des cotisations sociales -  Coordination Rurale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des Charentes : aide au paiement des cotisations sociales -  Coordination Rurale (C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1547" cy="875180"/>
                    </a:xfrm>
                    <a:prstGeom prst="rect">
                      <a:avLst/>
                    </a:prstGeom>
                    <a:noFill/>
                    <a:ln>
                      <a:noFill/>
                    </a:ln>
                  </pic:spPr>
                </pic:pic>
              </a:graphicData>
            </a:graphic>
          </wp:inline>
        </w:drawing>
      </w:r>
    </w:p>
    <w:sectPr w:rsidR="00BB05D4" w:rsidSect="00DE59F5">
      <w:pgSz w:w="12240" w:h="15840"/>
      <w:pgMar w:top="340" w:right="720" w:bottom="11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C3BDA" w14:textId="77777777" w:rsidR="0031049E" w:rsidRDefault="0031049E" w:rsidP="00C17B4E">
      <w:pPr>
        <w:spacing w:after="0" w:line="240" w:lineRule="auto"/>
      </w:pPr>
      <w:r>
        <w:separator/>
      </w:r>
    </w:p>
  </w:endnote>
  <w:endnote w:type="continuationSeparator" w:id="0">
    <w:p w14:paraId="393A0E1C" w14:textId="77777777" w:rsidR="0031049E" w:rsidRDefault="0031049E" w:rsidP="00C17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font>
  <w:font w:name="inherit">
    <w:altName w:val="Cambria"/>
    <w:panose1 w:val="00000000000000000000"/>
    <w:charset w:val="00"/>
    <w:family w:val="roman"/>
    <w:notTrueType/>
    <w:pitch w:val="default"/>
  </w:font>
  <w:font w:name="Segoe UI Black">
    <w:panose1 w:val="020B0A02040204020203"/>
    <w:charset w:val="00"/>
    <w:family w:val="swiss"/>
    <w:pitch w:val="variable"/>
    <w:sig w:usb0="E00002FF" w:usb1="4000E47F" w:usb2="00000021" w:usb3="00000000" w:csb0="0000019F" w:csb1="00000000"/>
  </w:font>
  <w:font w:name="Raleway">
    <w:charset w:val="00"/>
    <w:family w:val="auto"/>
    <w:pitch w:val="variable"/>
    <w:sig w:usb0="A00002FF" w:usb1="5000205B"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65E95" w14:textId="77777777" w:rsidR="0031049E" w:rsidRDefault="0031049E" w:rsidP="00C17B4E">
      <w:pPr>
        <w:spacing w:after="0" w:line="240" w:lineRule="auto"/>
      </w:pPr>
      <w:r>
        <w:separator/>
      </w:r>
    </w:p>
  </w:footnote>
  <w:footnote w:type="continuationSeparator" w:id="0">
    <w:p w14:paraId="5202A671" w14:textId="77777777" w:rsidR="0031049E" w:rsidRDefault="0031049E" w:rsidP="00C17B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0786"/>
    <w:multiLevelType w:val="multilevel"/>
    <w:tmpl w:val="85B2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630CC"/>
    <w:multiLevelType w:val="hybridMultilevel"/>
    <w:tmpl w:val="D7BE4498"/>
    <w:lvl w:ilvl="0" w:tplc="040C0001">
      <w:start w:val="1"/>
      <w:numFmt w:val="bullet"/>
      <w:lvlText w:val=""/>
      <w:lvlJc w:val="left"/>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5E2247"/>
    <w:multiLevelType w:val="multilevel"/>
    <w:tmpl w:val="722E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81037"/>
    <w:multiLevelType w:val="multilevel"/>
    <w:tmpl w:val="9F72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31E41"/>
    <w:multiLevelType w:val="multilevel"/>
    <w:tmpl w:val="B240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54432"/>
    <w:multiLevelType w:val="multilevel"/>
    <w:tmpl w:val="FA52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E3898"/>
    <w:multiLevelType w:val="hybridMultilevel"/>
    <w:tmpl w:val="A5068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5B015F"/>
    <w:multiLevelType w:val="multilevel"/>
    <w:tmpl w:val="A7DE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27615"/>
    <w:multiLevelType w:val="hybridMultilevel"/>
    <w:tmpl w:val="8A9C0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DA4F1C"/>
    <w:multiLevelType w:val="multilevel"/>
    <w:tmpl w:val="4098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E6FD7"/>
    <w:multiLevelType w:val="hybridMultilevel"/>
    <w:tmpl w:val="A0402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A47F92"/>
    <w:multiLevelType w:val="multilevel"/>
    <w:tmpl w:val="B894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0063F"/>
    <w:multiLevelType w:val="multilevel"/>
    <w:tmpl w:val="B06E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E7488"/>
    <w:multiLevelType w:val="multilevel"/>
    <w:tmpl w:val="B478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1447B3"/>
    <w:multiLevelType w:val="multilevel"/>
    <w:tmpl w:val="C274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660815"/>
    <w:multiLevelType w:val="multilevel"/>
    <w:tmpl w:val="65DE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2E628F"/>
    <w:multiLevelType w:val="hybridMultilevel"/>
    <w:tmpl w:val="CF86F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192392"/>
    <w:multiLevelType w:val="multilevel"/>
    <w:tmpl w:val="C3C8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6509DC"/>
    <w:multiLevelType w:val="hybridMultilevel"/>
    <w:tmpl w:val="BE185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0273FD"/>
    <w:multiLevelType w:val="hybridMultilevel"/>
    <w:tmpl w:val="EF7E46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3B2CDD"/>
    <w:multiLevelType w:val="hybridMultilevel"/>
    <w:tmpl w:val="A816F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B5618C"/>
    <w:multiLevelType w:val="multilevel"/>
    <w:tmpl w:val="2CCA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3C7691"/>
    <w:multiLevelType w:val="multilevel"/>
    <w:tmpl w:val="E45C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855145"/>
    <w:multiLevelType w:val="hybridMultilevel"/>
    <w:tmpl w:val="263637C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77E26ED0"/>
    <w:multiLevelType w:val="multilevel"/>
    <w:tmpl w:val="0750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4471313">
    <w:abstractNumId w:val="22"/>
  </w:num>
  <w:num w:numId="2" w16cid:durableId="1222401910">
    <w:abstractNumId w:val="16"/>
  </w:num>
  <w:num w:numId="3" w16cid:durableId="832525086">
    <w:abstractNumId w:val="3"/>
  </w:num>
  <w:num w:numId="4" w16cid:durableId="516040607">
    <w:abstractNumId w:val="17"/>
  </w:num>
  <w:num w:numId="5" w16cid:durableId="1977030052">
    <w:abstractNumId w:val="21"/>
  </w:num>
  <w:num w:numId="6" w16cid:durableId="164132264">
    <w:abstractNumId w:val="24"/>
  </w:num>
  <w:num w:numId="7" w16cid:durableId="472530336">
    <w:abstractNumId w:val="4"/>
  </w:num>
  <w:num w:numId="8" w16cid:durableId="1773278838">
    <w:abstractNumId w:val="20"/>
  </w:num>
  <w:num w:numId="9" w16cid:durableId="151605474">
    <w:abstractNumId w:val="10"/>
  </w:num>
  <w:num w:numId="10" w16cid:durableId="2089686119">
    <w:abstractNumId w:val="6"/>
  </w:num>
  <w:num w:numId="11" w16cid:durableId="1825392355">
    <w:abstractNumId w:val="8"/>
  </w:num>
  <w:num w:numId="12" w16cid:durableId="2015759209">
    <w:abstractNumId w:val="15"/>
  </w:num>
  <w:num w:numId="13" w16cid:durableId="1999527796">
    <w:abstractNumId w:val="5"/>
  </w:num>
  <w:num w:numId="14" w16cid:durableId="327101232">
    <w:abstractNumId w:val="1"/>
  </w:num>
  <w:num w:numId="15" w16cid:durableId="1891259400">
    <w:abstractNumId w:val="23"/>
  </w:num>
  <w:num w:numId="16" w16cid:durableId="1643726703">
    <w:abstractNumId w:val="19"/>
  </w:num>
  <w:num w:numId="17" w16cid:durableId="2029485753">
    <w:abstractNumId w:val="9"/>
  </w:num>
  <w:num w:numId="18" w16cid:durableId="1916433836">
    <w:abstractNumId w:val="12"/>
  </w:num>
  <w:num w:numId="19" w16cid:durableId="123692770">
    <w:abstractNumId w:val="2"/>
  </w:num>
  <w:num w:numId="20" w16cid:durableId="1267277473">
    <w:abstractNumId w:val="13"/>
  </w:num>
  <w:num w:numId="21" w16cid:durableId="409809995">
    <w:abstractNumId w:val="7"/>
  </w:num>
  <w:num w:numId="22" w16cid:durableId="2056461540">
    <w:abstractNumId w:val="14"/>
  </w:num>
  <w:num w:numId="23" w16cid:durableId="2099400444">
    <w:abstractNumId w:val="18"/>
  </w:num>
  <w:num w:numId="24" w16cid:durableId="65031589">
    <w:abstractNumId w:val="0"/>
  </w:num>
  <w:num w:numId="25" w16cid:durableId="16169790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204"/>
    <w:rsid w:val="00005CE5"/>
    <w:rsid w:val="00023987"/>
    <w:rsid w:val="000239A5"/>
    <w:rsid w:val="000372C5"/>
    <w:rsid w:val="00043086"/>
    <w:rsid w:val="0004560B"/>
    <w:rsid w:val="00050697"/>
    <w:rsid w:val="00052256"/>
    <w:rsid w:val="0005480B"/>
    <w:rsid w:val="00057108"/>
    <w:rsid w:val="0007389F"/>
    <w:rsid w:val="00076501"/>
    <w:rsid w:val="00084A7C"/>
    <w:rsid w:val="00086678"/>
    <w:rsid w:val="00087D3B"/>
    <w:rsid w:val="000A3662"/>
    <w:rsid w:val="000A5129"/>
    <w:rsid w:val="000A757D"/>
    <w:rsid w:val="000B29E0"/>
    <w:rsid w:val="0012302D"/>
    <w:rsid w:val="001250BA"/>
    <w:rsid w:val="00156E27"/>
    <w:rsid w:val="00161623"/>
    <w:rsid w:val="00163B24"/>
    <w:rsid w:val="00192966"/>
    <w:rsid w:val="00197DD5"/>
    <w:rsid w:val="001A3CBF"/>
    <w:rsid w:val="001A4E24"/>
    <w:rsid w:val="001C3C76"/>
    <w:rsid w:val="00221BF8"/>
    <w:rsid w:val="00240A4E"/>
    <w:rsid w:val="002478FD"/>
    <w:rsid w:val="002517F0"/>
    <w:rsid w:val="002801F5"/>
    <w:rsid w:val="0028129A"/>
    <w:rsid w:val="002A062B"/>
    <w:rsid w:val="002A3E48"/>
    <w:rsid w:val="002F00A9"/>
    <w:rsid w:val="002F6391"/>
    <w:rsid w:val="00300471"/>
    <w:rsid w:val="00300948"/>
    <w:rsid w:val="0031049E"/>
    <w:rsid w:val="00317062"/>
    <w:rsid w:val="003541B4"/>
    <w:rsid w:val="00355992"/>
    <w:rsid w:val="0037751B"/>
    <w:rsid w:val="0038270F"/>
    <w:rsid w:val="003828F9"/>
    <w:rsid w:val="003857E2"/>
    <w:rsid w:val="00390E67"/>
    <w:rsid w:val="003C0D65"/>
    <w:rsid w:val="003C1BC8"/>
    <w:rsid w:val="003D3A9E"/>
    <w:rsid w:val="003E394A"/>
    <w:rsid w:val="003E7F41"/>
    <w:rsid w:val="003F21CB"/>
    <w:rsid w:val="003F28D5"/>
    <w:rsid w:val="003F2EE9"/>
    <w:rsid w:val="004121E4"/>
    <w:rsid w:val="00440B44"/>
    <w:rsid w:val="004471B9"/>
    <w:rsid w:val="00470696"/>
    <w:rsid w:val="00473345"/>
    <w:rsid w:val="00482366"/>
    <w:rsid w:val="004958D2"/>
    <w:rsid w:val="004A243A"/>
    <w:rsid w:val="004A24E2"/>
    <w:rsid w:val="004A2EF2"/>
    <w:rsid w:val="004A6695"/>
    <w:rsid w:val="004B24A9"/>
    <w:rsid w:val="004C68E2"/>
    <w:rsid w:val="004D0689"/>
    <w:rsid w:val="004D2D73"/>
    <w:rsid w:val="004F0016"/>
    <w:rsid w:val="004F111E"/>
    <w:rsid w:val="00511B10"/>
    <w:rsid w:val="005462EB"/>
    <w:rsid w:val="005507C7"/>
    <w:rsid w:val="005566A3"/>
    <w:rsid w:val="0057081D"/>
    <w:rsid w:val="005A0503"/>
    <w:rsid w:val="006056A8"/>
    <w:rsid w:val="00635BD5"/>
    <w:rsid w:val="00641EED"/>
    <w:rsid w:val="00653425"/>
    <w:rsid w:val="00655814"/>
    <w:rsid w:val="006570D8"/>
    <w:rsid w:val="0068732C"/>
    <w:rsid w:val="006A358D"/>
    <w:rsid w:val="006A531C"/>
    <w:rsid w:val="006B48DE"/>
    <w:rsid w:val="006E59FF"/>
    <w:rsid w:val="00721C37"/>
    <w:rsid w:val="00723A88"/>
    <w:rsid w:val="00731ED1"/>
    <w:rsid w:val="00735B69"/>
    <w:rsid w:val="00743C4E"/>
    <w:rsid w:val="00756179"/>
    <w:rsid w:val="00762ACB"/>
    <w:rsid w:val="00770181"/>
    <w:rsid w:val="007717ED"/>
    <w:rsid w:val="00776487"/>
    <w:rsid w:val="00795D26"/>
    <w:rsid w:val="007A4357"/>
    <w:rsid w:val="007A774B"/>
    <w:rsid w:val="007B096F"/>
    <w:rsid w:val="007B3636"/>
    <w:rsid w:val="007C0AF4"/>
    <w:rsid w:val="007D62E9"/>
    <w:rsid w:val="007D7565"/>
    <w:rsid w:val="007E5B60"/>
    <w:rsid w:val="008110E3"/>
    <w:rsid w:val="00826E05"/>
    <w:rsid w:val="008332D2"/>
    <w:rsid w:val="00834639"/>
    <w:rsid w:val="00834CA3"/>
    <w:rsid w:val="00837167"/>
    <w:rsid w:val="00837DC9"/>
    <w:rsid w:val="00843DC9"/>
    <w:rsid w:val="00844926"/>
    <w:rsid w:val="00853E3A"/>
    <w:rsid w:val="0086045E"/>
    <w:rsid w:val="008640F5"/>
    <w:rsid w:val="0088401C"/>
    <w:rsid w:val="00894B49"/>
    <w:rsid w:val="008B1499"/>
    <w:rsid w:val="008C5E2C"/>
    <w:rsid w:val="008E7DD9"/>
    <w:rsid w:val="008F0F30"/>
    <w:rsid w:val="008F2836"/>
    <w:rsid w:val="00912A76"/>
    <w:rsid w:val="00921568"/>
    <w:rsid w:val="00925186"/>
    <w:rsid w:val="00930608"/>
    <w:rsid w:val="00931A20"/>
    <w:rsid w:val="009441ED"/>
    <w:rsid w:val="009562C0"/>
    <w:rsid w:val="00993CA6"/>
    <w:rsid w:val="0099562D"/>
    <w:rsid w:val="009C6216"/>
    <w:rsid w:val="009D3CD5"/>
    <w:rsid w:val="009E1AB0"/>
    <w:rsid w:val="00A02A26"/>
    <w:rsid w:val="00A10907"/>
    <w:rsid w:val="00A228D3"/>
    <w:rsid w:val="00A26FF5"/>
    <w:rsid w:val="00A330A2"/>
    <w:rsid w:val="00A342FF"/>
    <w:rsid w:val="00A36145"/>
    <w:rsid w:val="00A442D9"/>
    <w:rsid w:val="00A611CB"/>
    <w:rsid w:val="00A6649C"/>
    <w:rsid w:val="00A72B75"/>
    <w:rsid w:val="00A7322E"/>
    <w:rsid w:val="00A76F88"/>
    <w:rsid w:val="00A949CD"/>
    <w:rsid w:val="00A96631"/>
    <w:rsid w:val="00AA156C"/>
    <w:rsid w:val="00AB51C1"/>
    <w:rsid w:val="00AE672B"/>
    <w:rsid w:val="00AF6CF4"/>
    <w:rsid w:val="00B01DFB"/>
    <w:rsid w:val="00B17F69"/>
    <w:rsid w:val="00B248E6"/>
    <w:rsid w:val="00B340C2"/>
    <w:rsid w:val="00B35A2C"/>
    <w:rsid w:val="00B67651"/>
    <w:rsid w:val="00B81E4B"/>
    <w:rsid w:val="00B92D4E"/>
    <w:rsid w:val="00B95C52"/>
    <w:rsid w:val="00BB05D4"/>
    <w:rsid w:val="00BB6844"/>
    <w:rsid w:val="00BE0C26"/>
    <w:rsid w:val="00BF3465"/>
    <w:rsid w:val="00BF4587"/>
    <w:rsid w:val="00BF674C"/>
    <w:rsid w:val="00C000EB"/>
    <w:rsid w:val="00C0038C"/>
    <w:rsid w:val="00C01585"/>
    <w:rsid w:val="00C12FEC"/>
    <w:rsid w:val="00C14115"/>
    <w:rsid w:val="00C17B4E"/>
    <w:rsid w:val="00C17D0C"/>
    <w:rsid w:val="00C24286"/>
    <w:rsid w:val="00C30204"/>
    <w:rsid w:val="00C55080"/>
    <w:rsid w:val="00C63336"/>
    <w:rsid w:val="00C67CAD"/>
    <w:rsid w:val="00C906CC"/>
    <w:rsid w:val="00C9787C"/>
    <w:rsid w:val="00CE50ED"/>
    <w:rsid w:val="00D12536"/>
    <w:rsid w:val="00D27277"/>
    <w:rsid w:val="00D36DB4"/>
    <w:rsid w:val="00D7098E"/>
    <w:rsid w:val="00D73827"/>
    <w:rsid w:val="00D928F2"/>
    <w:rsid w:val="00DD74BF"/>
    <w:rsid w:val="00DE59F5"/>
    <w:rsid w:val="00DF3496"/>
    <w:rsid w:val="00E0699A"/>
    <w:rsid w:val="00E33407"/>
    <w:rsid w:val="00E50412"/>
    <w:rsid w:val="00E60B8E"/>
    <w:rsid w:val="00E65905"/>
    <w:rsid w:val="00E82E0D"/>
    <w:rsid w:val="00EA24A8"/>
    <w:rsid w:val="00EA4C10"/>
    <w:rsid w:val="00ED0964"/>
    <w:rsid w:val="00F15B03"/>
    <w:rsid w:val="00F54C53"/>
    <w:rsid w:val="00F7190A"/>
    <w:rsid w:val="00F777CB"/>
    <w:rsid w:val="00F91144"/>
    <w:rsid w:val="00F918E8"/>
    <w:rsid w:val="00FB2C95"/>
    <w:rsid w:val="00FE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3F8019"/>
  <w15:docId w15:val="{ABEF427B-6041-4EBC-B3DB-2C510752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itre2">
    <w:name w:val="heading 2"/>
    <w:basedOn w:val="Normal"/>
    <w:next w:val="Normal"/>
    <w:link w:val="Titre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itre3">
    <w:name w:val="heading 3"/>
    <w:basedOn w:val="Normal"/>
    <w:next w:val="Normal"/>
    <w:link w:val="Titre3Car"/>
    <w:uiPriority w:val="3"/>
    <w:unhideWhenUsed/>
    <w:qFormat/>
    <w:pPr>
      <w:keepNext/>
      <w:keepLines/>
      <w:spacing w:before="120" w:after="0"/>
      <w:outlineLvl w:val="2"/>
    </w:pPr>
    <w:rPr>
      <w:b/>
      <w:bCs/>
    </w:rPr>
  </w:style>
  <w:style w:type="paragraph" w:styleId="Titre4">
    <w:name w:val="heading 4"/>
    <w:basedOn w:val="Normal"/>
    <w:next w:val="Normal"/>
    <w:link w:val="Titre4Car"/>
    <w:uiPriority w:val="3"/>
    <w:unhideWhenUsed/>
    <w:qFormat/>
    <w:pPr>
      <w:keepNext/>
      <w:keepLines/>
      <w:spacing w:before="160" w:after="0"/>
      <w:outlineLvl w:val="3"/>
    </w:pPr>
    <w:rPr>
      <w:rFonts w:asciiTheme="majorHAnsi" w:eastAsiaTheme="majorEastAsia" w:hAnsiTheme="majorHAnsi" w:cstheme="majorBidi"/>
    </w:rPr>
  </w:style>
  <w:style w:type="paragraph" w:styleId="Titre5">
    <w:name w:val="heading 5"/>
    <w:basedOn w:val="Normal"/>
    <w:next w:val="Normal"/>
    <w:link w:val="Titre5Car"/>
    <w:uiPriority w:val="9"/>
    <w:semiHidden/>
    <w:unhideWhenUsed/>
    <w:qFormat/>
    <w:rsid w:val="00511B10"/>
    <w:pPr>
      <w:keepNext/>
      <w:keepLines/>
      <w:spacing w:before="40" w:after="0"/>
      <w:outlineLvl w:val="4"/>
    </w:pPr>
    <w:rPr>
      <w:rFonts w:asciiTheme="majorHAnsi" w:eastAsiaTheme="majorEastAsia" w:hAnsiTheme="majorHAnsi" w:cstheme="majorBidi"/>
      <w:color w:val="AF4E12" w:themeColor="accent1" w:themeShade="BF"/>
    </w:rPr>
  </w:style>
  <w:style w:type="paragraph" w:styleId="Titre7">
    <w:name w:val="heading 7"/>
    <w:basedOn w:val="Normal"/>
    <w:next w:val="Normal"/>
    <w:link w:val="Titre7Car"/>
    <w:uiPriority w:val="9"/>
    <w:semiHidden/>
    <w:unhideWhenUsed/>
    <w:qFormat/>
    <w:rsid w:val="00DD74BF"/>
    <w:pPr>
      <w:keepNext/>
      <w:keepLines/>
      <w:spacing w:before="40" w:after="0"/>
      <w:outlineLvl w:val="6"/>
    </w:pPr>
    <w:rPr>
      <w:rFonts w:asciiTheme="majorHAnsi" w:eastAsiaTheme="majorEastAsia" w:hAnsiTheme="majorHAnsi" w:cstheme="majorBidi"/>
      <w:i/>
      <w:iCs/>
      <w:color w:val="74340C" w:themeColor="accent1" w:themeShade="7F"/>
    </w:rPr>
  </w:style>
  <w:style w:type="paragraph" w:styleId="Titre8">
    <w:name w:val="heading 8"/>
    <w:basedOn w:val="Normal"/>
    <w:next w:val="Normal"/>
    <w:link w:val="Titre8Car"/>
    <w:uiPriority w:val="9"/>
    <w:semiHidden/>
    <w:unhideWhenUsed/>
    <w:qFormat/>
    <w:rsid w:val="00DD74B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styleId="Titre">
    <w:name w:val="Title"/>
    <w:basedOn w:val="Normal"/>
    <w:link w:val="Titre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reCar">
    <w:name w:val="Titre Car"/>
    <w:basedOn w:val="Policepardfaut"/>
    <w:link w:val="Titre"/>
    <w:uiPriority w:val="1"/>
    <w:rPr>
      <w:rFonts w:asciiTheme="majorHAnsi" w:eastAsiaTheme="majorEastAsia" w:hAnsiTheme="majorHAnsi" w:cstheme="majorBidi"/>
      <w:b/>
      <w:bCs/>
      <w:caps/>
      <w:kern w:val="28"/>
      <w:sz w:val="78"/>
    </w:rPr>
  </w:style>
  <w:style w:type="paragraph" w:styleId="Sous-titre">
    <w:name w:val="Subtitle"/>
    <w:basedOn w:val="Normal"/>
    <w:next w:val="Normal"/>
    <w:link w:val="Sous-titre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ous-titreCar">
    <w:name w:val="Sous-titre Car"/>
    <w:basedOn w:val="Policepardfaut"/>
    <w:link w:val="Sous-titre"/>
    <w:uiPriority w:val="2"/>
    <w:rPr>
      <w:rFonts w:asciiTheme="majorHAnsi" w:eastAsiaTheme="majorEastAsia" w:hAnsiTheme="majorHAnsi" w:cstheme="majorBidi"/>
      <w:color w:val="5A5A5A" w:themeColor="text1" w:themeTint="A5"/>
      <w:sz w:val="24"/>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Pr>
      <w:rFonts w:asciiTheme="majorHAnsi" w:eastAsiaTheme="majorEastAsia" w:hAnsiTheme="majorHAnsi" w:cstheme="majorBidi"/>
      <w:b/>
      <w:bCs/>
      <w:caps/>
      <w:color w:val="E76A1D" w:themeColor="accent1"/>
      <w:sz w:val="24"/>
    </w:rPr>
  </w:style>
  <w:style w:type="paragraph" w:customStyle="1" w:styleId="TitreBloc">
    <w:name w:val="Titre Bloc"/>
    <w:basedOn w:val="Normal"/>
    <w:next w:val="Normalcentr"/>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Lgende">
    <w:name w:val="caption"/>
    <w:basedOn w:val="Normal"/>
    <w:next w:val="Normal"/>
    <w:uiPriority w:val="3"/>
    <w:unhideWhenUsed/>
    <w:qFormat/>
    <w:pPr>
      <w:spacing w:before="120" w:after="0" w:line="240" w:lineRule="auto"/>
    </w:pPr>
    <w:rPr>
      <w:i/>
      <w:iCs/>
      <w:color w:val="595959" w:themeColor="text1" w:themeTint="A6"/>
      <w:sz w:val="14"/>
    </w:rPr>
  </w:style>
  <w:style w:type="paragraph" w:styleId="Normalcentr">
    <w:name w:val="Block Text"/>
    <w:basedOn w:val="Normal"/>
    <w:uiPriority w:val="3"/>
    <w:unhideWhenUsed/>
    <w:qFormat/>
    <w:pPr>
      <w:spacing w:after="180" w:line="312" w:lineRule="auto"/>
      <w:ind w:left="288" w:right="288"/>
    </w:pPr>
    <w:rPr>
      <w:color w:val="FFFFFF" w:themeColor="background1"/>
      <w:sz w:val="22"/>
    </w:rPr>
  </w:style>
  <w:style w:type="character" w:customStyle="1" w:styleId="Titre2Car">
    <w:name w:val="Titre 2 Car"/>
    <w:basedOn w:val="Policepardfaut"/>
    <w:link w:val="Titre2"/>
    <w:uiPriority w:val="3"/>
    <w:rPr>
      <w:rFonts w:asciiTheme="majorHAnsi" w:eastAsiaTheme="majorEastAsia" w:hAnsiTheme="majorHAnsi" w:cstheme="majorBidi"/>
      <w:color w:val="E76A1D" w:themeColor="accent1"/>
      <w:sz w:val="24"/>
    </w:rPr>
  </w:style>
  <w:style w:type="character" w:customStyle="1" w:styleId="Titre3Car">
    <w:name w:val="Titre 3 Car"/>
    <w:basedOn w:val="Policepardfaut"/>
    <w:link w:val="Titre3"/>
    <w:uiPriority w:val="3"/>
    <w:rPr>
      <w:b/>
      <w:bCs/>
    </w:rPr>
  </w:style>
  <w:style w:type="paragraph" w:styleId="Citation">
    <w:name w:val="Quote"/>
    <w:basedOn w:val="Normal"/>
    <w:next w:val="Normal"/>
    <w:link w:val="Citation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tionCar">
    <w:name w:val="Citation Car"/>
    <w:basedOn w:val="Policepardfaut"/>
    <w:link w:val="Citation"/>
    <w:uiPriority w:val="3"/>
    <w:rPr>
      <w:i/>
      <w:iCs/>
      <w:color w:val="404040" w:themeColor="text1" w:themeTint="BF"/>
      <w:sz w:val="28"/>
    </w:rPr>
  </w:style>
  <w:style w:type="character" w:customStyle="1" w:styleId="Titre4Car">
    <w:name w:val="Titre 4 Car"/>
    <w:basedOn w:val="Policepardfaut"/>
    <w:link w:val="Titre4"/>
    <w:uiPriority w:val="3"/>
    <w:rPr>
      <w:rFonts w:asciiTheme="majorHAnsi" w:eastAsiaTheme="majorEastAsia" w:hAnsiTheme="majorHAnsi" w:cstheme="majorBidi"/>
    </w:rPr>
  </w:style>
  <w:style w:type="paragraph" w:styleId="Sansinterligne">
    <w:name w:val="No Spacing"/>
    <w:uiPriority w:val="1"/>
    <w:qFormat/>
    <w:pPr>
      <w:spacing w:after="0" w:line="240" w:lineRule="auto"/>
    </w:pPr>
  </w:style>
  <w:style w:type="paragraph" w:customStyle="1" w:styleId="Coordonnes">
    <w:name w:val="Coordonnées"/>
    <w:basedOn w:val="Normal"/>
    <w:uiPriority w:val="4"/>
    <w:qFormat/>
    <w:pPr>
      <w:spacing w:after="0"/>
    </w:pPr>
  </w:style>
  <w:style w:type="character" w:styleId="lev">
    <w:name w:val="Strong"/>
    <w:basedOn w:val="Policepardfaut"/>
    <w:uiPriority w:val="22"/>
    <w:unhideWhenUsed/>
    <w:qFormat/>
    <w:rPr>
      <w:b/>
      <w:bCs/>
      <w:color w:val="5A5A5A" w:themeColor="text1" w:themeTint="A5"/>
    </w:rPr>
  </w:style>
  <w:style w:type="paragraph" w:customStyle="1" w:styleId="TitreContact">
    <w:name w:val="Titr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sation">
    <w:name w:val="Organis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rPr>
  </w:style>
  <w:style w:type="character" w:customStyle="1" w:styleId="TextedebullesCar">
    <w:name w:val="Texte de bulles Car"/>
    <w:basedOn w:val="Policepardfaut"/>
    <w:link w:val="Textedebulles"/>
    <w:uiPriority w:val="99"/>
    <w:semiHidden/>
    <w:rPr>
      <w:rFonts w:ascii="Segoe UI" w:hAnsi="Segoe UI" w:cs="Segoe UI"/>
      <w:sz w:val="18"/>
    </w:rPr>
  </w:style>
  <w:style w:type="paragraph" w:styleId="En-tte">
    <w:name w:val="header"/>
    <w:basedOn w:val="Normal"/>
    <w:link w:val="En-tteCar"/>
    <w:uiPriority w:val="99"/>
    <w:unhideWhenUsed/>
    <w:rsid w:val="00C17B4E"/>
    <w:pPr>
      <w:tabs>
        <w:tab w:val="center" w:pos="4536"/>
        <w:tab w:val="right" w:pos="9072"/>
      </w:tabs>
      <w:spacing w:after="0" w:line="240" w:lineRule="auto"/>
    </w:pPr>
  </w:style>
  <w:style w:type="character" w:customStyle="1" w:styleId="En-tteCar">
    <w:name w:val="En-tête Car"/>
    <w:basedOn w:val="Policepardfaut"/>
    <w:link w:val="En-tte"/>
    <w:uiPriority w:val="99"/>
    <w:rsid w:val="00C17B4E"/>
  </w:style>
  <w:style w:type="paragraph" w:styleId="Pieddepage">
    <w:name w:val="footer"/>
    <w:basedOn w:val="Normal"/>
    <w:link w:val="PieddepageCar"/>
    <w:uiPriority w:val="99"/>
    <w:unhideWhenUsed/>
    <w:rsid w:val="00C17B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7B4E"/>
  </w:style>
  <w:style w:type="paragraph" w:styleId="Paragraphedeliste">
    <w:name w:val="List Paragraph"/>
    <w:basedOn w:val="Normal"/>
    <w:uiPriority w:val="34"/>
    <w:unhideWhenUsed/>
    <w:qFormat/>
    <w:rsid w:val="005A0503"/>
    <w:pPr>
      <w:ind w:left="720"/>
      <w:contextualSpacing/>
    </w:pPr>
  </w:style>
  <w:style w:type="character" w:styleId="Accentuation">
    <w:name w:val="Emphasis"/>
    <w:basedOn w:val="Policepardfaut"/>
    <w:uiPriority w:val="20"/>
    <w:qFormat/>
    <w:rsid w:val="002A3E48"/>
    <w:rPr>
      <w:i/>
      <w:iCs/>
    </w:rPr>
  </w:style>
  <w:style w:type="paragraph" w:styleId="NormalWeb">
    <w:name w:val="Normal (Web)"/>
    <w:basedOn w:val="Normal"/>
    <w:uiPriority w:val="99"/>
    <w:semiHidden/>
    <w:unhideWhenUsed/>
    <w:rsid w:val="00192966"/>
    <w:pPr>
      <w:spacing w:before="100" w:beforeAutospacing="1" w:after="100" w:afterAutospacing="1" w:line="240" w:lineRule="auto"/>
    </w:pPr>
    <w:rPr>
      <w:rFonts w:ascii="Times New Roman" w:eastAsia="Times New Roman" w:hAnsi="Times New Roman" w:cs="Times New Roman"/>
      <w:color w:val="auto"/>
      <w:kern w:val="0"/>
      <w:sz w:val="24"/>
      <w:szCs w:val="24"/>
      <w:lang w:val="fr-FR" w:eastAsia="fr-FR"/>
      <w14:ligatures w14:val="none"/>
    </w:rPr>
  </w:style>
  <w:style w:type="character" w:customStyle="1" w:styleId="Titre7Car">
    <w:name w:val="Titre 7 Car"/>
    <w:basedOn w:val="Policepardfaut"/>
    <w:link w:val="Titre7"/>
    <w:uiPriority w:val="9"/>
    <w:semiHidden/>
    <w:rsid w:val="00DD74BF"/>
    <w:rPr>
      <w:rFonts w:asciiTheme="majorHAnsi" w:eastAsiaTheme="majorEastAsia" w:hAnsiTheme="majorHAnsi" w:cstheme="majorBidi"/>
      <w:i/>
      <w:iCs/>
      <w:color w:val="74340C" w:themeColor="accent1" w:themeShade="7F"/>
    </w:rPr>
  </w:style>
  <w:style w:type="character" w:customStyle="1" w:styleId="Titre8Car">
    <w:name w:val="Titre 8 Car"/>
    <w:basedOn w:val="Policepardfaut"/>
    <w:link w:val="Titre8"/>
    <w:uiPriority w:val="9"/>
    <w:semiHidden/>
    <w:rsid w:val="00DD74BF"/>
    <w:rPr>
      <w:rFonts w:asciiTheme="majorHAnsi" w:eastAsiaTheme="majorEastAsia" w:hAnsiTheme="majorHAnsi" w:cstheme="majorBidi"/>
      <w:color w:val="272727" w:themeColor="text1" w:themeTint="D8"/>
      <w:sz w:val="21"/>
      <w:szCs w:val="21"/>
    </w:rPr>
  </w:style>
  <w:style w:type="paragraph" w:styleId="Corpsdetexte2">
    <w:name w:val="Body Text 2"/>
    <w:basedOn w:val="Normal"/>
    <w:link w:val="Corpsdetexte2Car"/>
    <w:rsid w:val="00DD74BF"/>
    <w:pPr>
      <w:spacing w:after="0" w:line="240" w:lineRule="auto"/>
      <w:jc w:val="both"/>
    </w:pPr>
    <w:rPr>
      <w:rFonts w:ascii="Comic Sans MS" w:eastAsia="Times New Roman" w:hAnsi="Comic Sans MS" w:cs="Times New Roman"/>
      <w:color w:val="auto"/>
      <w:kern w:val="0"/>
      <w:sz w:val="32"/>
      <w:lang w:val="fr-FR" w:eastAsia="fr-FR"/>
      <w14:ligatures w14:val="none"/>
    </w:rPr>
  </w:style>
  <w:style w:type="character" w:customStyle="1" w:styleId="Corpsdetexte2Car">
    <w:name w:val="Corps de texte 2 Car"/>
    <w:basedOn w:val="Policepardfaut"/>
    <w:link w:val="Corpsdetexte2"/>
    <w:rsid w:val="00DD74BF"/>
    <w:rPr>
      <w:rFonts w:ascii="Comic Sans MS" w:eastAsia="Times New Roman" w:hAnsi="Comic Sans MS" w:cs="Times New Roman"/>
      <w:color w:val="auto"/>
      <w:kern w:val="0"/>
      <w:sz w:val="32"/>
      <w:lang w:val="fr-FR" w:eastAsia="fr-FR"/>
      <w14:ligatures w14:val="none"/>
    </w:rPr>
  </w:style>
  <w:style w:type="paragraph" w:customStyle="1" w:styleId="CarCarCarCarCarCarCar">
    <w:name w:val="Car Car Car Car Car Car Car"/>
    <w:basedOn w:val="Normal"/>
    <w:rsid w:val="00AA156C"/>
    <w:pPr>
      <w:spacing w:after="160" w:line="240" w:lineRule="exact"/>
    </w:pPr>
    <w:rPr>
      <w:rFonts w:ascii="Tahoma" w:eastAsia="Times New Roman" w:hAnsi="Tahoma" w:cs="Times New Roman"/>
      <w:color w:val="auto"/>
      <w:kern w:val="0"/>
      <w:lang w:eastAsia="en-US"/>
      <w14:ligatures w14:val="none"/>
    </w:rPr>
  </w:style>
  <w:style w:type="character" w:styleId="Lienhypertexte">
    <w:name w:val="Hyperlink"/>
    <w:rsid w:val="00AA156C"/>
    <w:rPr>
      <w:color w:val="0000FF"/>
      <w:u w:val="single"/>
    </w:rPr>
  </w:style>
  <w:style w:type="character" w:customStyle="1" w:styleId="hgkelc">
    <w:name w:val="hgkelc"/>
    <w:basedOn w:val="Policepardfaut"/>
    <w:rsid w:val="009D3CD5"/>
  </w:style>
  <w:style w:type="paragraph" w:customStyle="1" w:styleId="msonormalsandbox">
    <w:name w:val="msonormal_sandbox"/>
    <w:basedOn w:val="Normal"/>
    <w:rsid w:val="008F0F30"/>
    <w:pPr>
      <w:spacing w:before="100" w:beforeAutospacing="1" w:after="100" w:afterAutospacing="1" w:line="240" w:lineRule="auto"/>
    </w:pPr>
    <w:rPr>
      <w:rFonts w:ascii="Times New Roman" w:eastAsia="Times New Roman" w:hAnsi="Times New Roman" w:cs="Times New Roman"/>
      <w:color w:val="auto"/>
      <w:kern w:val="0"/>
      <w:sz w:val="24"/>
      <w:szCs w:val="24"/>
      <w:lang w:val="fr-FR" w:eastAsia="fr-FR"/>
      <w14:ligatures w14:val="none"/>
    </w:rPr>
  </w:style>
  <w:style w:type="paragraph" w:customStyle="1" w:styleId="Standard">
    <w:name w:val="Standard"/>
    <w:rsid w:val="00087D3B"/>
    <w:pPr>
      <w:widowControl w:val="0"/>
      <w:suppressAutoHyphens/>
      <w:autoSpaceDN w:val="0"/>
      <w:spacing w:after="0" w:line="240" w:lineRule="auto"/>
      <w:textAlignment w:val="baseline"/>
    </w:pPr>
    <w:rPr>
      <w:rFonts w:ascii="Times New Roman" w:eastAsia="SimSun" w:hAnsi="Times New Roman" w:cs="Lucida Sans"/>
      <w:color w:val="auto"/>
      <w:kern w:val="3"/>
      <w:sz w:val="24"/>
      <w:szCs w:val="24"/>
      <w:lang w:val="fr-FR" w:eastAsia="zh-CN" w:bidi="hi-IN"/>
      <w14:ligatures w14:val="none"/>
    </w:rPr>
  </w:style>
  <w:style w:type="character" w:customStyle="1" w:styleId="Titre5Car">
    <w:name w:val="Titre 5 Car"/>
    <w:basedOn w:val="Policepardfaut"/>
    <w:link w:val="Titre5"/>
    <w:uiPriority w:val="9"/>
    <w:semiHidden/>
    <w:rsid w:val="00511B10"/>
    <w:rPr>
      <w:rFonts w:asciiTheme="majorHAnsi" w:eastAsiaTheme="majorEastAsia" w:hAnsiTheme="majorHAnsi" w:cstheme="majorBidi"/>
      <w:color w:val="AF4E12" w:themeColor="accent1" w:themeShade="BF"/>
    </w:rPr>
  </w:style>
  <w:style w:type="character" w:styleId="Mentionnonrsolue">
    <w:name w:val="Unresolved Mention"/>
    <w:basedOn w:val="Policepardfaut"/>
    <w:uiPriority w:val="99"/>
    <w:semiHidden/>
    <w:unhideWhenUsed/>
    <w:rsid w:val="00511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20664">
      <w:bodyDiv w:val="1"/>
      <w:marLeft w:val="0"/>
      <w:marRight w:val="0"/>
      <w:marTop w:val="0"/>
      <w:marBottom w:val="0"/>
      <w:divBdr>
        <w:top w:val="none" w:sz="0" w:space="0" w:color="auto"/>
        <w:left w:val="none" w:sz="0" w:space="0" w:color="auto"/>
        <w:bottom w:val="none" w:sz="0" w:space="0" w:color="auto"/>
        <w:right w:val="none" w:sz="0" w:space="0" w:color="auto"/>
      </w:divBdr>
      <w:divsChild>
        <w:div w:id="1011108326">
          <w:marLeft w:val="0"/>
          <w:marRight w:val="0"/>
          <w:marTop w:val="0"/>
          <w:marBottom w:val="0"/>
          <w:divBdr>
            <w:top w:val="none" w:sz="0" w:space="0" w:color="auto"/>
            <w:left w:val="none" w:sz="0" w:space="0" w:color="auto"/>
            <w:bottom w:val="none" w:sz="0" w:space="0" w:color="auto"/>
            <w:right w:val="none" w:sz="0" w:space="0" w:color="auto"/>
          </w:divBdr>
          <w:divsChild>
            <w:div w:id="12421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553">
      <w:bodyDiv w:val="1"/>
      <w:marLeft w:val="0"/>
      <w:marRight w:val="0"/>
      <w:marTop w:val="0"/>
      <w:marBottom w:val="0"/>
      <w:divBdr>
        <w:top w:val="none" w:sz="0" w:space="0" w:color="auto"/>
        <w:left w:val="none" w:sz="0" w:space="0" w:color="auto"/>
        <w:bottom w:val="none" w:sz="0" w:space="0" w:color="auto"/>
        <w:right w:val="none" w:sz="0" w:space="0" w:color="auto"/>
      </w:divBdr>
    </w:div>
    <w:div w:id="203950776">
      <w:bodyDiv w:val="1"/>
      <w:marLeft w:val="0"/>
      <w:marRight w:val="0"/>
      <w:marTop w:val="0"/>
      <w:marBottom w:val="0"/>
      <w:divBdr>
        <w:top w:val="none" w:sz="0" w:space="0" w:color="auto"/>
        <w:left w:val="none" w:sz="0" w:space="0" w:color="auto"/>
        <w:bottom w:val="none" w:sz="0" w:space="0" w:color="auto"/>
        <w:right w:val="none" w:sz="0" w:space="0" w:color="auto"/>
      </w:divBdr>
    </w:div>
    <w:div w:id="214976851">
      <w:bodyDiv w:val="1"/>
      <w:marLeft w:val="0"/>
      <w:marRight w:val="0"/>
      <w:marTop w:val="0"/>
      <w:marBottom w:val="0"/>
      <w:divBdr>
        <w:top w:val="none" w:sz="0" w:space="0" w:color="auto"/>
        <w:left w:val="none" w:sz="0" w:space="0" w:color="auto"/>
        <w:bottom w:val="none" w:sz="0" w:space="0" w:color="auto"/>
        <w:right w:val="none" w:sz="0" w:space="0" w:color="auto"/>
      </w:divBdr>
      <w:divsChild>
        <w:div w:id="323053897">
          <w:marLeft w:val="0"/>
          <w:marRight w:val="0"/>
          <w:marTop w:val="0"/>
          <w:marBottom w:val="300"/>
          <w:divBdr>
            <w:top w:val="none" w:sz="0" w:space="0" w:color="auto"/>
            <w:left w:val="none" w:sz="0" w:space="0" w:color="auto"/>
            <w:bottom w:val="none" w:sz="0" w:space="0" w:color="auto"/>
            <w:right w:val="none" w:sz="0" w:space="0" w:color="auto"/>
          </w:divBdr>
          <w:divsChild>
            <w:div w:id="909582365">
              <w:marLeft w:val="0"/>
              <w:marRight w:val="0"/>
              <w:marTop w:val="0"/>
              <w:marBottom w:val="0"/>
              <w:divBdr>
                <w:top w:val="none" w:sz="0" w:space="0" w:color="auto"/>
                <w:left w:val="none" w:sz="0" w:space="0" w:color="auto"/>
                <w:bottom w:val="none" w:sz="0" w:space="0" w:color="auto"/>
                <w:right w:val="none" w:sz="0" w:space="0" w:color="auto"/>
              </w:divBdr>
              <w:divsChild>
                <w:div w:id="9667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7787">
          <w:marLeft w:val="0"/>
          <w:marRight w:val="0"/>
          <w:marTop w:val="600"/>
          <w:marBottom w:val="600"/>
          <w:divBdr>
            <w:top w:val="none" w:sz="0" w:space="0" w:color="auto"/>
            <w:left w:val="none" w:sz="0" w:space="0" w:color="auto"/>
            <w:bottom w:val="none" w:sz="0" w:space="0" w:color="auto"/>
            <w:right w:val="none" w:sz="0" w:space="0" w:color="auto"/>
          </w:divBdr>
          <w:divsChild>
            <w:div w:id="20967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63802">
      <w:bodyDiv w:val="1"/>
      <w:marLeft w:val="0"/>
      <w:marRight w:val="0"/>
      <w:marTop w:val="0"/>
      <w:marBottom w:val="0"/>
      <w:divBdr>
        <w:top w:val="none" w:sz="0" w:space="0" w:color="auto"/>
        <w:left w:val="none" w:sz="0" w:space="0" w:color="auto"/>
        <w:bottom w:val="none" w:sz="0" w:space="0" w:color="auto"/>
        <w:right w:val="none" w:sz="0" w:space="0" w:color="auto"/>
      </w:divBdr>
    </w:div>
    <w:div w:id="268044828">
      <w:bodyDiv w:val="1"/>
      <w:marLeft w:val="0"/>
      <w:marRight w:val="0"/>
      <w:marTop w:val="0"/>
      <w:marBottom w:val="0"/>
      <w:divBdr>
        <w:top w:val="none" w:sz="0" w:space="0" w:color="auto"/>
        <w:left w:val="none" w:sz="0" w:space="0" w:color="auto"/>
        <w:bottom w:val="none" w:sz="0" w:space="0" w:color="auto"/>
        <w:right w:val="none" w:sz="0" w:space="0" w:color="auto"/>
      </w:divBdr>
    </w:div>
    <w:div w:id="275332216">
      <w:bodyDiv w:val="1"/>
      <w:marLeft w:val="0"/>
      <w:marRight w:val="0"/>
      <w:marTop w:val="0"/>
      <w:marBottom w:val="0"/>
      <w:divBdr>
        <w:top w:val="none" w:sz="0" w:space="0" w:color="auto"/>
        <w:left w:val="none" w:sz="0" w:space="0" w:color="auto"/>
        <w:bottom w:val="none" w:sz="0" w:space="0" w:color="auto"/>
        <w:right w:val="none" w:sz="0" w:space="0" w:color="auto"/>
      </w:divBdr>
    </w:div>
    <w:div w:id="410935807">
      <w:bodyDiv w:val="1"/>
      <w:marLeft w:val="0"/>
      <w:marRight w:val="0"/>
      <w:marTop w:val="0"/>
      <w:marBottom w:val="0"/>
      <w:divBdr>
        <w:top w:val="none" w:sz="0" w:space="0" w:color="auto"/>
        <w:left w:val="none" w:sz="0" w:space="0" w:color="auto"/>
        <w:bottom w:val="none" w:sz="0" w:space="0" w:color="auto"/>
        <w:right w:val="none" w:sz="0" w:space="0" w:color="auto"/>
      </w:divBdr>
      <w:divsChild>
        <w:div w:id="826021766">
          <w:marLeft w:val="0"/>
          <w:marRight w:val="0"/>
          <w:marTop w:val="0"/>
          <w:marBottom w:val="0"/>
          <w:divBdr>
            <w:top w:val="none" w:sz="0" w:space="0" w:color="auto"/>
            <w:left w:val="none" w:sz="0" w:space="0" w:color="auto"/>
            <w:bottom w:val="none" w:sz="0" w:space="0" w:color="auto"/>
            <w:right w:val="none" w:sz="0" w:space="0" w:color="auto"/>
          </w:divBdr>
          <w:divsChild>
            <w:div w:id="1362895782">
              <w:marLeft w:val="0"/>
              <w:marRight w:val="0"/>
              <w:marTop w:val="0"/>
              <w:marBottom w:val="0"/>
              <w:divBdr>
                <w:top w:val="none" w:sz="0" w:space="0" w:color="auto"/>
                <w:left w:val="none" w:sz="0" w:space="0" w:color="auto"/>
                <w:bottom w:val="none" w:sz="0" w:space="0" w:color="auto"/>
                <w:right w:val="none" w:sz="0" w:space="0" w:color="auto"/>
              </w:divBdr>
              <w:divsChild>
                <w:div w:id="744112875">
                  <w:marLeft w:val="0"/>
                  <w:marRight w:val="0"/>
                  <w:marTop w:val="0"/>
                  <w:marBottom w:val="0"/>
                  <w:divBdr>
                    <w:top w:val="none" w:sz="0" w:space="0" w:color="auto"/>
                    <w:left w:val="none" w:sz="0" w:space="0" w:color="auto"/>
                    <w:bottom w:val="none" w:sz="0" w:space="0" w:color="auto"/>
                    <w:right w:val="none" w:sz="0" w:space="0" w:color="auto"/>
                  </w:divBdr>
                  <w:divsChild>
                    <w:div w:id="693919688">
                      <w:marLeft w:val="0"/>
                      <w:marRight w:val="0"/>
                      <w:marTop w:val="0"/>
                      <w:marBottom w:val="0"/>
                      <w:divBdr>
                        <w:top w:val="none" w:sz="0" w:space="0" w:color="auto"/>
                        <w:left w:val="none" w:sz="0" w:space="0" w:color="auto"/>
                        <w:bottom w:val="none" w:sz="0" w:space="0" w:color="auto"/>
                        <w:right w:val="none" w:sz="0" w:space="0" w:color="auto"/>
                      </w:divBdr>
                      <w:divsChild>
                        <w:div w:id="122844423">
                          <w:marLeft w:val="0"/>
                          <w:marRight w:val="0"/>
                          <w:marTop w:val="0"/>
                          <w:marBottom w:val="0"/>
                          <w:divBdr>
                            <w:top w:val="none" w:sz="0" w:space="0" w:color="auto"/>
                            <w:left w:val="none" w:sz="0" w:space="0" w:color="auto"/>
                            <w:bottom w:val="none" w:sz="0" w:space="0" w:color="auto"/>
                            <w:right w:val="none" w:sz="0" w:space="0" w:color="auto"/>
                          </w:divBdr>
                          <w:divsChild>
                            <w:div w:id="2017341023">
                              <w:marLeft w:val="0"/>
                              <w:marRight w:val="0"/>
                              <w:marTop w:val="0"/>
                              <w:marBottom w:val="0"/>
                              <w:divBdr>
                                <w:top w:val="none" w:sz="0" w:space="0" w:color="auto"/>
                                <w:left w:val="none" w:sz="0" w:space="0" w:color="auto"/>
                                <w:bottom w:val="none" w:sz="0" w:space="0" w:color="auto"/>
                                <w:right w:val="none" w:sz="0" w:space="0" w:color="auto"/>
                              </w:divBdr>
                              <w:divsChild>
                                <w:div w:id="15217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726654">
          <w:marLeft w:val="0"/>
          <w:marRight w:val="0"/>
          <w:marTop w:val="0"/>
          <w:marBottom w:val="0"/>
          <w:divBdr>
            <w:top w:val="none" w:sz="0" w:space="0" w:color="auto"/>
            <w:left w:val="none" w:sz="0" w:space="0" w:color="auto"/>
            <w:bottom w:val="none" w:sz="0" w:space="0" w:color="auto"/>
            <w:right w:val="none" w:sz="0" w:space="0" w:color="auto"/>
          </w:divBdr>
          <w:divsChild>
            <w:div w:id="551768056">
              <w:marLeft w:val="0"/>
              <w:marRight w:val="0"/>
              <w:marTop w:val="0"/>
              <w:marBottom w:val="0"/>
              <w:divBdr>
                <w:top w:val="none" w:sz="0" w:space="0" w:color="auto"/>
                <w:left w:val="none" w:sz="0" w:space="0" w:color="auto"/>
                <w:bottom w:val="none" w:sz="0" w:space="0" w:color="auto"/>
                <w:right w:val="none" w:sz="0" w:space="0" w:color="auto"/>
              </w:divBdr>
              <w:divsChild>
                <w:div w:id="657198465">
                  <w:marLeft w:val="0"/>
                  <w:marRight w:val="0"/>
                  <w:marTop w:val="0"/>
                  <w:marBottom w:val="0"/>
                  <w:divBdr>
                    <w:top w:val="none" w:sz="0" w:space="0" w:color="auto"/>
                    <w:left w:val="none" w:sz="0" w:space="0" w:color="auto"/>
                    <w:bottom w:val="none" w:sz="0" w:space="0" w:color="auto"/>
                    <w:right w:val="none" w:sz="0" w:space="0" w:color="auto"/>
                  </w:divBdr>
                  <w:divsChild>
                    <w:div w:id="308635760">
                      <w:marLeft w:val="0"/>
                      <w:marRight w:val="0"/>
                      <w:marTop w:val="0"/>
                      <w:marBottom w:val="0"/>
                      <w:divBdr>
                        <w:top w:val="none" w:sz="0" w:space="0" w:color="auto"/>
                        <w:left w:val="none" w:sz="0" w:space="0" w:color="auto"/>
                        <w:bottom w:val="none" w:sz="0" w:space="0" w:color="auto"/>
                        <w:right w:val="none" w:sz="0" w:space="0" w:color="auto"/>
                      </w:divBdr>
                      <w:divsChild>
                        <w:div w:id="771320797">
                          <w:marLeft w:val="0"/>
                          <w:marRight w:val="0"/>
                          <w:marTop w:val="0"/>
                          <w:marBottom w:val="0"/>
                          <w:divBdr>
                            <w:top w:val="none" w:sz="0" w:space="0" w:color="auto"/>
                            <w:left w:val="none" w:sz="0" w:space="0" w:color="auto"/>
                            <w:bottom w:val="none" w:sz="0" w:space="0" w:color="auto"/>
                            <w:right w:val="none" w:sz="0" w:space="0" w:color="auto"/>
                          </w:divBdr>
                          <w:divsChild>
                            <w:div w:id="937828669">
                              <w:marLeft w:val="0"/>
                              <w:marRight w:val="0"/>
                              <w:marTop w:val="0"/>
                              <w:marBottom w:val="0"/>
                              <w:divBdr>
                                <w:top w:val="none" w:sz="0" w:space="0" w:color="auto"/>
                                <w:left w:val="none" w:sz="0" w:space="0" w:color="auto"/>
                                <w:bottom w:val="none" w:sz="0" w:space="0" w:color="auto"/>
                                <w:right w:val="none" w:sz="0" w:space="0" w:color="auto"/>
                              </w:divBdr>
                              <w:divsChild>
                                <w:div w:id="1324697236">
                                  <w:marLeft w:val="0"/>
                                  <w:marRight w:val="0"/>
                                  <w:marTop w:val="0"/>
                                  <w:marBottom w:val="0"/>
                                  <w:divBdr>
                                    <w:top w:val="none" w:sz="0" w:space="0" w:color="auto"/>
                                    <w:left w:val="none" w:sz="0" w:space="0" w:color="auto"/>
                                    <w:bottom w:val="none" w:sz="0" w:space="0" w:color="auto"/>
                                    <w:right w:val="none" w:sz="0" w:space="0" w:color="auto"/>
                                  </w:divBdr>
                                  <w:divsChild>
                                    <w:div w:id="20787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704550">
          <w:marLeft w:val="0"/>
          <w:marRight w:val="0"/>
          <w:marTop w:val="0"/>
          <w:marBottom w:val="0"/>
          <w:divBdr>
            <w:top w:val="none" w:sz="0" w:space="0" w:color="auto"/>
            <w:left w:val="none" w:sz="0" w:space="0" w:color="auto"/>
            <w:bottom w:val="none" w:sz="0" w:space="0" w:color="auto"/>
            <w:right w:val="none" w:sz="0" w:space="0" w:color="auto"/>
          </w:divBdr>
          <w:divsChild>
            <w:div w:id="2072733284">
              <w:marLeft w:val="0"/>
              <w:marRight w:val="0"/>
              <w:marTop w:val="0"/>
              <w:marBottom w:val="0"/>
              <w:divBdr>
                <w:top w:val="none" w:sz="0" w:space="0" w:color="auto"/>
                <w:left w:val="none" w:sz="0" w:space="0" w:color="auto"/>
                <w:bottom w:val="none" w:sz="0" w:space="0" w:color="auto"/>
                <w:right w:val="none" w:sz="0" w:space="0" w:color="auto"/>
              </w:divBdr>
              <w:divsChild>
                <w:div w:id="1389457846">
                  <w:marLeft w:val="0"/>
                  <w:marRight w:val="0"/>
                  <w:marTop w:val="0"/>
                  <w:marBottom w:val="0"/>
                  <w:divBdr>
                    <w:top w:val="none" w:sz="0" w:space="0" w:color="auto"/>
                    <w:left w:val="none" w:sz="0" w:space="0" w:color="auto"/>
                    <w:bottom w:val="none" w:sz="0" w:space="0" w:color="auto"/>
                    <w:right w:val="none" w:sz="0" w:space="0" w:color="auto"/>
                  </w:divBdr>
                  <w:divsChild>
                    <w:div w:id="1685088923">
                      <w:marLeft w:val="0"/>
                      <w:marRight w:val="0"/>
                      <w:marTop w:val="0"/>
                      <w:marBottom w:val="0"/>
                      <w:divBdr>
                        <w:top w:val="none" w:sz="0" w:space="0" w:color="auto"/>
                        <w:left w:val="none" w:sz="0" w:space="0" w:color="auto"/>
                        <w:bottom w:val="none" w:sz="0" w:space="0" w:color="auto"/>
                        <w:right w:val="none" w:sz="0" w:space="0" w:color="auto"/>
                      </w:divBdr>
                      <w:divsChild>
                        <w:div w:id="1887259489">
                          <w:marLeft w:val="0"/>
                          <w:marRight w:val="0"/>
                          <w:marTop w:val="0"/>
                          <w:marBottom w:val="0"/>
                          <w:divBdr>
                            <w:top w:val="none" w:sz="0" w:space="0" w:color="auto"/>
                            <w:left w:val="none" w:sz="0" w:space="0" w:color="auto"/>
                            <w:bottom w:val="none" w:sz="0" w:space="0" w:color="auto"/>
                            <w:right w:val="none" w:sz="0" w:space="0" w:color="auto"/>
                          </w:divBdr>
                          <w:divsChild>
                            <w:div w:id="1415006733">
                              <w:marLeft w:val="0"/>
                              <w:marRight w:val="0"/>
                              <w:marTop w:val="0"/>
                              <w:marBottom w:val="0"/>
                              <w:divBdr>
                                <w:top w:val="none" w:sz="0" w:space="0" w:color="auto"/>
                                <w:left w:val="none" w:sz="0" w:space="0" w:color="auto"/>
                                <w:bottom w:val="none" w:sz="0" w:space="0" w:color="auto"/>
                                <w:right w:val="none" w:sz="0" w:space="0" w:color="auto"/>
                              </w:divBdr>
                              <w:divsChild>
                                <w:div w:id="855270416">
                                  <w:marLeft w:val="0"/>
                                  <w:marRight w:val="0"/>
                                  <w:marTop w:val="0"/>
                                  <w:marBottom w:val="0"/>
                                  <w:divBdr>
                                    <w:top w:val="none" w:sz="0" w:space="0" w:color="auto"/>
                                    <w:left w:val="none" w:sz="0" w:space="0" w:color="auto"/>
                                    <w:bottom w:val="none" w:sz="0" w:space="0" w:color="auto"/>
                                    <w:right w:val="none" w:sz="0" w:space="0" w:color="auto"/>
                                  </w:divBdr>
                                  <w:divsChild>
                                    <w:div w:id="7650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465078">
                  <w:marLeft w:val="0"/>
                  <w:marRight w:val="0"/>
                  <w:marTop w:val="0"/>
                  <w:marBottom w:val="0"/>
                  <w:divBdr>
                    <w:top w:val="none" w:sz="0" w:space="0" w:color="auto"/>
                    <w:left w:val="none" w:sz="0" w:space="0" w:color="auto"/>
                    <w:bottom w:val="none" w:sz="0" w:space="0" w:color="auto"/>
                    <w:right w:val="none" w:sz="0" w:space="0" w:color="auto"/>
                  </w:divBdr>
                  <w:divsChild>
                    <w:div w:id="331833406">
                      <w:marLeft w:val="0"/>
                      <w:marRight w:val="0"/>
                      <w:marTop w:val="0"/>
                      <w:marBottom w:val="0"/>
                      <w:divBdr>
                        <w:top w:val="none" w:sz="0" w:space="0" w:color="auto"/>
                        <w:left w:val="none" w:sz="0" w:space="0" w:color="auto"/>
                        <w:bottom w:val="none" w:sz="0" w:space="0" w:color="auto"/>
                        <w:right w:val="none" w:sz="0" w:space="0" w:color="auto"/>
                      </w:divBdr>
                      <w:divsChild>
                        <w:div w:id="230778327">
                          <w:marLeft w:val="0"/>
                          <w:marRight w:val="0"/>
                          <w:marTop w:val="0"/>
                          <w:marBottom w:val="0"/>
                          <w:divBdr>
                            <w:top w:val="none" w:sz="0" w:space="0" w:color="auto"/>
                            <w:left w:val="none" w:sz="0" w:space="0" w:color="auto"/>
                            <w:bottom w:val="none" w:sz="0" w:space="0" w:color="auto"/>
                            <w:right w:val="none" w:sz="0" w:space="0" w:color="auto"/>
                          </w:divBdr>
                          <w:divsChild>
                            <w:div w:id="1705788287">
                              <w:marLeft w:val="0"/>
                              <w:marRight w:val="0"/>
                              <w:marTop w:val="0"/>
                              <w:marBottom w:val="0"/>
                              <w:divBdr>
                                <w:top w:val="none" w:sz="0" w:space="0" w:color="auto"/>
                                <w:left w:val="none" w:sz="0" w:space="0" w:color="auto"/>
                                <w:bottom w:val="none" w:sz="0" w:space="0" w:color="auto"/>
                                <w:right w:val="none" w:sz="0" w:space="0" w:color="auto"/>
                              </w:divBdr>
                              <w:divsChild>
                                <w:div w:id="1416780105">
                                  <w:marLeft w:val="0"/>
                                  <w:marRight w:val="0"/>
                                  <w:marTop w:val="0"/>
                                  <w:marBottom w:val="0"/>
                                  <w:divBdr>
                                    <w:top w:val="none" w:sz="0" w:space="0" w:color="auto"/>
                                    <w:left w:val="none" w:sz="0" w:space="0" w:color="auto"/>
                                    <w:bottom w:val="none" w:sz="0" w:space="0" w:color="auto"/>
                                    <w:right w:val="none" w:sz="0" w:space="0" w:color="auto"/>
                                  </w:divBdr>
                                  <w:divsChild>
                                    <w:div w:id="188228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762036">
          <w:marLeft w:val="0"/>
          <w:marRight w:val="0"/>
          <w:marTop w:val="0"/>
          <w:marBottom w:val="0"/>
          <w:divBdr>
            <w:top w:val="none" w:sz="0" w:space="0" w:color="auto"/>
            <w:left w:val="none" w:sz="0" w:space="0" w:color="auto"/>
            <w:bottom w:val="none" w:sz="0" w:space="0" w:color="auto"/>
            <w:right w:val="none" w:sz="0" w:space="0" w:color="auto"/>
          </w:divBdr>
          <w:divsChild>
            <w:div w:id="1196819246">
              <w:marLeft w:val="0"/>
              <w:marRight w:val="0"/>
              <w:marTop w:val="0"/>
              <w:marBottom w:val="0"/>
              <w:divBdr>
                <w:top w:val="none" w:sz="0" w:space="0" w:color="auto"/>
                <w:left w:val="none" w:sz="0" w:space="0" w:color="auto"/>
                <w:bottom w:val="none" w:sz="0" w:space="0" w:color="auto"/>
                <w:right w:val="none" w:sz="0" w:space="0" w:color="auto"/>
              </w:divBdr>
              <w:divsChild>
                <w:div w:id="471558055">
                  <w:marLeft w:val="0"/>
                  <w:marRight w:val="0"/>
                  <w:marTop w:val="0"/>
                  <w:marBottom w:val="0"/>
                  <w:divBdr>
                    <w:top w:val="none" w:sz="0" w:space="0" w:color="auto"/>
                    <w:left w:val="none" w:sz="0" w:space="0" w:color="auto"/>
                    <w:bottom w:val="none" w:sz="0" w:space="0" w:color="auto"/>
                    <w:right w:val="none" w:sz="0" w:space="0" w:color="auto"/>
                  </w:divBdr>
                  <w:divsChild>
                    <w:div w:id="1572811990">
                      <w:marLeft w:val="0"/>
                      <w:marRight w:val="0"/>
                      <w:marTop w:val="0"/>
                      <w:marBottom w:val="0"/>
                      <w:divBdr>
                        <w:top w:val="none" w:sz="0" w:space="0" w:color="auto"/>
                        <w:left w:val="none" w:sz="0" w:space="0" w:color="auto"/>
                        <w:bottom w:val="none" w:sz="0" w:space="0" w:color="auto"/>
                        <w:right w:val="none" w:sz="0" w:space="0" w:color="auto"/>
                      </w:divBdr>
                      <w:divsChild>
                        <w:div w:id="587153939">
                          <w:marLeft w:val="0"/>
                          <w:marRight w:val="0"/>
                          <w:marTop w:val="0"/>
                          <w:marBottom w:val="0"/>
                          <w:divBdr>
                            <w:top w:val="none" w:sz="0" w:space="0" w:color="auto"/>
                            <w:left w:val="none" w:sz="0" w:space="0" w:color="auto"/>
                            <w:bottom w:val="none" w:sz="0" w:space="0" w:color="auto"/>
                            <w:right w:val="none" w:sz="0" w:space="0" w:color="auto"/>
                          </w:divBdr>
                          <w:divsChild>
                            <w:div w:id="664481259">
                              <w:marLeft w:val="0"/>
                              <w:marRight w:val="0"/>
                              <w:marTop w:val="0"/>
                              <w:marBottom w:val="0"/>
                              <w:divBdr>
                                <w:top w:val="none" w:sz="0" w:space="0" w:color="auto"/>
                                <w:left w:val="none" w:sz="0" w:space="0" w:color="auto"/>
                                <w:bottom w:val="none" w:sz="0" w:space="0" w:color="auto"/>
                                <w:right w:val="none" w:sz="0" w:space="0" w:color="auto"/>
                              </w:divBdr>
                              <w:divsChild>
                                <w:div w:id="217589467">
                                  <w:marLeft w:val="0"/>
                                  <w:marRight w:val="0"/>
                                  <w:marTop w:val="0"/>
                                  <w:marBottom w:val="0"/>
                                  <w:divBdr>
                                    <w:top w:val="none" w:sz="0" w:space="0" w:color="auto"/>
                                    <w:left w:val="none" w:sz="0" w:space="0" w:color="auto"/>
                                    <w:bottom w:val="none" w:sz="0" w:space="0" w:color="auto"/>
                                    <w:right w:val="none" w:sz="0" w:space="0" w:color="auto"/>
                                  </w:divBdr>
                                  <w:divsChild>
                                    <w:div w:id="19567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596">
                  <w:marLeft w:val="0"/>
                  <w:marRight w:val="0"/>
                  <w:marTop w:val="0"/>
                  <w:marBottom w:val="0"/>
                  <w:divBdr>
                    <w:top w:val="none" w:sz="0" w:space="0" w:color="auto"/>
                    <w:left w:val="none" w:sz="0" w:space="0" w:color="auto"/>
                    <w:bottom w:val="none" w:sz="0" w:space="0" w:color="auto"/>
                    <w:right w:val="none" w:sz="0" w:space="0" w:color="auto"/>
                  </w:divBdr>
                  <w:divsChild>
                    <w:div w:id="632758451">
                      <w:marLeft w:val="0"/>
                      <w:marRight w:val="0"/>
                      <w:marTop w:val="0"/>
                      <w:marBottom w:val="0"/>
                      <w:divBdr>
                        <w:top w:val="none" w:sz="0" w:space="0" w:color="auto"/>
                        <w:left w:val="none" w:sz="0" w:space="0" w:color="auto"/>
                        <w:bottom w:val="none" w:sz="0" w:space="0" w:color="auto"/>
                        <w:right w:val="none" w:sz="0" w:space="0" w:color="auto"/>
                      </w:divBdr>
                      <w:divsChild>
                        <w:div w:id="473570180">
                          <w:marLeft w:val="0"/>
                          <w:marRight w:val="0"/>
                          <w:marTop w:val="0"/>
                          <w:marBottom w:val="0"/>
                          <w:divBdr>
                            <w:top w:val="none" w:sz="0" w:space="0" w:color="auto"/>
                            <w:left w:val="none" w:sz="0" w:space="0" w:color="auto"/>
                            <w:bottom w:val="none" w:sz="0" w:space="0" w:color="auto"/>
                            <w:right w:val="none" w:sz="0" w:space="0" w:color="auto"/>
                          </w:divBdr>
                          <w:divsChild>
                            <w:div w:id="765006029">
                              <w:marLeft w:val="0"/>
                              <w:marRight w:val="0"/>
                              <w:marTop w:val="0"/>
                              <w:marBottom w:val="0"/>
                              <w:divBdr>
                                <w:top w:val="none" w:sz="0" w:space="0" w:color="auto"/>
                                <w:left w:val="none" w:sz="0" w:space="0" w:color="auto"/>
                                <w:bottom w:val="none" w:sz="0" w:space="0" w:color="auto"/>
                                <w:right w:val="none" w:sz="0" w:space="0" w:color="auto"/>
                              </w:divBdr>
                              <w:divsChild>
                                <w:div w:id="404883111">
                                  <w:marLeft w:val="0"/>
                                  <w:marRight w:val="0"/>
                                  <w:marTop w:val="0"/>
                                  <w:marBottom w:val="0"/>
                                  <w:divBdr>
                                    <w:top w:val="none" w:sz="0" w:space="0" w:color="auto"/>
                                    <w:left w:val="none" w:sz="0" w:space="0" w:color="auto"/>
                                    <w:bottom w:val="none" w:sz="0" w:space="0" w:color="auto"/>
                                    <w:right w:val="none" w:sz="0" w:space="0" w:color="auto"/>
                                  </w:divBdr>
                                  <w:divsChild>
                                    <w:div w:id="6605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950417">
          <w:marLeft w:val="0"/>
          <w:marRight w:val="0"/>
          <w:marTop w:val="0"/>
          <w:marBottom w:val="0"/>
          <w:divBdr>
            <w:top w:val="none" w:sz="0" w:space="0" w:color="auto"/>
            <w:left w:val="none" w:sz="0" w:space="0" w:color="auto"/>
            <w:bottom w:val="none" w:sz="0" w:space="0" w:color="auto"/>
            <w:right w:val="none" w:sz="0" w:space="0" w:color="auto"/>
          </w:divBdr>
          <w:divsChild>
            <w:div w:id="2134248361">
              <w:marLeft w:val="0"/>
              <w:marRight w:val="0"/>
              <w:marTop w:val="0"/>
              <w:marBottom w:val="0"/>
              <w:divBdr>
                <w:top w:val="none" w:sz="0" w:space="0" w:color="auto"/>
                <w:left w:val="none" w:sz="0" w:space="0" w:color="auto"/>
                <w:bottom w:val="none" w:sz="0" w:space="0" w:color="auto"/>
                <w:right w:val="none" w:sz="0" w:space="0" w:color="auto"/>
              </w:divBdr>
              <w:divsChild>
                <w:div w:id="722101871">
                  <w:marLeft w:val="0"/>
                  <w:marRight w:val="0"/>
                  <w:marTop w:val="0"/>
                  <w:marBottom w:val="0"/>
                  <w:divBdr>
                    <w:top w:val="none" w:sz="0" w:space="0" w:color="auto"/>
                    <w:left w:val="none" w:sz="0" w:space="0" w:color="auto"/>
                    <w:bottom w:val="none" w:sz="0" w:space="0" w:color="auto"/>
                    <w:right w:val="none" w:sz="0" w:space="0" w:color="auto"/>
                  </w:divBdr>
                  <w:divsChild>
                    <w:div w:id="1794052532">
                      <w:marLeft w:val="0"/>
                      <w:marRight w:val="0"/>
                      <w:marTop w:val="0"/>
                      <w:marBottom w:val="0"/>
                      <w:divBdr>
                        <w:top w:val="none" w:sz="0" w:space="0" w:color="auto"/>
                        <w:left w:val="none" w:sz="0" w:space="0" w:color="auto"/>
                        <w:bottom w:val="none" w:sz="0" w:space="0" w:color="auto"/>
                        <w:right w:val="none" w:sz="0" w:space="0" w:color="auto"/>
                      </w:divBdr>
                      <w:divsChild>
                        <w:div w:id="96679879">
                          <w:marLeft w:val="0"/>
                          <w:marRight w:val="0"/>
                          <w:marTop w:val="0"/>
                          <w:marBottom w:val="0"/>
                          <w:divBdr>
                            <w:top w:val="none" w:sz="0" w:space="0" w:color="auto"/>
                            <w:left w:val="none" w:sz="0" w:space="0" w:color="auto"/>
                            <w:bottom w:val="none" w:sz="0" w:space="0" w:color="auto"/>
                            <w:right w:val="none" w:sz="0" w:space="0" w:color="auto"/>
                          </w:divBdr>
                          <w:divsChild>
                            <w:div w:id="1431120195">
                              <w:marLeft w:val="0"/>
                              <w:marRight w:val="0"/>
                              <w:marTop w:val="0"/>
                              <w:marBottom w:val="0"/>
                              <w:divBdr>
                                <w:top w:val="none" w:sz="0" w:space="0" w:color="auto"/>
                                <w:left w:val="none" w:sz="0" w:space="0" w:color="auto"/>
                                <w:bottom w:val="none" w:sz="0" w:space="0" w:color="auto"/>
                                <w:right w:val="none" w:sz="0" w:space="0" w:color="auto"/>
                              </w:divBdr>
                              <w:divsChild>
                                <w:div w:id="1262765747">
                                  <w:marLeft w:val="0"/>
                                  <w:marRight w:val="0"/>
                                  <w:marTop w:val="0"/>
                                  <w:marBottom w:val="0"/>
                                  <w:divBdr>
                                    <w:top w:val="none" w:sz="0" w:space="0" w:color="auto"/>
                                    <w:left w:val="none" w:sz="0" w:space="0" w:color="auto"/>
                                    <w:bottom w:val="none" w:sz="0" w:space="0" w:color="auto"/>
                                    <w:right w:val="none" w:sz="0" w:space="0" w:color="auto"/>
                                  </w:divBdr>
                                  <w:divsChild>
                                    <w:div w:id="20759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100845">
                  <w:marLeft w:val="0"/>
                  <w:marRight w:val="0"/>
                  <w:marTop w:val="0"/>
                  <w:marBottom w:val="0"/>
                  <w:divBdr>
                    <w:top w:val="none" w:sz="0" w:space="0" w:color="auto"/>
                    <w:left w:val="none" w:sz="0" w:space="0" w:color="auto"/>
                    <w:bottom w:val="none" w:sz="0" w:space="0" w:color="auto"/>
                    <w:right w:val="none" w:sz="0" w:space="0" w:color="auto"/>
                  </w:divBdr>
                  <w:divsChild>
                    <w:div w:id="753866232">
                      <w:marLeft w:val="0"/>
                      <w:marRight w:val="0"/>
                      <w:marTop w:val="0"/>
                      <w:marBottom w:val="0"/>
                      <w:divBdr>
                        <w:top w:val="none" w:sz="0" w:space="0" w:color="auto"/>
                        <w:left w:val="none" w:sz="0" w:space="0" w:color="auto"/>
                        <w:bottom w:val="none" w:sz="0" w:space="0" w:color="auto"/>
                        <w:right w:val="none" w:sz="0" w:space="0" w:color="auto"/>
                      </w:divBdr>
                      <w:divsChild>
                        <w:div w:id="1831676985">
                          <w:marLeft w:val="0"/>
                          <w:marRight w:val="0"/>
                          <w:marTop w:val="0"/>
                          <w:marBottom w:val="0"/>
                          <w:divBdr>
                            <w:top w:val="none" w:sz="0" w:space="0" w:color="auto"/>
                            <w:left w:val="none" w:sz="0" w:space="0" w:color="auto"/>
                            <w:bottom w:val="none" w:sz="0" w:space="0" w:color="auto"/>
                            <w:right w:val="none" w:sz="0" w:space="0" w:color="auto"/>
                          </w:divBdr>
                          <w:divsChild>
                            <w:div w:id="297106974">
                              <w:marLeft w:val="0"/>
                              <w:marRight w:val="0"/>
                              <w:marTop w:val="0"/>
                              <w:marBottom w:val="0"/>
                              <w:divBdr>
                                <w:top w:val="none" w:sz="0" w:space="0" w:color="auto"/>
                                <w:left w:val="none" w:sz="0" w:space="0" w:color="auto"/>
                                <w:bottom w:val="none" w:sz="0" w:space="0" w:color="auto"/>
                                <w:right w:val="none" w:sz="0" w:space="0" w:color="auto"/>
                              </w:divBdr>
                              <w:divsChild>
                                <w:div w:id="317268047">
                                  <w:marLeft w:val="0"/>
                                  <w:marRight w:val="0"/>
                                  <w:marTop w:val="0"/>
                                  <w:marBottom w:val="0"/>
                                  <w:divBdr>
                                    <w:top w:val="none" w:sz="0" w:space="0" w:color="auto"/>
                                    <w:left w:val="none" w:sz="0" w:space="0" w:color="auto"/>
                                    <w:bottom w:val="none" w:sz="0" w:space="0" w:color="auto"/>
                                    <w:right w:val="none" w:sz="0" w:space="0" w:color="auto"/>
                                  </w:divBdr>
                                  <w:divsChild>
                                    <w:div w:id="17038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750572">
          <w:marLeft w:val="0"/>
          <w:marRight w:val="0"/>
          <w:marTop w:val="0"/>
          <w:marBottom w:val="0"/>
          <w:divBdr>
            <w:top w:val="none" w:sz="0" w:space="0" w:color="auto"/>
            <w:left w:val="none" w:sz="0" w:space="0" w:color="auto"/>
            <w:bottom w:val="none" w:sz="0" w:space="0" w:color="auto"/>
            <w:right w:val="none" w:sz="0" w:space="0" w:color="auto"/>
          </w:divBdr>
          <w:divsChild>
            <w:div w:id="1487164394">
              <w:marLeft w:val="0"/>
              <w:marRight w:val="0"/>
              <w:marTop w:val="0"/>
              <w:marBottom w:val="0"/>
              <w:divBdr>
                <w:top w:val="none" w:sz="0" w:space="0" w:color="auto"/>
                <w:left w:val="none" w:sz="0" w:space="0" w:color="auto"/>
                <w:bottom w:val="none" w:sz="0" w:space="0" w:color="auto"/>
                <w:right w:val="none" w:sz="0" w:space="0" w:color="auto"/>
              </w:divBdr>
              <w:divsChild>
                <w:div w:id="576984450">
                  <w:marLeft w:val="0"/>
                  <w:marRight w:val="0"/>
                  <w:marTop w:val="0"/>
                  <w:marBottom w:val="0"/>
                  <w:divBdr>
                    <w:top w:val="none" w:sz="0" w:space="0" w:color="auto"/>
                    <w:left w:val="none" w:sz="0" w:space="0" w:color="auto"/>
                    <w:bottom w:val="none" w:sz="0" w:space="0" w:color="auto"/>
                    <w:right w:val="none" w:sz="0" w:space="0" w:color="auto"/>
                  </w:divBdr>
                  <w:divsChild>
                    <w:div w:id="1916234250">
                      <w:marLeft w:val="0"/>
                      <w:marRight w:val="0"/>
                      <w:marTop w:val="0"/>
                      <w:marBottom w:val="0"/>
                      <w:divBdr>
                        <w:top w:val="none" w:sz="0" w:space="0" w:color="auto"/>
                        <w:left w:val="none" w:sz="0" w:space="0" w:color="auto"/>
                        <w:bottom w:val="none" w:sz="0" w:space="0" w:color="auto"/>
                        <w:right w:val="none" w:sz="0" w:space="0" w:color="auto"/>
                      </w:divBdr>
                      <w:divsChild>
                        <w:div w:id="1272202942">
                          <w:marLeft w:val="0"/>
                          <w:marRight w:val="0"/>
                          <w:marTop w:val="0"/>
                          <w:marBottom w:val="0"/>
                          <w:divBdr>
                            <w:top w:val="none" w:sz="0" w:space="0" w:color="auto"/>
                            <w:left w:val="none" w:sz="0" w:space="0" w:color="auto"/>
                            <w:bottom w:val="none" w:sz="0" w:space="0" w:color="auto"/>
                            <w:right w:val="none" w:sz="0" w:space="0" w:color="auto"/>
                          </w:divBdr>
                          <w:divsChild>
                            <w:div w:id="2129856428">
                              <w:marLeft w:val="0"/>
                              <w:marRight w:val="0"/>
                              <w:marTop w:val="0"/>
                              <w:marBottom w:val="0"/>
                              <w:divBdr>
                                <w:top w:val="none" w:sz="0" w:space="0" w:color="auto"/>
                                <w:left w:val="none" w:sz="0" w:space="0" w:color="auto"/>
                                <w:bottom w:val="none" w:sz="0" w:space="0" w:color="auto"/>
                                <w:right w:val="none" w:sz="0" w:space="0" w:color="auto"/>
                              </w:divBdr>
                              <w:divsChild>
                                <w:div w:id="1552688531">
                                  <w:marLeft w:val="0"/>
                                  <w:marRight w:val="0"/>
                                  <w:marTop w:val="0"/>
                                  <w:marBottom w:val="0"/>
                                  <w:divBdr>
                                    <w:top w:val="none" w:sz="0" w:space="0" w:color="auto"/>
                                    <w:left w:val="none" w:sz="0" w:space="0" w:color="auto"/>
                                    <w:bottom w:val="none" w:sz="0" w:space="0" w:color="auto"/>
                                    <w:right w:val="none" w:sz="0" w:space="0" w:color="auto"/>
                                  </w:divBdr>
                                  <w:divsChild>
                                    <w:div w:id="10060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509367">
                  <w:marLeft w:val="0"/>
                  <w:marRight w:val="0"/>
                  <w:marTop w:val="0"/>
                  <w:marBottom w:val="0"/>
                  <w:divBdr>
                    <w:top w:val="none" w:sz="0" w:space="0" w:color="auto"/>
                    <w:left w:val="none" w:sz="0" w:space="0" w:color="auto"/>
                    <w:bottom w:val="none" w:sz="0" w:space="0" w:color="auto"/>
                    <w:right w:val="none" w:sz="0" w:space="0" w:color="auto"/>
                  </w:divBdr>
                  <w:divsChild>
                    <w:div w:id="1937713477">
                      <w:marLeft w:val="0"/>
                      <w:marRight w:val="0"/>
                      <w:marTop w:val="0"/>
                      <w:marBottom w:val="0"/>
                      <w:divBdr>
                        <w:top w:val="none" w:sz="0" w:space="0" w:color="auto"/>
                        <w:left w:val="none" w:sz="0" w:space="0" w:color="auto"/>
                        <w:bottom w:val="none" w:sz="0" w:space="0" w:color="auto"/>
                        <w:right w:val="none" w:sz="0" w:space="0" w:color="auto"/>
                      </w:divBdr>
                      <w:divsChild>
                        <w:div w:id="523831970">
                          <w:marLeft w:val="0"/>
                          <w:marRight w:val="0"/>
                          <w:marTop w:val="0"/>
                          <w:marBottom w:val="0"/>
                          <w:divBdr>
                            <w:top w:val="none" w:sz="0" w:space="0" w:color="auto"/>
                            <w:left w:val="none" w:sz="0" w:space="0" w:color="auto"/>
                            <w:bottom w:val="none" w:sz="0" w:space="0" w:color="auto"/>
                            <w:right w:val="none" w:sz="0" w:space="0" w:color="auto"/>
                          </w:divBdr>
                          <w:divsChild>
                            <w:div w:id="894703321">
                              <w:marLeft w:val="0"/>
                              <w:marRight w:val="0"/>
                              <w:marTop w:val="0"/>
                              <w:marBottom w:val="0"/>
                              <w:divBdr>
                                <w:top w:val="none" w:sz="0" w:space="0" w:color="auto"/>
                                <w:left w:val="none" w:sz="0" w:space="0" w:color="auto"/>
                                <w:bottom w:val="none" w:sz="0" w:space="0" w:color="auto"/>
                                <w:right w:val="none" w:sz="0" w:space="0" w:color="auto"/>
                              </w:divBdr>
                              <w:divsChild>
                                <w:div w:id="1271156966">
                                  <w:marLeft w:val="0"/>
                                  <w:marRight w:val="0"/>
                                  <w:marTop w:val="0"/>
                                  <w:marBottom w:val="0"/>
                                  <w:divBdr>
                                    <w:top w:val="none" w:sz="0" w:space="0" w:color="auto"/>
                                    <w:left w:val="none" w:sz="0" w:space="0" w:color="auto"/>
                                    <w:bottom w:val="none" w:sz="0" w:space="0" w:color="auto"/>
                                    <w:right w:val="none" w:sz="0" w:space="0" w:color="auto"/>
                                  </w:divBdr>
                                  <w:divsChild>
                                    <w:div w:id="8039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558902">
          <w:marLeft w:val="0"/>
          <w:marRight w:val="0"/>
          <w:marTop w:val="0"/>
          <w:marBottom w:val="0"/>
          <w:divBdr>
            <w:top w:val="none" w:sz="0" w:space="0" w:color="auto"/>
            <w:left w:val="none" w:sz="0" w:space="0" w:color="auto"/>
            <w:bottom w:val="none" w:sz="0" w:space="0" w:color="auto"/>
            <w:right w:val="none" w:sz="0" w:space="0" w:color="auto"/>
          </w:divBdr>
          <w:divsChild>
            <w:div w:id="349723539">
              <w:marLeft w:val="0"/>
              <w:marRight w:val="0"/>
              <w:marTop w:val="0"/>
              <w:marBottom w:val="0"/>
              <w:divBdr>
                <w:top w:val="none" w:sz="0" w:space="0" w:color="auto"/>
                <w:left w:val="none" w:sz="0" w:space="0" w:color="auto"/>
                <w:bottom w:val="none" w:sz="0" w:space="0" w:color="auto"/>
                <w:right w:val="none" w:sz="0" w:space="0" w:color="auto"/>
              </w:divBdr>
              <w:divsChild>
                <w:div w:id="1272588208">
                  <w:marLeft w:val="0"/>
                  <w:marRight w:val="0"/>
                  <w:marTop w:val="0"/>
                  <w:marBottom w:val="0"/>
                  <w:divBdr>
                    <w:top w:val="none" w:sz="0" w:space="0" w:color="auto"/>
                    <w:left w:val="none" w:sz="0" w:space="0" w:color="auto"/>
                    <w:bottom w:val="none" w:sz="0" w:space="0" w:color="auto"/>
                    <w:right w:val="none" w:sz="0" w:space="0" w:color="auto"/>
                  </w:divBdr>
                  <w:divsChild>
                    <w:div w:id="1682584048">
                      <w:marLeft w:val="0"/>
                      <w:marRight w:val="0"/>
                      <w:marTop w:val="0"/>
                      <w:marBottom w:val="0"/>
                      <w:divBdr>
                        <w:top w:val="none" w:sz="0" w:space="0" w:color="auto"/>
                        <w:left w:val="none" w:sz="0" w:space="0" w:color="auto"/>
                        <w:bottom w:val="none" w:sz="0" w:space="0" w:color="auto"/>
                        <w:right w:val="none" w:sz="0" w:space="0" w:color="auto"/>
                      </w:divBdr>
                      <w:divsChild>
                        <w:div w:id="236282806">
                          <w:marLeft w:val="0"/>
                          <w:marRight w:val="0"/>
                          <w:marTop w:val="0"/>
                          <w:marBottom w:val="0"/>
                          <w:divBdr>
                            <w:top w:val="none" w:sz="0" w:space="0" w:color="auto"/>
                            <w:left w:val="none" w:sz="0" w:space="0" w:color="auto"/>
                            <w:bottom w:val="none" w:sz="0" w:space="0" w:color="auto"/>
                            <w:right w:val="none" w:sz="0" w:space="0" w:color="auto"/>
                          </w:divBdr>
                          <w:divsChild>
                            <w:div w:id="1365903814">
                              <w:marLeft w:val="0"/>
                              <w:marRight w:val="0"/>
                              <w:marTop w:val="0"/>
                              <w:marBottom w:val="0"/>
                              <w:divBdr>
                                <w:top w:val="none" w:sz="0" w:space="0" w:color="auto"/>
                                <w:left w:val="none" w:sz="0" w:space="0" w:color="auto"/>
                                <w:bottom w:val="none" w:sz="0" w:space="0" w:color="auto"/>
                                <w:right w:val="none" w:sz="0" w:space="0" w:color="auto"/>
                              </w:divBdr>
                              <w:divsChild>
                                <w:div w:id="547492250">
                                  <w:marLeft w:val="0"/>
                                  <w:marRight w:val="0"/>
                                  <w:marTop w:val="0"/>
                                  <w:marBottom w:val="0"/>
                                  <w:divBdr>
                                    <w:top w:val="none" w:sz="0" w:space="0" w:color="auto"/>
                                    <w:left w:val="none" w:sz="0" w:space="0" w:color="auto"/>
                                    <w:bottom w:val="none" w:sz="0" w:space="0" w:color="auto"/>
                                    <w:right w:val="none" w:sz="0" w:space="0" w:color="auto"/>
                                  </w:divBdr>
                                  <w:divsChild>
                                    <w:div w:id="16722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714889">
      <w:bodyDiv w:val="1"/>
      <w:marLeft w:val="0"/>
      <w:marRight w:val="0"/>
      <w:marTop w:val="0"/>
      <w:marBottom w:val="0"/>
      <w:divBdr>
        <w:top w:val="none" w:sz="0" w:space="0" w:color="auto"/>
        <w:left w:val="none" w:sz="0" w:space="0" w:color="auto"/>
        <w:bottom w:val="none" w:sz="0" w:space="0" w:color="auto"/>
        <w:right w:val="none" w:sz="0" w:space="0" w:color="auto"/>
      </w:divBdr>
      <w:divsChild>
        <w:div w:id="559050039">
          <w:marLeft w:val="0"/>
          <w:marRight w:val="0"/>
          <w:marTop w:val="0"/>
          <w:marBottom w:val="0"/>
          <w:divBdr>
            <w:top w:val="none" w:sz="0" w:space="0" w:color="auto"/>
            <w:left w:val="none" w:sz="0" w:space="0" w:color="auto"/>
            <w:bottom w:val="none" w:sz="0" w:space="0" w:color="auto"/>
            <w:right w:val="none" w:sz="0" w:space="0" w:color="auto"/>
          </w:divBdr>
          <w:divsChild>
            <w:div w:id="1673988454">
              <w:marLeft w:val="0"/>
              <w:marRight w:val="0"/>
              <w:marTop w:val="0"/>
              <w:marBottom w:val="0"/>
              <w:divBdr>
                <w:top w:val="none" w:sz="0" w:space="0" w:color="auto"/>
                <w:left w:val="none" w:sz="0" w:space="0" w:color="auto"/>
                <w:bottom w:val="none" w:sz="0" w:space="0" w:color="auto"/>
                <w:right w:val="none" w:sz="0" w:space="0" w:color="auto"/>
              </w:divBdr>
              <w:divsChild>
                <w:div w:id="869535510">
                  <w:marLeft w:val="0"/>
                  <w:marRight w:val="0"/>
                  <w:marTop w:val="0"/>
                  <w:marBottom w:val="360"/>
                  <w:divBdr>
                    <w:top w:val="single" w:sz="6" w:space="6" w:color="0B6BA8"/>
                    <w:left w:val="single" w:sz="6" w:space="8" w:color="0B6BA8"/>
                    <w:bottom w:val="single" w:sz="6" w:space="6" w:color="0B6BA8"/>
                    <w:right w:val="single" w:sz="6" w:space="8" w:color="0B6BA8"/>
                  </w:divBdr>
                </w:div>
              </w:divsChild>
            </w:div>
          </w:divsChild>
        </w:div>
        <w:div w:id="1025447518">
          <w:marLeft w:val="0"/>
          <w:marRight w:val="0"/>
          <w:marTop w:val="0"/>
          <w:marBottom w:val="0"/>
          <w:divBdr>
            <w:top w:val="single" w:sz="6" w:space="0" w:color="CCCCCC"/>
            <w:left w:val="none" w:sz="0" w:space="0" w:color="auto"/>
            <w:bottom w:val="none" w:sz="0" w:space="0" w:color="auto"/>
            <w:right w:val="none" w:sz="0" w:space="0" w:color="auto"/>
          </w:divBdr>
          <w:divsChild>
            <w:div w:id="653148389">
              <w:marLeft w:val="0"/>
              <w:marRight w:val="0"/>
              <w:marTop w:val="0"/>
              <w:marBottom w:val="0"/>
              <w:divBdr>
                <w:top w:val="none" w:sz="0" w:space="0" w:color="auto"/>
                <w:left w:val="none" w:sz="0" w:space="0" w:color="auto"/>
                <w:bottom w:val="none" w:sz="0" w:space="0" w:color="auto"/>
                <w:right w:val="none" w:sz="0" w:space="0" w:color="auto"/>
              </w:divBdr>
            </w:div>
            <w:div w:id="1807972135">
              <w:marLeft w:val="0"/>
              <w:marRight w:val="0"/>
              <w:marTop w:val="0"/>
              <w:marBottom w:val="0"/>
              <w:divBdr>
                <w:top w:val="none" w:sz="0" w:space="0" w:color="auto"/>
                <w:left w:val="none" w:sz="0" w:space="0" w:color="auto"/>
                <w:bottom w:val="none" w:sz="0" w:space="0" w:color="auto"/>
                <w:right w:val="none" w:sz="0" w:space="0" w:color="auto"/>
              </w:divBdr>
            </w:div>
          </w:divsChild>
        </w:div>
        <w:div w:id="1894803431">
          <w:marLeft w:val="0"/>
          <w:marRight w:val="0"/>
          <w:marTop w:val="0"/>
          <w:marBottom w:val="0"/>
          <w:divBdr>
            <w:top w:val="none" w:sz="0" w:space="0" w:color="auto"/>
            <w:left w:val="none" w:sz="0" w:space="0" w:color="auto"/>
            <w:bottom w:val="none" w:sz="0" w:space="0" w:color="auto"/>
            <w:right w:val="none" w:sz="0" w:space="0" w:color="auto"/>
          </w:divBdr>
          <w:divsChild>
            <w:div w:id="983697295">
              <w:marLeft w:val="0"/>
              <w:marRight w:val="0"/>
              <w:marTop w:val="0"/>
              <w:marBottom w:val="0"/>
              <w:divBdr>
                <w:top w:val="none" w:sz="0" w:space="0" w:color="auto"/>
                <w:left w:val="none" w:sz="0" w:space="0" w:color="auto"/>
                <w:bottom w:val="none" w:sz="0" w:space="0" w:color="auto"/>
                <w:right w:val="none" w:sz="0" w:space="0" w:color="auto"/>
              </w:divBdr>
            </w:div>
            <w:div w:id="20802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0055">
      <w:bodyDiv w:val="1"/>
      <w:marLeft w:val="0"/>
      <w:marRight w:val="0"/>
      <w:marTop w:val="0"/>
      <w:marBottom w:val="0"/>
      <w:divBdr>
        <w:top w:val="none" w:sz="0" w:space="0" w:color="auto"/>
        <w:left w:val="none" w:sz="0" w:space="0" w:color="auto"/>
        <w:bottom w:val="none" w:sz="0" w:space="0" w:color="auto"/>
        <w:right w:val="none" w:sz="0" w:space="0" w:color="auto"/>
      </w:divBdr>
    </w:div>
    <w:div w:id="462962479">
      <w:bodyDiv w:val="1"/>
      <w:marLeft w:val="0"/>
      <w:marRight w:val="0"/>
      <w:marTop w:val="0"/>
      <w:marBottom w:val="0"/>
      <w:divBdr>
        <w:top w:val="none" w:sz="0" w:space="0" w:color="auto"/>
        <w:left w:val="none" w:sz="0" w:space="0" w:color="auto"/>
        <w:bottom w:val="none" w:sz="0" w:space="0" w:color="auto"/>
        <w:right w:val="none" w:sz="0" w:space="0" w:color="auto"/>
      </w:divBdr>
      <w:divsChild>
        <w:div w:id="1104378376">
          <w:marLeft w:val="0"/>
          <w:marRight w:val="0"/>
          <w:marTop w:val="450"/>
          <w:marBottom w:val="225"/>
          <w:divBdr>
            <w:top w:val="none" w:sz="0" w:space="0" w:color="auto"/>
            <w:left w:val="none" w:sz="0" w:space="0" w:color="auto"/>
            <w:bottom w:val="none" w:sz="0" w:space="0" w:color="auto"/>
            <w:right w:val="none" w:sz="0" w:space="0" w:color="auto"/>
          </w:divBdr>
        </w:div>
        <w:div w:id="711343552">
          <w:marLeft w:val="0"/>
          <w:marRight w:val="0"/>
          <w:marTop w:val="0"/>
          <w:marBottom w:val="0"/>
          <w:divBdr>
            <w:top w:val="none" w:sz="0" w:space="0" w:color="auto"/>
            <w:left w:val="none" w:sz="0" w:space="0" w:color="auto"/>
            <w:bottom w:val="none" w:sz="0" w:space="0" w:color="auto"/>
            <w:right w:val="none" w:sz="0" w:space="0" w:color="auto"/>
          </w:divBdr>
        </w:div>
      </w:divsChild>
    </w:div>
    <w:div w:id="494807379">
      <w:bodyDiv w:val="1"/>
      <w:marLeft w:val="0"/>
      <w:marRight w:val="0"/>
      <w:marTop w:val="0"/>
      <w:marBottom w:val="0"/>
      <w:divBdr>
        <w:top w:val="none" w:sz="0" w:space="0" w:color="auto"/>
        <w:left w:val="none" w:sz="0" w:space="0" w:color="auto"/>
        <w:bottom w:val="none" w:sz="0" w:space="0" w:color="auto"/>
        <w:right w:val="none" w:sz="0" w:space="0" w:color="auto"/>
      </w:divBdr>
    </w:div>
    <w:div w:id="500514417">
      <w:bodyDiv w:val="1"/>
      <w:marLeft w:val="0"/>
      <w:marRight w:val="0"/>
      <w:marTop w:val="0"/>
      <w:marBottom w:val="0"/>
      <w:divBdr>
        <w:top w:val="none" w:sz="0" w:space="0" w:color="auto"/>
        <w:left w:val="none" w:sz="0" w:space="0" w:color="auto"/>
        <w:bottom w:val="none" w:sz="0" w:space="0" w:color="auto"/>
        <w:right w:val="none" w:sz="0" w:space="0" w:color="auto"/>
      </w:divBdr>
      <w:divsChild>
        <w:div w:id="648288110">
          <w:marLeft w:val="0"/>
          <w:marRight w:val="0"/>
          <w:marTop w:val="0"/>
          <w:marBottom w:val="0"/>
          <w:divBdr>
            <w:top w:val="none" w:sz="0" w:space="0" w:color="auto"/>
            <w:left w:val="none" w:sz="0" w:space="0" w:color="auto"/>
            <w:bottom w:val="none" w:sz="0" w:space="0" w:color="auto"/>
            <w:right w:val="none" w:sz="0" w:space="0" w:color="auto"/>
          </w:divBdr>
          <w:divsChild>
            <w:div w:id="458956816">
              <w:marLeft w:val="0"/>
              <w:marRight w:val="0"/>
              <w:marTop w:val="180"/>
              <w:marBottom w:val="180"/>
              <w:divBdr>
                <w:top w:val="none" w:sz="0" w:space="0" w:color="auto"/>
                <w:left w:val="none" w:sz="0" w:space="0" w:color="auto"/>
                <w:bottom w:val="none" w:sz="0" w:space="0" w:color="auto"/>
                <w:right w:val="none" w:sz="0" w:space="0" w:color="auto"/>
              </w:divBdr>
            </w:div>
          </w:divsChild>
        </w:div>
        <w:div w:id="399404974">
          <w:marLeft w:val="0"/>
          <w:marRight w:val="0"/>
          <w:marTop w:val="0"/>
          <w:marBottom w:val="0"/>
          <w:divBdr>
            <w:top w:val="none" w:sz="0" w:space="0" w:color="auto"/>
            <w:left w:val="none" w:sz="0" w:space="0" w:color="auto"/>
            <w:bottom w:val="none" w:sz="0" w:space="0" w:color="auto"/>
            <w:right w:val="none" w:sz="0" w:space="0" w:color="auto"/>
          </w:divBdr>
          <w:divsChild>
            <w:div w:id="1747921396">
              <w:marLeft w:val="0"/>
              <w:marRight w:val="0"/>
              <w:marTop w:val="0"/>
              <w:marBottom w:val="0"/>
              <w:divBdr>
                <w:top w:val="none" w:sz="0" w:space="0" w:color="auto"/>
                <w:left w:val="none" w:sz="0" w:space="0" w:color="auto"/>
                <w:bottom w:val="none" w:sz="0" w:space="0" w:color="auto"/>
                <w:right w:val="none" w:sz="0" w:space="0" w:color="auto"/>
              </w:divBdr>
              <w:divsChild>
                <w:div w:id="1085615850">
                  <w:marLeft w:val="0"/>
                  <w:marRight w:val="0"/>
                  <w:marTop w:val="0"/>
                  <w:marBottom w:val="0"/>
                  <w:divBdr>
                    <w:top w:val="none" w:sz="0" w:space="0" w:color="auto"/>
                    <w:left w:val="none" w:sz="0" w:space="0" w:color="auto"/>
                    <w:bottom w:val="none" w:sz="0" w:space="0" w:color="auto"/>
                    <w:right w:val="none" w:sz="0" w:space="0" w:color="auto"/>
                  </w:divBdr>
                  <w:divsChild>
                    <w:div w:id="2021424221">
                      <w:marLeft w:val="0"/>
                      <w:marRight w:val="0"/>
                      <w:marTop w:val="0"/>
                      <w:marBottom w:val="0"/>
                      <w:divBdr>
                        <w:top w:val="none" w:sz="0" w:space="0" w:color="auto"/>
                        <w:left w:val="none" w:sz="0" w:space="0" w:color="auto"/>
                        <w:bottom w:val="none" w:sz="0" w:space="0" w:color="auto"/>
                        <w:right w:val="none" w:sz="0" w:space="0" w:color="auto"/>
                      </w:divBdr>
                      <w:divsChild>
                        <w:div w:id="613446817">
                          <w:marLeft w:val="0"/>
                          <w:marRight w:val="0"/>
                          <w:marTop w:val="0"/>
                          <w:marBottom w:val="0"/>
                          <w:divBdr>
                            <w:top w:val="none" w:sz="0" w:space="0" w:color="auto"/>
                            <w:left w:val="none" w:sz="0" w:space="0" w:color="auto"/>
                            <w:bottom w:val="none" w:sz="0" w:space="0" w:color="auto"/>
                            <w:right w:val="none" w:sz="0" w:space="0" w:color="auto"/>
                          </w:divBdr>
                          <w:divsChild>
                            <w:div w:id="441848457">
                              <w:marLeft w:val="300"/>
                              <w:marRight w:val="0"/>
                              <w:marTop w:val="0"/>
                              <w:marBottom w:val="0"/>
                              <w:divBdr>
                                <w:top w:val="none" w:sz="0" w:space="0" w:color="auto"/>
                                <w:left w:val="none" w:sz="0" w:space="0" w:color="auto"/>
                                <w:bottom w:val="none" w:sz="0" w:space="0" w:color="auto"/>
                                <w:right w:val="none" w:sz="0" w:space="0" w:color="auto"/>
                              </w:divBdr>
                              <w:divsChild>
                                <w:div w:id="1747995654">
                                  <w:marLeft w:val="0"/>
                                  <w:marRight w:val="0"/>
                                  <w:marTop w:val="0"/>
                                  <w:marBottom w:val="0"/>
                                  <w:divBdr>
                                    <w:top w:val="none" w:sz="0" w:space="0" w:color="auto"/>
                                    <w:left w:val="none" w:sz="0" w:space="0" w:color="auto"/>
                                    <w:bottom w:val="none" w:sz="0" w:space="0" w:color="auto"/>
                                    <w:right w:val="none" w:sz="0" w:space="0" w:color="auto"/>
                                  </w:divBdr>
                                  <w:divsChild>
                                    <w:div w:id="1562712072">
                                      <w:marLeft w:val="0"/>
                                      <w:marRight w:val="0"/>
                                      <w:marTop w:val="0"/>
                                      <w:marBottom w:val="0"/>
                                      <w:divBdr>
                                        <w:top w:val="none" w:sz="0" w:space="0" w:color="auto"/>
                                        <w:left w:val="none" w:sz="0" w:space="0" w:color="auto"/>
                                        <w:bottom w:val="none" w:sz="0" w:space="0" w:color="auto"/>
                                        <w:right w:val="none" w:sz="0" w:space="0" w:color="auto"/>
                                      </w:divBdr>
                                      <w:divsChild>
                                        <w:div w:id="1273898783">
                                          <w:marLeft w:val="0"/>
                                          <w:marRight w:val="0"/>
                                          <w:marTop w:val="0"/>
                                          <w:marBottom w:val="0"/>
                                          <w:divBdr>
                                            <w:top w:val="none" w:sz="0" w:space="0" w:color="auto"/>
                                            <w:left w:val="none" w:sz="0" w:space="0" w:color="auto"/>
                                            <w:bottom w:val="none" w:sz="0" w:space="0" w:color="auto"/>
                                            <w:right w:val="none" w:sz="0" w:space="0" w:color="auto"/>
                                          </w:divBdr>
                                          <w:divsChild>
                                            <w:div w:id="2018532043">
                                              <w:marLeft w:val="0"/>
                                              <w:marRight w:val="0"/>
                                              <w:marTop w:val="0"/>
                                              <w:marBottom w:val="0"/>
                                              <w:divBdr>
                                                <w:top w:val="none" w:sz="0" w:space="0" w:color="auto"/>
                                                <w:left w:val="none" w:sz="0" w:space="0" w:color="auto"/>
                                                <w:bottom w:val="none" w:sz="0" w:space="0" w:color="auto"/>
                                                <w:right w:val="none" w:sz="0" w:space="0" w:color="auto"/>
                                              </w:divBdr>
                                              <w:divsChild>
                                                <w:div w:id="2137869070">
                                                  <w:marLeft w:val="0"/>
                                                  <w:marRight w:val="0"/>
                                                  <w:marTop w:val="0"/>
                                                  <w:marBottom w:val="0"/>
                                                  <w:divBdr>
                                                    <w:top w:val="none" w:sz="0" w:space="0" w:color="auto"/>
                                                    <w:left w:val="none" w:sz="0" w:space="0" w:color="auto"/>
                                                    <w:bottom w:val="none" w:sz="0" w:space="0" w:color="auto"/>
                                                    <w:right w:val="none" w:sz="0" w:space="0" w:color="auto"/>
                                                  </w:divBdr>
                                                  <w:divsChild>
                                                    <w:div w:id="796022119">
                                                      <w:marLeft w:val="240"/>
                                                      <w:marRight w:val="240"/>
                                                      <w:marTop w:val="0"/>
                                                      <w:marBottom w:val="0"/>
                                                      <w:divBdr>
                                                        <w:top w:val="none" w:sz="0" w:space="0" w:color="auto"/>
                                                        <w:left w:val="none" w:sz="0" w:space="0" w:color="auto"/>
                                                        <w:bottom w:val="none" w:sz="0" w:space="0" w:color="auto"/>
                                                        <w:right w:val="none" w:sz="0" w:space="0" w:color="auto"/>
                                                      </w:divBdr>
                                                      <w:divsChild>
                                                        <w:div w:id="1197700983">
                                                          <w:marLeft w:val="0"/>
                                                          <w:marRight w:val="0"/>
                                                          <w:marTop w:val="0"/>
                                                          <w:marBottom w:val="0"/>
                                                          <w:divBdr>
                                                            <w:top w:val="none" w:sz="0" w:space="0" w:color="auto"/>
                                                            <w:left w:val="none" w:sz="0" w:space="0" w:color="auto"/>
                                                            <w:bottom w:val="none" w:sz="0" w:space="0" w:color="auto"/>
                                                            <w:right w:val="none" w:sz="0" w:space="0" w:color="auto"/>
                                                          </w:divBdr>
                                                          <w:divsChild>
                                                            <w:div w:id="70320597">
                                                              <w:marLeft w:val="0"/>
                                                              <w:marRight w:val="0"/>
                                                              <w:marTop w:val="0"/>
                                                              <w:marBottom w:val="0"/>
                                                              <w:divBdr>
                                                                <w:top w:val="none" w:sz="0" w:space="0" w:color="auto"/>
                                                                <w:left w:val="none" w:sz="0" w:space="0" w:color="auto"/>
                                                                <w:bottom w:val="none" w:sz="0" w:space="0" w:color="auto"/>
                                                                <w:right w:val="none" w:sz="0" w:space="0" w:color="auto"/>
                                                              </w:divBdr>
                                                              <w:divsChild>
                                                                <w:div w:id="16939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8734398">
                      <w:marLeft w:val="0"/>
                      <w:marRight w:val="0"/>
                      <w:marTop w:val="0"/>
                      <w:marBottom w:val="0"/>
                      <w:divBdr>
                        <w:top w:val="none" w:sz="0" w:space="0" w:color="auto"/>
                        <w:left w:val="none" w:sz="0" w:space="0" w:color="auto"/>
                        <w:bottom w:val="none" w:sz="0" w:space="0" w:color="auto"/>
                        <w:right w:val="none" w:sz="0" w:space="0" w:color="auto"/>
                      </w:divBdr>
                      <w:divsChild>
                        <w:div w:id="912393597">
                          <w:marLeft w:val="0"/>
                          <w:marRight w:val="0"/>
                          <w:marTop w:val="0"/>
                          <w:marBottom w:val="0"/>
                          <w:divBdr>
                            <w:top w:val="none" w:sz="0" w:space="0" w:color="auto"/>
                            <w:left w:val="none" w:sz="0" w:space="0" w:color="auto"/>
                            <w:bottom w:val="none" w:sz="0" w:space="0" w:color="auto"/>
                            <w:right w:val="none" w:sz="0" w:space="0" w:color="auto"/>
                          </w:divBdr>
                          <w:divsChild>
                            <w:div w:id="57975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109374">
      <w:bodyDiv w:val="1"/>
      <w:marLeft w:val="0"/>
      <w:marRight w:val="0"/>
      <w:marTop w:val="0"/>
      <w:marBottom w:val="0"/>
      <w:divBdr>
        <w:top w:val="none" w:sz="0" w:space="0" w:color="auto"/>
        <w:left w:val="none" w:sz="0" w:space="0" w:color="auto"/>
        <w:bottom w:val="none" w:sz="0" w:space="0" w:color="auto"/>
        <w:right w:val="none" w:sz="0" w:space="0" w:color="auto"/>
      </w:divBdr>
    </w:div>
    <w:div w:id="613251666">
      <w:bodyDiv w:val="1"/>
      <w:marLeft w:val="0"/>
      <w:marRight w:val="0"/>
      <w:marTop w:val="0"/>
      <w:marBottom w:val="0"/>
      <w:divBdr>
        <w:top w:val="none" w:sz="0" w:space="0" w:color="auto"/>
        <w:left w:val="none" w:sz="0" w:space="0" w:color="auto"/>
        <w:bottom w:val="none" w:sz="0" w:space="0" w:color="auto"/>
        <w:right w:val="none" w:sz="0" w:space="0" w:color="auto"/>
      </w:divBdr>
    </w:div>
    <w:div w:id="614365293">
      <w:bodyDiv w:val="1"/>
      <w:marLeft w:val="0"/>
      <w:marRight w:val="0"/>
      <w:marTop w:val="0"/>
      <w:marBottom w:val="0"/>
      <w:divBdr>
        <w:top w:val="none" w:sz="0" w:space="0" w:color="auto"/>
        <w:left w:val="none" w:sz="0" w:space="0" w:color="auto"/>
        <w:bottom w:val="none" w:sz="0" w:space="0" w:color="auto"/>
        <w:right w:val="none" w:sz="0" w:space="0" w:color="auto"/>
      </w:divBdr>
    </w:div>
    <w:div w:id="623737550">
      <w:bodyDiv w:val="1"/>
      <w:marLeft w:val="0"/>
      <w:marRight w:val="0"/>
      <w:marTop w:val="0"/>
      <w:marBottom w:val="0"/>
      <w:divBdr>
        <w:top w:val="none" w:sz="0" w:space="0" w:color="auto"/>
        <w:left w:val="none" w:sz="0" w:space="0" w:color="auto"/>
        <w:bottom w:val="none" w:sz="0" w:space="0" w:color="auto"/>
        <w:right w:val="none" w:sz="0" w:space="0" w:color="auto"/>
      </w:divBdr>
      <w:divsChild>
        <w:div w:id="756749472">
          <w:marLeft w:val="0"/>
          <w:marRight w:val="0"/>
          <w:marTop w:val="0"/>
          <w:marBottom w:val="0"/>
          <w:divBdr>
            <w:top w:val="none" w:sz="0" w:space="0" w:color="auto"/>
            <w:left w:val="none" w:sz="0" w:space="0" w:color="auto"/>
            <w:bottom w:val="none" w:sz="0" w:space="0" w:color="auto"/>
            <w:right w:val="none" w:sz="0" w:space="0" w:color="auto"/>
          </w:divBdr>
        </w:div>
        <w:div w:id="1516967378">
          <w:marLeft w:val="0"/>
          <w:marRight w:val="0"/>
          <w:marTop w:val="0"/>
          <w:marBottom w:val="0"/>
          <w:divBdr>
            <w:top w:val="none" w:sz="0" w:space="0" w:color="auto"/>
            <w:left w:val="none" w:sz="0" w:space="0" w:color="auto"/>
            <w:bottom w:val="none" w:sz="0" w:space="0" w:color="auto"/>
            <w:right w:val="none" w:sz="0" w:space="0" w:color="auto"/>
          </w:divBdr>
        </w:div>
        <w:div w:id="875852222">
          <w:marLeft w:val="0"/>
          <w:marRight w:val="0"/>
          <w:marTop w:val="0"/>
          <w:marBottom w:val="0"/>
          <w:divBdr>
            <w:top w:val="none" w:sz="0" w:space="0" w:color="auto"/>
            <w:left w:val="none" w:sz="0" w:space="0" w:color="auto"/>
            <w:bottom w:val="none" w:sz="0" w:space="0" w:color="auto"/>
            <w:right w:val="none" w:sz="0" w:space="0" w:color="auto"/>
          </w:divBdr>
        </w:div>
      </w:divsChild>
    </w:div>
    <w:div w:id="628898049">
      <w:bodyDiv w:val="1"/>
      <w:marLeft w:val="0"/>
      <w:marRight w:val="0"/>
      <w:marTop w:val="0"/>
      <w:marBottom w:val="0"/>
      <w:divBdr>
        <w:top w:val="none" w:sz="0" w:space="0" w:color="auto"/>
        <w:left w:val="none" w:sz="0" w:space="0" w:color="auto"/>
        <w:bottom w:val="none" w:sz="0" w:space="0" w:color="auto"/>
        <w:right w:val="none" w:sz="0" w:space="0" w:color="auto"/>
      </w:divBdr>
    </w:div>
    <w:div w:id="713120875">
      <w:bodyDiv w:val="1"/>
      <w:marLeft w:val="0"/>
      <w:marRight w:val="0"/>
      <w:marTop w:val="0"/>
      <w:marBottom w:val="0"/>
      <w:divBdr>
        <w:top w:val="none" w:sz="0" w:space="0" w:color="auto"/>
        <w:left w:val="none" w:sz="0" w:space="0" w:color="auto"/>
        <w:bottom w:val="none" w:sz="0" w:space="0" w:color="auto"/>
        <w:right w:val="none" w:sz="0" w:space="0" w:color="auto"/>
      </w:divBdr>
    </w:div>
    <w:div w:id="864515304">
      <w:bodyDiv w:val="1"/>
      <w:marLeft w:val="0"/>
      <w:marRight w:val="0"/>
      <w:marTop w:val="0"/>
      <w:marBottom w:val="0"/>
      <w:divBdr>
        <w:top w:val="none" w:sz="0" w:space="0" w:color="auto"/>
        <w:left w:val="none" w:sz="0" w:space="0" w:color="auto"/>
        <w:bottom w:val="none" w:sz="0" w:space="0" w:color="auto"/>
        <w:right w:val="none" w:sz="0" w:space="0" w:color="auto"/>
      </w:divBdr>
      <w:divsChild>
        <w:div w:id="89398996">
          <w:marLeft w:val="0"/>
          <w:marRight w:val="0"/>
          <w:marTop w:val="0"/>
          <w:marBottom w:val="0"/>
          <w:divBdr>
            <w:top w:val="none" w:sz="0" w:space="0" w:color="auto"/>
            <w:left w:val="none" w:sz="0" w:space="0" w:color="auto"/>
            <w:bottom w:val="none" w:sz="0" w:space="0" w:color="auto"/>
            <w:right w:val="none" w:sz="0" w:space="0" w:color="auto"/>
          </w:divBdr>
          <w:divsChild>
            <w:div w:id="350492160">
              <w:marLeft w:val="0"/>
              <w:marRight w:val="0"/>
              <w:marTop w:val="0"/>
              <w:marBottom w:val="0"/>
              <w:divBdr>
                <w:top w:val="none" w:sz="0" w:space="0" w:color="auto"/>
                <w:left w:val="none" w:sz="0" w:space="0" w:color="auto"/>
                <w:bottom w:val="none" w:sz="0" w:space="0" w:color="auto"/>
                <w:right w:val="none" w:sz="0" w:space="0" w:color="auto"/>
              </w:divBdr>
              <w:divsChild>
                <w:div w:id="805705031">
                  <w:marLeft w:val="0"/>
                  <w:marRight w:val="0"/>
                  <w:marTop w:val="0"/>
                  <w:marBottom w:val="0"/>
                  <w:divBdr>
                    <w:top w:val="none" w:sz="0" w:space="0" w:color="auto"/>
                    <w:left w:val="none" w:sz="0" w:space="0" w:color="auto"/>
                    <w:bottom w:val="none" w:sz="0" w:space="0" w:color="auto"/>
                    <w:right w:val="none" w:sz="0" w:space="0" w:color="auto"/>
                  </w:divBdr>
                  <w:divsChild>
                    <w:div w:id="1488549201">
                      <w:marLeft w:val="0"/>
                      <w:marRight w:val="0"/>
                      <w:marTop w:val="0"/>
                      <w:marBottom w:val="0"/>
                      <w:divBdr>
                        <w:top w:val="none" w:sz="0" w:space="0" w:color="auto"/>
                        <w:left w:val="none" w:sz="0" w:space="0" w:color="auto"/>
                        <w:bottom w:val="none" w:sz="0" w:space="0" w:color="auto"/>
                        <w:right w:val="none" w:sz="0" w:space="0" w:color="auto"/>
                      </w:divBdr>
                      <w:divsChild>
                        <w:div w:id="1658263579">
                          <w:marLeft w:val="0"/>
                          <w:marRight w:val="0"/>
                          <w:marTop w:val="0"/>
                          <w:marBottom w:val="0"/>
                          <w:divBdr>
                            <w:top w:val="none" w:sz="0" w:space="0" w:color="auto"/>
                            <w:left w:val="none" w:sz="0" w:space="0" w:color="auto"/>
                            <w:bottom w:val="none" w:sz="0" w:space="0" w:color="auto"/>
                            <w:right w:val="none" w:sz="0" w:space="0" w:color="auto"/>
                          </w:divBdr>
                        </w:div>
                      </w:divsChild>
                    </w:div>
                    <w:div w:id="712585341">
                      <w:marLeft w:val="0"/>
                      <w:marRight w:val="0"/>
                      <w:marTop w:val="0"/>
                      <w:marBottom w:val="0"/>
                      <w:divBdr>
                        <w:top w:val="none" w:sz="0" w:space="0" w:color="auto"/>
                        <w:left w:val="none" w:sz="0" w:space="0" w:color="auto"/>
                        <w:bottom w:val="none" w:sz="0" w:space="0" w:color="auto"/>
                        <w:right w:val="none" w:sz="0" w:space="0" w:color="auto"/>
                      </w:divBdr>
                      <w:divsChild>
                        <w:div w:id="11194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0252">
                  <w:marLeft w:val="0"/>
                  <w:marRight w:val="0"/>
                  <w:marTop w:val="0"/>
                  <w:marBottom w:val="0"/>
                  <w:divBdr>
                    <w:top w:val="none" w:sz="0" w:space="0" w:color="auto"/>
                    <w:left w:val="none" w:sz="0" w:space="0" w:color="auto"/>
                    <w:bottom w:val="none" w:sz="0" w:space="0" w:color="auto"/>
                    <w:right w:val="none" w:sz="0" w:space="0" w:color="auto"/>
                  </w:divBdr>
                  <w:divsChild>
                    <w:div w:id="31852307">
                      <w:marLeft w:val="0"/>
                      <w:marRight w:val="0"/>
                      <w:marTop w:val="0"/>
                      <w:marBottom w:val="0"/>
                      <w:divBdr>
                        <w:top w:val="none" w:sz="0" w:space="0" w:color="auto"/>
                        <w:left w:val="none" w:sz="0" w:space="0" w:color="auto"/>
                        <w:bottom w:val="none" w:sz="0" w:space="0" w:color="auto"/>
                        <w:right w:val="none" w:sz="0" w:space="0" w:color="auto"/>
                      </w:divBdr>
                      <w:divsChild>
                        <w:div w:id="632173231">
                          <w:marLeft w:val="0"/>
                          <w:marRight w:val="0"/>
                          <w:marTop w:val="0"/>
                          <w:marBottom w:val="0"/>
                          <w:divBdr>
                            <w:top w:val="none" w:sz="0" w:space="0" w:color="auto"/>
                            <w:left w:val="none" w:sz="0" w:space="0" w:color="auto"/>
                            <w:bottom w:val="none" w:sz="0" w:space="0" w:color="auto"/>
                            <w:right w:val="none" w:sz="0" w:space="0" w:color="auto"/>
                          </w:divBdr>
                          <w:divsChild>
                            <w:div w:id="1450246385">
                              <w:marLeft w:val="0"/>
                              <w:marRight w:val="0"/>
                              <w:marTop w:val="0"/>
                              <w:marBottom w:val="0"/>
                              <w:divBdr>
                                <w:top w:val="none" w:sz="0" w:space="0" w:color="auto"/>
                                <w:left w:val="none" w:sz="0" w:space="0" w:color="auto"/>
                                <w:bottom w:val="none" w:sz="0" w:space="0" w:color="auto"/>
                                <w:right w:val="none" w:sz="0" w:space="0" w:color="auto"/>
                              </w:divBdr>
                              <w:divsChild>
                                <w:div w:id="669797130">
                                  <w:marLeft w:val="0"/>
                                  <w:marRight w:val="0"/>
                                  <w:marTop w:val="0"/>
                                  <w:marBottom w:val="0"/>
                                  <w:divBdr>
                                    <w:top w:val="none" w:sz="0" w:space="0" w:color="auto"/>
                                    <w:left w:val="none" w:sz="0" w:space="0" w:color="auto"/>
                                    <w:bottom w:val="none" w:sz="0" w:space="0" w:color="auto"/>
                                    <w:right w:val="none" w:sz="0" w:space="0" w:color="auto"/>
                                  </w:divBdr>
                                  <w:divsChild>
                                    <w:div w:id="1689870003">
                                      <w:marLeft w:val="0"/>
                                      <w:marRight w:val="0"/>
                                      <w:marTop w:val="0"/>
                                      <w:marBottom w:val="0"/>
                                      <w:divBdr>
                                        <w:top w:val="none" w:sz="0" w:space="0" w:color="auto"/>
                                        <w:left w:val="none" w:sz="0" w:space="0" w:color="auto"/>
                                        <w:bottom w:val="none" w:sz="0" w:space="0" w:color="auto"/>
                                        <w:right w:val="none" w:sz="0" w:space="0" w:color="auto"/>
                                      </w:divBdr>
                                      <w:divsChild>
                                        <w:div w:id="1307277937">
                                          <w:marLeft w:val="0"/>
                                          <w:marRight w:val="0"/>
                                          <w:marTop w:val="0"/>
                                          <w:marBottom w:val="0"/>
                                          <w:divBdr>
                                            <w:top w:val="none" w:sz="0" w:space="0" w:color="auto"/>
                                            <w:left w:val="none" w:sz="0" w:space="0" w:color="auto"/>
                                            <w:bottom w:val="none" w:sz="0" w:space="0" w:color="auto"/>
                                            <w:right w:val="none" w:sz="0" w:space="0" w:color="auto"/>
                                          </w:divBdr>
                                          <w:divsChild>
                                            <w:div w:id="1805343603">
                                              <w:marLeft w:val="0"/>
                                              <w:marRight w:val="0"/>
                                              <w:marTop w:val="0"/>
                                              <w:marBottom w:val="0"/>
                                              <w:divBdr>
                                                <w:top w:val="none" w:sz="0" w:space="0" w:color="auto"/>
                                                <w:left w:val="none" w:sz="0" w:space="0" w:color="auto"/>
                                                <w:bottom w:val="none" w:sz="0" w:space="0" w:color="auto"/>
                                                <w:right w:val="none" w:sz="0" w:space="0" w:color="auto"/>
                                              </w:divBdr>
                                              <w:divsChild>
                                                <w:div w:id="691148024">
                                                  <w:marLeft w:val="0"/>
                                                  <w:marRight w:val="0"/>
                                                  <w:marTop w:val="0"/>
                                                  <w:marBottom w:val="0"/>
                                                  <w:divBdr>
                                                    <w:top w:val="none" w:sz="0" w:space="0" w:color="auto"/>
                                                    <w:left w:val="none" w:sz="0" w:space="0" w:color="auto"/>
                                                    <w:bottom w:val="none" w:sz="0" w:space="0" w:color="auto"/>
                                                    <w:right w:val="none" w:sz="0" w:space="0" w:color="auto"/>
                                                  </w:divBdr>
                                                  <w:divsChild>
                                                    <w:div w:id="535967932">
                                                      <w:marLeft w:val="0"/>
                                                      <w:marRight w:val="0"/>
                                                      <w:marTop w:val="0"/>
                                                      <w:marBottom w:val="0"/>
                                                      <w:divBdr>
                                                        <w:top w:val="none" w:sz="0" w:space="0" w:color="auto"/>
                                                        <w:left w:val="none" w:sz="0" w:space="0" w:color="auto"/>
                                                        <w:bottom w:val="none" w:sz="0" w:space="0" w:color="auto"/>
                                                        <w:right w:val="none" w:sz="0" w:space="0" w:color="auto"/>
                                                      </w:divBdr>
                                                      <w:divsChild>
                                                        <w:div w:id="1323465467">
                                                          <w:marLeft w:val="0"/>
                                                          <w:marRight w:val="0"/>
                                                          <w:marTop w:val="0"/>
                                                          <w:marBottom w:val="0"/>
                                                          <w:divBdr>
                                                            <w:top w:val="none" w:sz="0" w:space="0" w:color="auto"/>
                                                            <w:left w:val="none" w:sz="0" w:space="0" w:color="auto"/>
                                                            <w:bottom w:val="none" w:sz="0" w:space="0" w:color="auto"/>
                                                            <w:right w:val="none" w:sz="0" w:space="0" w:color="auto"/>
                                                          </w:divBdr>
                                                          <w:divsChild>
                                                            <w:div w:id="1786731785">
                                                              <w:marLeft w:val="0"/>
                                                              <w:marRight w:val="0"/>
                                                              <w:marTop w:val="0"/>
                                                              <w:marBottom w:val="0"/>
                                                              <w:divBdr>
                                                                <w:top w:val="none" w:sz="0" w:space="0" w:color="auto"/>
                                                                <w:left w:val="none" w:sz="0" w:space="0" w:color="auto"/>
                                                                <w:bottom w:val="none" w:sz="0" w:space="0" w:color="auto"/>
                                                                <w:right w:val="none" w:sz="0" w:space="0" w:color="auto"/>
                                                              </w:divBdr>
                                                              <w:divsChild>
                                                                <w:div w:id="1558122801">
                                                                  <w:marLeft w:val="0"/>
                                                                  <w:marRight w:val="0"/>
                                                                  <w:marTop w:val="0"/>
                                                                  <w:marBottom w:val="0"/>
                                                                  <w:divBdr>
                                                                    <w:top w:val="none" w:sz="0" w:space="0" w:color="auto"/>
                                                                    <w:left w:val="none" w:sz="0" w:space="0" w:color="auto"/>
                                                                    <w:bottom w:val="none" w:sz="0" w:space="0" w:color="auto"/>
                                                                    <w:right w:val="none" w:sz="0" w:space="0" w:color="auto"/>
                                                                  </w:divBdr>
                                                                  <w:divsChild>
                                                                    <w:div w:id="1917081859">
                                                                      <w:marLeft w:val="0"/>
                                                                      <w:marRight w:val="0"/>
                                                                      <w:marTop w:val="0"/>
                                                                      <w:marBottom w:val="0"/>
                                                                      <w:divBdr>
                                                                        <w:top w:val="none" w:sz="0" w:space="0" w:color="auto"/>
                                                                        <w:left w:val="none" w:sz="0" w:space="0" w:color="auto"/>
                                                                        <w:bottom w:val="none" w:sz="0" w:space="0" w:color="auto"/>
                                                                        <w:right w:val="none" w:sz="0" w:space="0" w:color="auto"/>
                                                                      </w:divBdr>
                                                                      <w:divsChild>
                                                                        <w:div w:id="11145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1789">
                                                                  <w:marLeft w:val="0"/>
                                                                  <w:marRight w:val="0"/>
                                                                  <w:marTop w:val="0"/>
                                                                  <w:marBottom w:val="0"/>
                                                                  <w:divBdr>
                                                                    <w:top w:val="none" w:sz="0" w:space="0" w:color="auto"/>
                                                                    <w:left w:val="none" w:sz="0" w:space="0" w:color="auto"/>
                                                                    <w:bottom w:val="none" w:sz="0" w:space="0" w:color="auto"/>
                                                                    <w:right w:val="none" w:sz="0" w:space="0" w:color="auto"/>
                                                                  </w:divBdr>
                                                                  <w:divsChild>
                                                                    <w:div w:id="728455158">
                                                                      <w:marLeft w:val="0"/>
                                                                      <w:marRight w:val="0"/>
                                                                      <w:marTop w:val="0"/>
                                                                      <w:marBottom w:val="0"/>
                                                                      <w:divBdr>
                                                                        <w:top w:val="none" w:sz="0" w:space="0" w:color="auto"/>
                                                                        <w:left w:val="none" w:sz="0" w:space="0" w:color="auto"/>
                                                                        <w:bottom w:val="none" w:sz="0" w:space="0" w:color="auto"/>
                                                                        <w:right w:val="none" w:sz="0" w:space="0" w:color="auto"/>
                                                                      </w:divBdr>
                                                                      <w:divsChild>
                                                                        <w:div w:id="3315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362378">
                                              <w:marLeft w:val="0"/>
                                              <w:marRight w:val="0"/>
                                              <w:marTop w:val="0"/>
                                              <w:marBottom w:val="0"/>
                                              <w:divBdr>
                                                <w:top w:val="none" w:sz="0" w:space="0" w:color="auto"/>
                                                <w:left w:val="none" w:sz="0" w:space="0" w:color="auto"/>
                                                <w:bottom w:val="none" w:sz="0" w:space="0" w:color="auto"/>
                                                <w:right w:val="none" w:sz="0" w:space="0" w:color="auto"/>
                                              </w:divBdr>
                                              <w:divsChild>
                                                <w:div w:id="26107100">
                                                  <w:marLeft w:val="0"/>
                                                  <w:marRight w:val="0"/>
                                                  <w:marTop w:val="0"/>
                                                  <w:marBottom w:val="0"/>
                                                  <w:divBdr>
                                                    <w:top w:val="none" w:sz="0" w:space="0" w:color="auto"/>
                                                    <w:left w:val="none" w:sz="0" w:space="0" w:color="auto"/>
                                                    <w:bottom w:val="none" w:sz="0" w:space="0" w:color="auto"/>
                                                    <w:right w:val="none" w:sz="0" w:space="0" w:color="auto"/>
                                                  </w:divBdr>
                                                  <w:divsChild>
                                                    <w:div w:id="1263147607">
                                                      <w:marLeft w:val="0"/>
                                                      <w:marRight w:val="0"/>
                                                      <w:marTop w:val="0"/>
                                                      <w:marBottom w:val="0"/>
                                                      <w:divBdr>
                                                        <w:top w:val="none" w:sz="0" w:space="0" w:color="auto"/>
                                                        <w:left w:val="none" w:sz="0" w:space="0" w:color="auto"/>
                                                        <w:bottom w:val="none" w:sz="0" w:space="0" w:color="auto"/>
                                                        <w:right w:val="none" w:sz="0" w:space="0" w:color="auto"/>
                                                      </w:divBdr>
                                                      <w:divsChild>
                                                        <w:div w:id="282423402">
                                                          <w:marLeft w:val="0"/>
                                                          <w:marRight w:val="0"/>
                                                          <w:marTop w:val="0"/>
                                                          <w:marBottom w:val="0"/>
                                                          <w:divBdr>
                                                            <w:top w:val="none" w:sz="0" w:space="0" w:color="auto"/>
                                                            <w:left w:val="none" w:sz="0" w:space="0" w:color="auto"/>
                                                            <w:bottom w:val="none" w:sz="0" w:space="0" w:color="auto"/>
                                                            <w:right w:val="none" w:sz="0" w:space="0" w:color="auto"/>
                                                          </w:divBdr>
                                                          <w:divsChild>
                                                            <w:div w:id="747120183">
                                                              <w:marLeft w:val="0"/>
                                                              <w:marRight w:val="0"/>
                                                              <w:marTop w:val="0"/>
                                                              <w:marBottom w:val="0"/>
                                                              <w:divBdr>
                                                                <w:top w:val="none" w:sz="0" w:space="0" w:color="auto"/>
                                                                <w:left w:val="none" w:sz="0" w:space="0" w:color="auto"/>
                                                                <w:bottom w:val="none" w:sz="0" w:space="0" w:color="auto"/>
                                                                <w:right w:val="none" w:sz="0" w:space="0" w:color="auto"/>
                                                              </w:divBdr>
                                                              <w:divsChild>
                                                                <w:div w:id="1351107837">
                                                                  <w:marLeft w:val="0"/>
                                                                  <w:marRight w:val="0"/>
                                                                  <w:marTop w:val="0"/>
                                                                  <w:marBottom w:val="0"/>
                                                                  <w:divBdr>
                                                                    <w:top w:val="none" w:sz="0" w:space="0" w:color="auto"/>
                                                                    <w:left w:val="none" w:sz="0" w:space="0" w:color="auto"/>
                                                                    <w:bottom w:val="none" w:sz="0" w:space="0" w:color="auto"/>
                                                                    <w:right w:val="none" w:sz="0" w:space="0" w:color="auto"/>
                                                                  </w:divBdr>
                                                                  <w:divsChild>
                                                                    <w:div w:id="20016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81218">
                                              <w:marLeft w:val="0"/>
                                              <w:marRight w:val="0"/>
                                              <w:marTop w:val="0"/>
                                              <w:marBottom w:val="0"/>
                                              <w:divBdr>
                                                <w:top w:val="none" w:sz="0" w:space="0" w:color="auto"/>
                                                <w:left w:val="none" w:sz="0" w:space="0" w:color="auto"/>
                                                <w:bottom w:val="none" w:sz="0" w:space="0" w:color="auto"/>
                                                <w:right w:val="none" w:sz="0" w:space="0" w:color="auto"/>
                                              </w:divBdr>
                                              <w:divsChild>
                                                <w:div w:id="1457405333">
                                                  <w:marLeft w:val="0"/>
                                                  <w:marRight w:val="0"/>
                                                  <w:marTop w:val="0"/>
                                                  <w:marBottom w:val="0"/>
                                                  <w:divBdr>
                                                    <w:top w:val="none" w:sz="0" w:space="0" w:color="auto"/>
                                                    <w:left w:val="none" w:sz="0" w:space="0" w:color="auto"/>
                                                    <w:bottom w:val="none" w:sz="0" w:space="0" w:color="auto"/>
                                                    <w:right w:val="none" w:sz="0" w:space="0" w:color="auto"/>
                                                  </w:divBdr>
                                                  <w:divsChild>
                                                    <w:div w:id="2093696601">
                                                      <w:marLeft w:val="0"/>
                                                      <w:marRight w:val="0"/>
                                                      <w:marTop w:val="0"/>
                                                      <w:marBottom w:val="0"/>
                                                      <w:divBdr>
                                                        <w:top w:val="none" w:sz="0" w:space="0" w:color="auto"/>
                                                        <w:left w:val="none" w:sz="0" w:space="0" w:color="auto"/>
                                                        <w:bottom w:val="none" w:sz="0" w:space="0" w:color="auto"/>
                                                        <w:right w:val="none" w:sz="0" w:space="0" w:color="auto"/>
                                                      </w:divBdr>
                                                      <w:divsChild>
                                                        <w:div w:id="414056655">
                                                          <w:marLeft w:val="0"/>
                                                          <w:marRight w:val="0"/>
                                                          <w:marTop w:val="0"/>
                                                          <w:marBottom w:val="0"/>
                                                          <w:divBdr>
                                                            <w:top w:val="none" w:sz="0" w:space="0" w:color="auto"/>
                                                            <w:left w:val="none" w:sz="0" w:space="0" w:color="auto"/>
                                                            <w:bottom w:val="none" w:sz="0" w:space="0" w:color="auto"/>
                                                            <w:right w:val="none" w:sz="0" w:space="0" w:color="auto"/>
                                                          </w:divBdr>
                                                          <w:divsChild>
                                                            <w:div w:id="1348943320">
                                                              <w:marLeft w:val="0"/>
                                                              <w:marRight w:val="0"/>
                                                              <w:marTop w:val="0"/>
                                                              <w:marBottom w:val="0"/>
                                                              <w:divBdr>
                                                                <w:top w:val="none" w:sz="0" w:space="0" w:color="auto"/>
                                                                <w:left w:val="none" w:sz="0" w:space="0" w:color="auto"/>
                                                                <w:bottom w:val="none" w:sz="0" w:space="0" w:color="auto"/>
                                                                <w:right w:val="none" w:sz="0" w:space="0" w:color="auto"/>
                                                              </w:divBdr>
                                                              <w:divsChild>
                                                                <w:div w:id="477383380">
                                                                  <w:marLeft w:val="0"/>
                                                                  <w:marRight w:val="0"/>
                                                                  <w:marTop w:val="0"/>
                                                                  <w:marBottom w:val="0"/>
                                                                  <w:divBdr>
                                                                    <w:top w:val="none" w:sz="0" w:space="0" w:color="auto"/>
                                                                    <w:left w:val="none" w:sz="0" w:space="0" w:color="auto"/>
                                                                    <w:bottom w:val="none" w:sz="0" w:space="0" w:color="auto"/>
                                                                    <w:right w:val="none" w:sz="0" w:space="0" w:color="auto"/>
                                                                  </w:divBdr>
                                                                  <w:divsChild>
                                                                    <w:div w:id="9980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39355">
                                              <w:marLeft w:val="0"/>
                                              <w:marRight w:val="0"/>
                                              <w:marTop w:val="0"/>
                                              <w:marBottom w:val="0"/>
                                              <w:divBdr>
                                                <w:top w:val="none" w:sz="0" w:space="0" w:color="auto"/>
                                                <w:left w:val="none" w:sz="0" w:space="0" w:color="auto"/>
                                                <w:bottom w:val="none" w:sz="0" w:space="0" w:color="auto"/>
                                                <w:right w:val="none" w:sz="0" w:space="0" w:color="auto"/>
                                              </w:divBdr>
                                              <w:divsChild>
                                                <w:div w:id="1213158719">
                                                  <w:marLeft w:val="0"/>
                                                  <w:marRight w:val="0"/>
                                                  <w:marTop w:val="0"/>
                                                  <w:marBottom w:val="0"/>
                                                  <w:divBdr>
                                                    <w:top w:val="none" w:sz="0" w:space="0" w:color="auto"/>
                                                    <w:left w:val="none" w:sz="0" w:space="0" w:color="auto"/>
                                                    <w:bottom w:val="none" w:sz="0" w:space="0" w:color="auto"/>
                                                    <w:right w:val="none" w:sz="0" w:space="0" w:color="auto"/>
                                                  </w:divBdr>
                                                  <w:divsChild>
                                                    <w:div w:id="918753243">
                                                      <w:marLeft w:val="0"/>
                                                      <w:marRight w:val="0"/>
                                                      <w:marTop w:val="0"/>
                                                      <w:marBottom w:val="0"/>
                                                      <w:divBdr>
                                                        <w:top w:val="none" w:sz="0" w:space="0" w:color="auto"/>
                                                        <w:left w:val="none" w:sz="0" w:space="0" w:color="auto"/>
                                                        <w:bottom w:val="none" w:sz="0" w:space="0" w:color="auto"/>
                                                        <w:right w:val="none" w:sz="0" w:space="0" w:color="auto"/>
                                                      </w:divBdr>
                                                      <w:divsChild>
                                                        <w:div w:id="1205485577">
                                                          <w:marLeft w:val="0"/>
                                                          <w:marRight w:val="0"/>
                                                          <w:marTop w:val="0"/>
                                                          <w:marBottom w:val="0"/>
                                                          <w:divBdr>
                                                            <w:top w:val="none" w:sz="0" w:space="0" w:color="auto"/>
                                                            <w:left w:val="none" w:sz="0" w:space="0" w:color="auto"/>
                                                            <w:bottom w:val="none" w:sz="0" w:space="0" w:color="auto"/>
                                                            <w:right w:val="none" w:sz="0" w:space="0" w:color="auto"/>
                                                          </w:divBdr>
                                                          <w:divsChild>
                                                            <w:div w:id="1747995939">
                                                              <w:marLeft w:val="0"/>
                                                              <w:marRight w:val="0"/>
                                                              <w:marTop w:val="0"/>
                                                              <w:marBottom w:val="0"/>
                                                              <w:divBdr>
                                                                <w:top w:val="none" w:sz="0" w:space="0" w:color="auto"/>
                                                                <w:left w:val="none" w:sz="0" w:space="0" w:color="auto"/>
                                                                <w:bottom w:val="none" w:sz="0" w:space="0" w:color="auto"/>
                                                                <w:right w:val="none" w:sz="0" w:space="0" w:color="auto"/>
                                                              </w:divBdr>
                                                              <w:divsChild>
                                                                <w:div w:id="1163622127">
                                                                  <w:marLeft w:val="0"/>
                                                                  <w:marRight w:val="0"/>
                                                                  <w:marTop w:val="0"/>
                                                                  <w:marBottom w:val="0"/>
                                                                  <w:divBdr>
                                                                    <w:top w:val="none" w:sz="0" w:space="0" w:color="auto"/>
                                                                    <w:left w:val="none" w:sz="0" w:space="0" w:color="auto"/>
                                                                    <w:bottom w:val="none" w:sz="0" w:space="0" w:color="auto"/>
                                                                    <w:right w:val="none" w:sz="0" w:space="0" w:color="auto"/>
                                                                  </w:divBdr>
                                                                  <w:divsChild>
                                                                    <w:div w:id="12327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6919">
                                              <w:marLeft w:val="0"/>
                                              <w:marRight w:val="0"/>
                                              <w:marTop w:val="0"/>
                                              <w:marBottom w:val="0"/>
                                              <w:divBdr>
                                                <w:top w:val="none" w:sz="0" w:space="0" w:color="auto"/>
                                                <w:left w:val="none" w:sz="0" w:space="0" w:color="auto"/>
                                                <w:bottom w:val="none" w:sz="0" w:space="0" w:color="auto"/>
                                                <w:right w:val="none" w:sz="0" w:space="0" w:color="auto"/>
                                              </w:divBdr>
                                              <w:divsChild>
                                                <w:div w:id="2059161716">
                                                  <w:marLeft w:val="0"/>
                                                  <w:marRight w:val="0"/>
                                                  <w:marTop w:val="0"/>
                                                  <w:marBottom w:val="0"/>
                                                  <w:divBdr>
                                                    <w:top w:val="none" w:sz="0" w:space="0" w:color="auto"/>
                                                    <w:left w:val="none" w:sz="0" w:space="0" w:color="auto"/>
                                                    <w:bottom w:val="none" w:sz="0" w:space="0" w:color="auto"/>
                                                    <w:right w:val="none" w:sz="0" w:space="0" w:color="auto"/>
                                                  </w:divBdr>
                                                  <w:divsChild>
                                                    <w:div w:id="127939941">
                                                      <w:marLeft w:val="0"/>
                                                      <w:marRight w:val="0"/>
                                                      <w:marTop w:val="0"/>
                                                      <w:marBottom w:val="0"/>
                                                      <w:divBdr>
                                                        <w:top w:val="none" w:sz="0" w:space="0" w:color="auto"/>
                                                        <w:left w:val="none" w:sz="0" w:space="0" w:color="auto"/>
                                                        <w:bottom w:val="none" w:sz="0" w:space="0" w:color="auto"/>
                                                        <w:right w:val="none" w:sz="0" w:space="0" w:color="auto"/>
                                                      </w:divBdr>
                                                      <w:divsChild>
                                                        <w:div w:id="1130368665">
                                                          <w:marLeft w:val="0"/>
                                                          <w:marRight w:val="0"/>
                                                          <w:marTop w:val="0"/>
                                                          <w:marBottom w:val="0"/>
                                                          <w:divBdr>
                                                            <w:top w:val="none" w:sz="0" w:space="0" w:color="auto"/>
                                                            <w:left w:val="none" w:sz="0" w:space="0" w:color="auto"/>
                                                            <w:bottom w:val="none" w:sz="0" w:space="0" w:color="auto"/>
                                                            <w:right w:val="none" w:sz="0" w:space="0" w:color="auto"/>
                                                          </w:divBdr>
                                                          <w:divsChild>
                                                            <w:div w:id="1385135024">
                                                              <w:marLeft w:val="0"/>
                                                              <w:marRight w:val="0"/>
                                                              <w:marTop w:val="0"/>
                                                              <w:marBottom w:val="0"/>
                                                              <w:divBdr>
                                                                <w:top w:val="none" w:sz="0" w:space="0" w:color="auto"/>
                                                                <w:left w:val="none" w:sz="0" w:space="0" w:color="auto"/>
                                                                <w:bottom w:val="none" w:sz="0" w:space="0" w:color="auto"/>
                                                                <w:right w:val="none" w:sz="0" w:space="0" w:color="auto"/>
                                                              </w:divBdr>
                                                              <w:divsChild>
                                                                <w:div w:id="1501964253">
                                                                  <w:marLeft w:val="0"/>
                                                                  <w:marRight w:val="0"/>
                                                                  <w:marTop w:val="0"/>
                                                                  <w:marBottom w:val="0"/>
                                                                  <w:divBdr>
                                                                    <w:top w:val="none" w:sz="0" w:space="0" w:color="auto"/>
                                                                    <w:left w:val="none" w:sz="0" w:space="0" w:color="auto"/>
                                                                    <w:bottom w:val="none" w:sz="0" w:space="0" w:color="auto"/>
                                                                    <w:right w:val="none" w:sz="0" w:space="0" w:color="auto"/>
                                                                  </w:divBdr>
                                                                  <w:divsChild>
                                                                    <w:div w:id="12967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826382">
                                              <w:marLeft w:val="0"/>
                                              <w:marRight w:val="0"/>
                                              <w:marTop w:val="0"/>
                                              <w:marBottom w:val="0"/>
                                              <w:divBdr>
                                                <w:top w:val="none" w:sz="0" w:space="0" w:color="auto"/>
                                                <w:left w:val="none" w:sz="0" w:space="0" w:color="auto"/>
                                                <w:bottom w:val="none" w:sz="0" w:space="0" w:color="auto"/>
                                                <w:right w:val="none" w:sz="0" w:space="0" w:color="auto"/>
                                              </w:divBdr>
                                              <w:divsChild>
                                                <w:div w:id="1304657010">
                                                  <w:marLeft w:val="0"/>
                                                  <w:marRight w:val="0"/>
                                                  <w:marTop w:val="0"/>
                                                  <w:marBottom w:val="0"/>
                                                  <w:divBdr>
                                                    <w:top w:val="none" w:sz="0" w:space="0" w:color="auto"/>
                                                    <w:left w:val="none" w:sz="0" w:space="0" w:color="auto"/>
                                                    <w:bottom w:val="none" w:sz="0" w:space="0" w:color="auto"/>
                                                    <w:right w:val="none" w:sz="0" w:space="0" w:color="auto"/>
                                                  </w:divBdr>
                                                  <w:divsChild>
                                                    <w:div w:id="672536973">
                                                      <w:marLeft w:val="0"/>
                                                      <w:marRight w:val="0"/>
                                                      <w:marTop w:val="0"/>
                                                      <w:marBottom w:val="0"/>
                                                      <w:divBdr>
                                                        <w:top w:val="none" w:sz="0" w:space="0" w:color="auto"/>
                                                        <w:left w:val="none" w:sz="0" w:space="0" w:color="auto"/>
                                                        <w:bottom w:val="none" w:sz="0" w:space="0" w:color="auto"/>
                                                        <w:right w:val="none" w:sz="0" w:space="0" w:color="auto"/>
                                                      </w:divBdr>
                                                      <w:divsChild>
                                                        <w:div w:id="3826095">
                                                          <w:marLeft w:val="0"/>
                                                          <w:marRight w:val="0"/>
                                                          <w:marTop w:val="0"/>
                                                          <w:marBottom w:val="0"/>
                                                          <w:divBdr>
                                                            <w:top w:val="none" w:sz="0" w:space="0" w:color="auto"/>
                                                            <w:left w:val="none" w:sz="0" w:space="0" w:color="auto"/>
                                                            <w:bottom w:val="none" w:sz="0" w:space="0" w:color="auto"/>
                                                            <w:right w:val="none" w:sz="0" w:space="0" w:color="auto"/>
                                                          </w:divBdr>
                                                          <w:divsChild>
                                                            <w:div w:id="1620603658">
                                                              <w:marLeft w:val="0"/>
                                                              <w:marRight w:val="0"/>
                                                              <w:marTop w:val="0"/>
                                                              <w:marBottom w:val="0"/>
                                                              <w:divBdr>
                                                                <w:top w:val="none" w:sz="0" w:space="0" w:color="auto"/>
                                                                <w:left w:val="none" w:sz="0" w:space="0" w:color="auto"/>
                                                                <w:bottom w:val="none" w:sz="0" w:space="0" w:color="auto"/>
                                                                <w:right w:val="none" w:sz="0" w:space="0" w:color="auto"/>
                                                              </w:divBdr>
                                                              <w:divsChild>
                                                                <w:div w:id="1255164288">
                                                                  <w:marLeft w:val="0"/>
                                                                  <w:marRight w:val="0"/>
                                                                  <w:marTop w:val="0"/>
                                                                  <w:marBottom w:val="0"/>
                                                                  <w:divBdr>
                                                                    <w:top w:val="none" w:sz="0" w:space="0" w:color="auto"/>
                                                                    <w:left w:val="none" w:sz="0" w:space="0" w:color="auto"/>
                                                                    <w:bottom w:val="none" w:sz="0" w:space="0" w:color="auto"/>
                                                                    <w:right w:val="none" w:sz="0" w:space="0" w:color="auto"/>
                                                                  </w:divBdr>
                                                                  <w:divsChild>
                                                                    <w:div w:id="9940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627492">
                                              <w:marLeft w:val="0"/>
                                              <w:marRight w:val="0"/>
                                              <w:marTop w:val="0"/>
                                              <w:marBottom w:val="0"/>
                                              <w:divBdr>
                                                <w:top w:val="none" w:sz="0" w:space="0" w:color="auto"/>
                                                <w:left w:val="none" w:sz="0" w:space="0" w:color="auto"/>
                                                <w:bottom w:val="none" w:sz="0" w:space="0" w:color="auto"/>
                                                <w:right w:val="none" w:sz="0" w:space="0" w:color="auto"/>
                                              </w:divBdr>
                                              <w:divsChild>
                                                <w:div w:id="1082332086">
                                                  <w:marLeft w:val="0"/>
                                                  <w:marRight w:val="0"/>
                                                  <w:marTop w:val="0"/>
                                                  <w:marBottom w:val="0"/>
                                                  <w:divBdr>
                                                    <w:top w:val="none" w:sz="0" w:space="0" w:color="auto"/>
                                                    <w:left w:val="none" w:sz="0" w:space="0" w:color="auto"/>
                                                    <w:bottom w:val="none" w:sz="0" w:space="0" w:color="auto"/>
                                                    <w:right w:val="none" w:sz="0" w:space="0" w:color="auto"/>
                                                  </w:divBdr>
                                                  <w:divsChild>
                                                    <w:div w:id="156851992">
                                                      <w:marLeft w:val="0"/>
                                                      <w:marRight w:val="0"/>
                                                      <w:marTop w:val="0"/>
                                                      <w:marBottom w:val="0"/>
                                                      <w:divBdr>
                                                        <w:top w:val="none" w:sz="0" w:space="0" w:color="auto"/>
                                                        <w:left w:val="none" w:sz="0" w:space="0" w:color="auto"/>
                                                        <w:bottom w:val="none" w:sz="0" w:space="0" w:color="auto"/>
                                                        <w:right w:val="none" w:sz="0" w:space="0" w:color="auto"/>
                                                      </w:divBdr>
                                                      <w:divsChild>
                                                        <w:div w:id="753162590">
                                                          <w:marLeft w:val="0"/>
                                                          <w:marRight w:val="0"/>
                                                          <w:marTop w:val="0"/>
                                                          <w:marBottom w:val="0"/>
                                                          <w:divBdr>
                                                            <w:top w:val="none" w:sz="0" w:space="0" w:color="auto"/>
                                                            <w:left w:val="none" w:sz="0" w:space="0" w:color="auto"/>
                                                            <w:bottom w:val="none" w:sz="0" w:space="0" w:color="auto"/>
                                                            <w:right w:val="none" w:sz="0" w:space="0" w:color="auto"/>
                                                          </w:divBdr>
                                                          <w:divsChild>
                                                            <w:div w:id="455485984">
                                                              <w:marLeft w:val="0"/>
                                                              <w:marRight w:val="0"/>
                                                              <w:marTop w:val="0"/>
                                                              <w:marBottom w:val="0"/>
                                                              <w:divBdr>
                                                                <w:top w:val="none" w:sz="0" w:space="0" w:color="auto"/>
                                                                <w:left w:val="none" w:sz="0" w:space="0" w:color="auto"/>
                                                                <w:bottom w:val="none" w:sz="0" w:space="0" w:color="auto"/>
                                                                <w:right w:val="none" w:sz="0" w:space="0" w:color="auto"/>
                                                              </w:divBdr>
                                                              <w:divsChild>
                                                                <w:div w:id="1659111315">
                                                                  <w:marLeft w:val="0"/>
                                                                  <w:marRight w:val="0"/>
                                                                  <w:marTop w:val="0"/>
                                                                  <w:marBottom w:val="0"/>
                                                                  <w:divBdr>
                                                                    <w:top w:val="none" w:sz="0" w:space="0" w:color="auto"/>
                                                                    <w:left w:val="none" w:sz="0" w:space="0" w:color="auto"/>
                                                                    <w:bottom w:val="none" w:sz="0" w:space="0" w:color="auto"/>
                                                                    <w:right w:val="none" w:sz="0" w:space="0" w:color="auto"/>
                                                                  </w:divBdr>
                                                                  <w:divsChild>
                                                                    <w:div w:id="5747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698395">
                  <w:marLeft w:val="0"/>
                  <w:marRight w:val="0"/>
                  <w:marTop w:val="0"/>
                  <w:marBottom w:val="0"/>
                  <w:divBdr>
                    <w:top w:val="none" w:sz="0" w:space="0" w:color="auto"/>
                    <w:left w:val="none" w:sz="0" w:space="0" w:color="auto"/>
                    <w:bottom w:val="none" w:sz="0" w:space="0" w:color="auto"/>
                    <w:right w:val="none" w:sz="0" w:space="0" w:color="auto"/>
                  </w:divBdr>
                  <w:divsChild>
                    <w:div w:id="1152142702">
                      <w:marLeft w:val="0"/>
                      <w:marRight w:val="0"/>
                      <w:marTop w:val="0"/>
                      <w:marBottom w:val="0"/>
                      <w:divBdr>
                        <w:top w:val="none" w:sz="0" w:space="0" w:color="auto"/>
                        <w:left w:val="none" w:sz="0" w:space="0" w:color="auto"/>
                        <w:bottom w:val="none" w:sz="0" w:space="0" w:color="auto"/>
                        <w:right w:val="none" w:sz="0" w:space="0" w:color="auto"/>
                      </w:divBdr>
                      <w:divsChild>
                        <w:div w:id="1384718316">
                          <w:marLeft w:val="0"/>
                          <w:marRight w:val="0"/>
                          <w:marTop w:val="0"/>
                          <w:marBottom w:val="0"/>
                          <w:divBdr>
                            <w:top w:val="none" w:sz="0" w:space="0" w:color="auto"/>
                            <w:left w:val="none" w:sz="0" w:space="0" w:color="auto"/>
                            <w:bottom w:val="none" w:sz="0" w:space="0" w:color="auto"/>
                            <w:right w:val="none" w:sz="0" w:space="0" w:color="auto"/>
                          </w:divBdr>
                          <w:divsChild>
                            <w:div w:id="16249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79314">
      <w:bodyDiv w:val="1"/>
      <w:marLeft w:val="0"/>
      <w:marRight w:val="0"/>
      <w:marTop w:val="0"/>
      <w:marBottom w:val="0"/>
      <w:divBdr>
        <w:top w:val="none" w:sz="0" w:space="0" w:color="auto"/>
        <w:left w:val="none" w:sz="0" w:space="0" w:color="auto"/>
        <w:bottom w:val="none" w:sz="0" w:space="0" w:color="auto"/>
        <w:right w:val="none" w:sz="0" w:space="0" w:color="auto"/>
      </w:divBdr>
      <w:divsChild>
        <w:div w:id="1901673379">
          <w:marLeft w:val="0"/>
          <w:marRight w:val="0"/>
          <w:marTop w:val="0"/>
          <w:marBottom w:val="300"/>
          <w:divBdr>
            <w:top w:val="none" w:sz="0" w:space="0" w:color="auto"/>
            <w:left w:val="none" w:sz="0" w:space="0" w:color="auto"/>
            <w:bottom w:val="none" w:sz="0" w:space="0" w:color="auto"/>
            <w:right w:val="none" w:sz="0" w:space="0" w:color="auto"/>
          </w:divBdr>
          <w:divsChild>
            <w:div w:id="1483958672">
              <w:marLeft w:val="0"/>
              <w:marRight w:val="0"/>
              <w:marTop w:val="0"/>
              <w:marBottom w:val="0"/>
              <w:divBdr>
                <w:top w:val="none" w:sz="0" w:space="0" w:color="auto"/>
                <w:left w:val="none" w:sz="0" w:space="0" w:color="auto"/>
                <w:bottom w:val="none" w:sz="0" w:space="0" w:color="auto"/>
                <w:right w:val="none" w:sz="0" w:space="0" w:color="auto"/>
              </w:divBdr>
            </w:div>
          </w:divsChild>
        </w:div>
        <w:div w:id="284427729">
          <w:marLeft w:val="0"/>
          <w:marRight w:val="0"/>
          <w:marTop w:val="0"/>
          <w:marBottom w:val="0"/>
          <w:divBdr>
            <w:top w:val="none" w:sz="0" w:space="0" w:color="auto"/>
            <w:left w:val="none" w:sz="0" w:space="0" w:color="auto"/>
            <w:bottom w:val="none" w:sz="0" w:space="0" w:color="auto"/>
            <w:right w:val="none" w:sz="0" w:space="0" w:color="auto"/>
          </w:divBdr>
          <w:divsChild>
            <w:div w:id="548801584">
              <w:marLeft w:val="0"/>
              <w:marRight w:val="0"/>
              <w:marTop w:val="0"/>
              <w:marBottom w:val="0"/>
              <w:divBdr>
                <w:top w:val="none" w:sz="0" w:space="0" w:color="auto"/>
                <w:left w:val="none" w:sz="0" w:space="0" w:color="auto"/>
                <w:bottom w:val="none" w:sz="0" w:space="0" w:color="auto"/>
                <w:right w:val="none" w:sz="0" w:space="0" w:color="auto"/>
              </w:divBdr>
              <w:divsChild>
                <w:div w:id="17413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50810">
      <w:bodyDiv w:val="1"/>
      <w:marLeft w:val="0"/>
      <w:marRight w:val="0"/>
      <w:marTop w:val="0"/>
      <w:marBottom w:val="0"/>
      <w:divBdr>
        <w:top w:val="none" w:sz="0" w:space="0" w:color="auto"/>
        <w:left w:val="none" w:sz="0" w:space="0" w:color="auto"/>
        <w:bottom w:val="none" w:sz="0" w:space="0" w:color="auto"/>
        <w:right w:val="none" w:sz="0" w:space="0" w:color="auto"/>
      </w:divBdr>
      <w:divsChild>
        <w:div w:id="1217474552">
          <w:marLeft w:val="0"/>
          <w:marRight w:val="0"/>
          <w:marTop w:val="0"/>
          <w:marBottom w:val="0"/>
          <w:divBdr>
            <w:top w:val="none" w:sz="0" w:space="0" w:color="auto"/>
            <w:left w:val="none" w:sz="0" w:space="0" w:color="auto"/>
            <w:bottom w:val="none" w:sz="0" w:space="0" w:color="auto"/>
            <w:right w:val="none" w:sz="0" w:space="0" w:color="auto"/>
          </w:divBdr>
          <w:divsChild>
            <w:div w:id="995499295">
              <w:marLeft w:val="0"/>
              <w:marRight w:val="0"/>
              <w:marTop w:val="0"/>
              <w:marBottom w:val="0"/>
              <w:divBdr>
                <w:top w:val="none" w:sz="0" w:space="0" w:color="auto"/>
                <w:left w:val="none" w:sz="0" w:space="0" w:color="auto"/>
                <w:bottom w:val="none" w:sz="0" w:space="0" w:color="auto"/>
                <w:right w:val="none" w:sz="0" w:space="0" w:color="auto"/>
              </w:divBdr>
              <w:divsChild>
                <w:div w:id="404885185">
                  <w:marLeft w:val="0"/>
                  <w:marRight w:val="0"/>
                  <w:marTop w:val="0"/>
                  <w:marBottom w:val="0"/>
                  <w:divBdr>
                    <w:top w:val="none" w:sz="0" w:space="0" w:color="auto"/>
                    <w:left w:val="none" w:sz="0" w:space="0" w:color="auto"/>
                    <w:bottom w:val="none" w:sz="0" w:space="0" w:color="auto"/>
                    <w:right w:val="none" w:sz="0" w:space="0" w:color="auto"/>
                  </w:divBdr>
                  <w:divsChild>
                    <w:div w:id="1097025492">
                      <w:marLeft w:val="0"/>
                      <w:marRight w:val="0"/>
                      <w:marTop w:val="0"/>
                      <w:marBottom w:val="0"/>
                      <w:divBdr>
                        <w:top w:val="none" w:sz="0" w:space="0" w:color="auto"/>
                        <w:left w:val="none" w:sz="0" w:space="0" w:color="auto"/>
                        <w:bottom w:val="none" w:sz="0" w:space="0" w:color="auto"/>
                        <w:right w:val="none" w:sz="0" w:space="0" w:color="auto"/>
                      </w:divBdr>
                      <w:divsChild>
                        <w:div w:id="1024477704">
                          <w:marLeft w:val="0"/>
                          <w:marRight w:val="0"/>
                          <w:marTop w:val="0"/>
                          <w:marBottom w:val="0"/>
                          <w:divBdr>
                            <w:top w:val="none" w:sz="0" w:space="0" w:color="auto"/>
                            <w:left w:val="none" w:sz="0" w:space="0" w:color="auto"/>
                            <w:bottom w:val="none" w:sz="0" w:space="0" w:color="auto"/>
                            <w:right w:val="none" w:sz="0" w:space="0" w:color="auto"/>
                          </w:divBdr>
                        </w:div>
                      </w:divsChild>
                    </w:div>
                    <w:div w:id="435558823">
                      <w:marLeft w:val="0"/>
                      <w:marRight w:val="0"/>
                      <w:marTop w:val="0"/>
                      <w:marBottom w:val="0"/>
                      <w:divBdr>
                        <w:top w:val="none" w:sz="0" w:space="0" w:color="auto"/>
                        <w:left w:val="none" w:sz="0" w:space="0" w:color="auto"/>
                        <w:bottom w:val="none" w:sz="0" w:space="0" w:color="auto"/>
                        <w:right w:val="none" w:sz="0" w:space="0" w:color="auto"/>
                      </w:divBdr>
                      <w:divsChild>
                        <w:div w:id="10979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7768">
                  <w:marLeft w:val="0"/>
                  <w:marRight w:val="0"/>
                  <w:marTop w:val="0"/>
                  <w:marBottom w:val="0"/>
                  <w:divBdr>
                    <w:top w:val="none" w:sz="0" w:space="0" w:color="auto"/>
                    <w:left w:val="none" w:sz="0" w:space="0" w:color="auto"/>
                    <w:bottom w:val="none" w:sz="0" w:space="0" w:color="auto"/>
                    <w:right w:val="none" w:sz="0" w:space="0" w:color="auto"/>
                  </w:divBdr>
                  <w:divsChild>
                    <w:div w:id="1471904568">
                      <w:marLeft w:val="0"/>
                      <w:marRight w:val="0"/>
                      <w:marTop w:val="0"/>
                      <w:marBottom w:val="0"/>
                      <w:divBdr>
                        <w:top w:val="none" w:sz="0" w:space="0" w:color="auto"/>
                        <w:left w:val="none" w:sz="0" w:space="0" w:color="auto"/>
                        <w:bottom w:val="none" w:sz="0" w:space="0" w:color="auto"/>
                        <w:right w:val="none" w:sz="0" w:space="0" w:color="auto"/>
                      </w:divBdr>
                      <w:divsChild>
                        <w:div w:id="1320184034">
                          <w:marLeft w:val="0"/>
                          <w:marRight w:val="0"/>
                          <w:marTop w:val="0"/>
                          <w:marBottom w:val="0"/>
                          <w:divBdr>
                            <w:top w:val="none" w:sz="0" w:space="0" w:color="auto"/>
                            <w:left w:val="none" w:sz="0" w:space="0" w:color="auto"/>
                            <w:bottom w:val="none" w:sz="0" w:space="0" w:color="auto"/>
                            <w:right w:val="none" w:sz="0" w:space="0" w:color="auto"/>
                          </w:divBdr>
                          <w:divsChild>
                            <w:div w:id="535626481">
                              <w:marLeft w:val="0"/>
                              <w:marRight w:val="0"/>
                              <w:marTop w:val="0"/>
                              <w:marBottom w:val="0"/>
                              <w:divBdr>
                                <w:top w:val="none" w:sz="0" w:space="0" w:color="auto"/>
                                <w:left w:val="none" w:sz="0" w:space="0" w:color="auto"/>
                                <w:bottom w:val="none" w:sz="0" w:space="0" w:color="auto"/>
                                <w:right w:val="none" w:sz="0" w:space="0" w:color="auto"/>
                              </w:divBdr>
                              <w:divsChild>
                                <w:div w:id="1977182086">
                                  <w:marLeft w:val="0"/>
                                  <w:marRight w:val="0"/>
                                  <w:marTop w:val="0"/>
                                  <w:marBottom w:val="0"/>
                                  <w:divBdr>
                                    <w:top w:val="none" w:sz="0" w:space="0" w:color="auto"/>
                                    <w:left w:val="none" w:sz="0" w:space="0" w:color="auto"/>
                                    <w:bottom w:val="none" w:sz="0" w:space="0" w:color="auto"/>
                                    <w:right w:val="none" w:sz="0" w:space="0" w:color="auto"/>
                                  </w:divBdr>
                                  <w:divsChild>
                                    <w:div w:id="1516572442">
                                      <w:marLeft w:val="0"/>
                                      <w:marRight w:val="0"/>
                                      <w:marTop w:val="0"/>
                                      <w:marBottom w:val="0"/>
                                      <w:divBdr>
                                        <w:top w:val="none" w:sz="0" w:space="0" w:color="auto"/>
                                        <w:left w:val="none" w:sz="0" w:space="0" w:color="auto"/>
                                        <w:bottom w:val="none" w:sz="0" w:space="0" w:color="auto"/>
                                        <w:right w:val="none" w:sz="0" w:space="0" w:color="auto"/>
                                      </w:divBdr>
                                      <w:divsChild>
                                        <w:div w:id="1270813266">
                                          <w:marLeft w:val="0"/>
                                          <w:marRight w:val="0"/>
                                          <w:marTop w:val="0"/>
                                          <w:marBottom w:val="0"/>
                                          <w:divBdr>
                                            <w:top w:val="none" w:sz="0" w:space="0" w:color="auto"/>
                                            <w:left w:val="none" w:sz="0" w:space="0" w:color="auto"/>
                                            <w:bottom w:val="none" w:sz="0" w:space="0" w:color="auto"/>
                                            <w:right w:val="none" w:sz="0" w:space="0" w:color="auto"/>
                                          </w:divBdr>
                                          <w:divsChild>
                                            <w:div w:id="1117144893">
                                              <w:marLeft w:val="0"/>
                                              <w:marRight w:val="0"/>
                                              <w:marTop w:val="0"/>
                                              <w:marBottom w:val="0"/>
                                              <w:divBdr>
                                                <w:top w:val="none" w:sz="0" w:space="0" w:color="auto"/>
                                                <w:left w:val="none" w:sz="0" w:space="0" w:color="auto"/>
                                                <w:bottom w:val="none" w:sz="0" w:space="0" w:color="auto"/>
                                                <w:right w:val="none" w:sz="0" w:space="0" w:color="auto"/>
                                              </w:divBdr>
                                              <w:divsChild>
                                                <w:div w:id="327950320">
                                                  <w:marLeft w:val="0"/>
                                                  <w:marRight w:val="0"/>
                                                  <w:marTop w:val="0"/>
                                                  <w:marBottom w:val="0"/>
                                                  <w:divBdr>
                                                    <w:top w:val="none" w:sz="0" w:space="0" w:color="auto"/>
                                                    <w:left w:val="none" w:sz="0" w:space="0" w:color="auto"/>
                                                    <w:bottom w:val="none" w:sz="0" w:space="0" w:color="auto"/>
                                                    <w:right w:val="none" w:sz="0" w:space="0" w:color="auto"/>
                                                  </w:divBdr>
                                                  <w:divsChild>
                                                    <w:div w:id="185141736">
                                                      <w:marLeft w:val="0"/>
                                                      <w:marRight w:val="0"/>
                                                      <w:marTop w:val="0"/>
                                                      <w:marBottom w:val="0"/>
                                                      <w:divBdr>
                                                        <w:top w:val="none" w:sz="0" w:space="0" w:color="auto"/>
                                                        <w:left w:val="none" w:sz="0" w:space="0" w:color="auto"/>
                                                        <w:bottom w:val="none" w:sz="0" w:space="0" w:color="auto"/>
                                                        <w:right w:val="none" w:sz="0" w:space="0" w:color="auto"/>
                                                      </w:divBdr>
                                                      <w:divsChild>
                                                        <w:div w:id="1483502116">
                                                          <w:marLeft w:val="0"/>
                                                          <w:marRight w:val="0"/>
                                                          <w:marTop w:val="0"/>
                                                          <w:marBottom w:val="0"/>
                                                          <w:divBdr>
                                                            <w:top w:val="none" w:sz="0" w:space="0" w:color="auto"/>
                                                            <w:left w:val="none" w:sz="0" w:space="0" w:color="auto"/>
                                                            <w:bottom w:val="none" w:sz="0" w:space="0" w:color="auto"/>
                                                            <w:right w:val="none" w:sz="0" w:space="0" w:color="auto"/>
                                                          </w:divBdr>
                                                          <w:divsChild>
                                                            <w:div w:id="523713089">
                                                              <w:marLeft w:val="0"/>
                                                              <w:marRight w:val="0"/>
                                                              <w:marTop w:val="0"/>
                                                              <w:marBottom w:val="0"/>
                                                              <w:divBdr>
                                                                <w:top w:val="none" w:sz="0" w:space="0" w:color="auto"/>
                                                                <w:left w:val="none" w:sz="0" w:space="0" w:color="auto"/>
                                                                <w:bottom w:val="none" w:sz="0" w:space="0" w:color="auto"/>
                                                                <w:right w:val="none" w:sz="0" w:space="0" w:color="auto"/>
                                                              </w:divBdr>
                                                              <w:divsChild>
                                                                <w:div w:id="1215776293">
                                                                  <w:marLeft w:val="0"/>
                                                                  <w:marRight w:val="0"/>
                                                                  <w:marTop w:val="0"/>
                                                                  <w:marBottom w:val="0"/>
                                                                  <w:divBdr>
                                                                    <w:top w:val="none" w:sz="0" w:space="0" w:color="auto"/>
                                                                    <w:left w:val="none" w:sz="0" w:space="0" w:color="auto"/>
                                                                    <w:bottom w:val="none" w:sz="0" w:space="0" w:color="auto"/>
                                                                    <w:right w:val="none" w:sz="0" w:space="0" w:color="auto"/>
                                                                  </w:divBdr>
                                                                  <w:divsChild>
                                                                    <w:div w:id="1566256657">
                                                                      <w:marLeft w:val="0"/>
                                                                      <w:marRight w:val="0"/>
                                                                      <w:marTop w:val="0"/>
                                                                      <w:marBottom w:val="0"/>
                                                                      <w:divBdr>
                                                                        <w:top w:val="none" w:sz="0" w:space="0" w:color="auto"/>
                                                                        <w:left w:val="none" w:sz="0" w:space="0" w:color="auto"/>
                                                                        <w:bottom w:val="none" w:sz="0" w:space="0" w:color="auto"/>
                                                                        <w:right w:val="none" w:sz="0" w:space="0" w:color="auto"/>
                                                                      </w:divBdr>
                                                                      <w:divsChild>
                                                                        <w:div w:id="4510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0464">
                                                                  <w:marLeft w:val="0"/>
                                                                  <w:marRight w:val="0"/>
                                                                  <w:marTop w:val="0"/>
                                                                  <w:marBottom w:val="0"/>
                                                                  <w:divBdr>
                                                                    <w:top w:val="none" w:sz="0" w:space="0" w:color="auto"/>
                                                                    <w:left w:val="none" w:sz="0" w:space="0" w:color="auto"/>
                                                                    <w:bottom w:val="none" w:sz="0" w:space="0" w:color="auto"/>
                                                                    <w:right w:val="none" w:sz="0" w:space="0" w:color="auto"/>
                                                                  </w:divBdr>
                                                                  <w:divsChild>
                                                                    <w:div w:id="510292114">
                                                                      <w:marLeft w:val="0"/>
                                                                      <w:marRight w:val="0"/>
                                                                      <w:marTop w:val="0"/>
                                                                      <w:marBottom w:val="0"/>
                                                                      <w:divBdr>
                                                                        <w:top w:val="none" w:sz="0" w:space="0" w:color="auto"/>
                                                                        <w:left w:val="none" w:sz="0" w:space="0" w:color="auto"/>
                                                                        <w:bottom w:val="none" w:sz="0" w:space="0" w:color="auto"/>
                                                                        <w:right w:val="none" w:sz="0" w:space="0" w:color="auto"/>
                                                                      </w:divBdr>
                                                                      <w:divsChild>
                                                                        <w:div w:id="2405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648205">
                                              <w:marLeft w:val="0"/>
                                              <w:marRight w:val="0"/>
                                              <w:marTop w:val="0"/>
                                              <w:marBottom w:val="0"/>
                                              <w:divBdr>
                                                <w:top w:val="none" w:sz="0" w:space="0" w:color="auto"/>
                                                <w:left w:val="none" w:sz="0" w:space="0" w:color="auto"/>
                                                <w:bottom w:val="none" w:sz="0" w:space="0" w:color="auto"/>
                                                <w:right w:val="none" w:sz="0" w:space="0" w:color="auto"/>
                                              </w:divBdr>
                                              <w:divsChild>
                                                <w:div w:id="57869381">
                                                  <w:marLeft w:val="0"/>
                                                  <w:marRight w:val="0"/>
                                                  <w:marTop w:val="0"/>
                                                  <w:marBottom w:val="0"/>
                                                  <w:divBdr>
                                                    <w:top w:val="none" w:sz="0" w:space="0" w:color="auto"/>
                                                    <w:left w:val="none" w:sz="0" w:space="0" w:color="auto"/>
                                                    <w:bottom w:val="none" w:sz="0" w:space="0" w:color="auto"/>
                                                    <w:right w:val="none" w:sz="0" w:space="0" w:color="auto"/>
                                                  </w:divBdr>
                                                  <w:divsChild>
                                                    <w:div w:id="1400443929">
                                                      <w:marLeft w:val="0"/>
                                                      <w:marRight w:val="0"/>
                                                      <w:marTop w:val="0"/>
                                                      <w:marBottom w:val="0"/>
                                                      <w:divBdr>
                                                        <w:top w:val="none" w:sz="0" w:space="0" w:color="auto"/>
                                                        <w:left w:val="none" w:sz="0" w:space="0" w:color="auto"/>
                                                        <w:bottom w:val="none" w:sz="0" w:space="0" w:color="auto"/>
                                                        <w:right w:val="none" w:sz="0" w:space="0" w:color="auto"/>
                                                      </w:divBdr>
                                                      <w:divsChild>
                                                        <w:div w:id="506215747">
                                                          <w:marLeft w:val="0"/>
                                                          <w:marRight w:val="0"/>
                                                          <w:marTop w:val="0"/>
                                                          <w:marBottom w:val="0"/>
                                                          <w:divBdr>
                                                            <w:top w:val="none" w:sz="0" w:space="0" w:color="auto"/>
                                                            <w:left w:val="none" w:sz="0" w:space="0" w:color="auto"/>
                                                            <w:bottom w:val="none" w:sz="0" w:space="0" w:color="auto"/>
                                                            <w:right w:val="none" w:sz="0" w:space="0" w:color="auto"/>
                                                          </w:divBdr>
                                                          <w:divsChild>
                                                            <w:div w:id="1251162300">
                                                              <w:marLeft w:val="0"/>
                                                              <w:marRight w:val="0"/>
                                                              <w:marTop w:val="0"/>
                                                              <w:marBottom w:val="0"/>
                                                              <w:divBdr>
                                                                <w:top w:val="none" w:sz="0" w:space="0" w:color="auto"/>
                                                                <w:left w:val="none" w:sz="0" w:space="0" w:color="auto"/>
                                                                <w:bottom w:val="none" w:sz="0" w:space="0" w:color="auto"/>
                                                                <w:right w:val="none" w:sz="0" w:space="0" w:color="auto"/>
                                                              </w:divBdr>
                                                              <w:divsChild>
                                                                <w:div w:id="1372223401">
                                                                  <w:marLeft w:val="0"/>
                                                                  <w:marRight w:val="0"/>
                                                                  <w:marTop w:val="0"/>
                                                                  <w:marBottom w:val="0"/>
                                                                  <w:divBdr>
                                                                    <w:top w:val="none" w:sz="0" w:space="0" w:color="auto"/>
                                                                    <w:left w:val="none" w:sz="0" w:space="0" w:color="auto"/>
                                                                    <w:bottom w:val="none" w:sz="0" w:space="0" w:color="auto"/>
                                                                    <w:right w:val="none" w:sz="0" w:space="0" w:color="auto"/>
                                                                  </w:divBdr>
                                                                  <w:divsChild>
                                                                    <w:div w:id="4027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080023">
                                              <w:marLeft w:val="0"/>
                                              <w:marRight w:val="0"/>
                                              <w:marTop w:val="0"/>
                                              <w:marBottom w:val="0"/>
                                              <w:divBdr>
                                                <w:top w:val="none" w:sz="0" w:space="0" w:color="auto"/>
                                                <w:left w:val="none" w:sz="0" w:space="0" w:color="auto"/>
                                                <w:bottom w:val="none" w:sz="0" w:space="0" w:color="auto"/>
                                                <w:right w:val="none" w:sz="0" w:space="0" w:color="auto"/>
                                              </w:divBdr>
                                              <w:divsChild>
                                                <w:div w:id="1754469292">
                                                  <w:marLeft w:val="0"/>
                                                  <w:marRight w:val="0"/>
                                                  <w:marTop w:val="0"/>
                                                  <w:marBottom w:val="0"/>
                                                  <w:divBdr>
                                                    <w:top w:val="none" w:sz="0" w:space="0" w:color="auto"/>
                                                    <w:left w:val="none" w:sz="0" w:space="0" w:color="auto"/>
                                                    <w:bottom w:val="none" w:sz="0" w:space="0" w:color="auto"/>
                                                    <w:right w:val="none" w:sz="0" w:space="0" w:color="auto"/>
                                                  </w:divBdr>
                                                  <w:divsChild>
                                                    <w:div w:id="1526750200">
                                                      <w:marLeft w:val="0"/>
                                                      <w:marRight w:val="0"/>
                                                      <w:marTop w:val="0"/>
                                                      <w:marBottom w:val="0"/>
                                                      <w:divBdr>
                                                        <w:top w:val="none" w:sz="0" w:space="0" w:color="auto"/>
                                                        <w:left w:val="none" w:sz="0" w:space="0" w:color="auto"/>
                                                        <w:bottom w:val="none" w:sz="0" w:space="0" w:color="auto"/>
                                                        <w:right w:val="none" w:sz="0" w:space="0" w:color="auto"/>
                                                      </w:divBdr>
                                                      <w:divsChild>
                                                        <w:div w:id="594554408">
                                                          <w:marLeft w:val="0"/>
                                                          <w:marRight w:val="0"/>
                                                          <w:marTop w:val="0"/>
                                                          <w:marBottom w:val="0"/>
                                                          <w:divBdr>
                                                            <w:top w:val="none" w:sz="0" w:space="0" w:color="auto"/>
                                                            <w:left w:val="none" w:sz="0" w:space="0" w:color="auto"/>
                                                            <w:bottom w:val="none" w:sz="0" w:space="0" w:color="auto"/>
                                                            <w:right w:val="none" w:sz="0" w:space="0" w:color="auto"/>
                                                          </w:divBdr>
                                                          <w:divsChild>
                                                            <w:div w:id="1084961723">
                                                              <w:marLeft w:val="0"/>
                                                              <w:marRight w:val="0"/>
                                                              <w:marTop w:val="0"/>
                                                              <w:marBottom w:val="0"/>
                                                              <w:divBdr>
                                                                <w:top w:val="none" w:sz="0" w:space="0" w:color="auto"/>
                                                                <w:left w:val="none" w:sz="0" w:space="0" w:color="auto"/>
                                                                <w:bottom w:val="none" w:sz="0" w:space="0" w:color="auto"/>
                                                                <w:right w:val="none" w:sz="0" w:space="0" w:color="auto"/>
                                                              </w:divBdr>
                                                              <w:divsChild>
                                                                <w:div w:id="289098048">
                                                                  <w:marLeft w:val="0"/>
                                                                  <w:marRight w:val="0"/>
                                                                  <w:marTop w:val="0"/>
                                                                  <w:marBottom w:val="0"/>
                                                                  <w:divBdr>
                                                                    <w:top w:val="none" w:sz="0" w:space="0" w:color="auto"/>
                                                                    <w:left w:val="none" w:sz="0" w:space="0" w:color="auto"/>
                                                                    <w:bottom w:val="none" w:sz="0" w:space="0" w:color="auto"/>
                                                                    <w:right w:val="none" w:sz="0" w:space="0" w:color="auto"/>
                                                                  </w:divBdr>
                                                                  <w:divsChild>
                                                                    <w:div w:id="19295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009926">
                                              <w:marLeft w:val="0"/>
                                              <w:marRight w:val="0"/>
                                              <w:marTop w:val="0"/>
                                              <w:marBottom w:val="0"/>
                                              <w:divBdr>
                                                <w:top w:val="none" w:sz="0" w:space="0" w:color="auto"/>
                                                <w:left w:val="none" w:sz="0" w:space="0" w:color="auto"/>
                                                <w:bottom w:val="none" w:sz="0" w:space="0" w:color="auto"/>
                                                <w:right w:val="none" w:sz="0" w:space="0" w:color="auto"/>
                                              </w:divBdr>
                                              <w:divsChild>
                                                <w:div w:id="883180967">
                                                  <w:marLeft w:val="0"/>
                                                  <w:marRight w:val="0"/>
                                                  <w:marTop w:val="0"/>
                                                  <w:marBottom w:val="0"/>
                                                  <w:divBdr>
                                                    <w:top w:val="none" w:sz="0" w:space="0" w:color="auto"/>
                                                    <w:left w:val="none" w:sz="0" w:space="0" w:color="auto"/>
                                                    <w:bottom w:val="none" w:sz="0" w:space="0" w:color="auto"/>
                                                    <w:right w:val="none" w:sz="0" w:space="0" w:color="auto"/>
                                                  </w:divBdr>
                                                  <w:divsChild>
                                                    <w:div w:id="1027953331">
                                                      <w:marLeft w:val="0"/>
                                                      <w:marRight w:val="0"/>
                                                      <w:marTop w:val="0"/>
                                                      <w:marBottom w:val="0"/>
                                                      <w:divBdr>
                                                        <w:top w:val="none" w:sz="0" w:space="0" w:color="auto"/>
                                                        <w:left w:val="none" w:sz="0" w:space="0" w:color="auto"/>
                                                        <w:bottom w:val="none" w:sz="0" w:space="0" w:color="auto"/>
                                                        <w:right w:val="none" w:sz="0" w:space="0" w:color="auto"/>
                                                      </w:divBdr>
                                                      <w:divsChild>
                                                        <w:div w:id="1291591740">
                                                          <w:marLeft w:val="0"/>
                                                          <w:marRight w:val="0"/>
                                                          <w:marTop w:val="0"/>
                                                          <w:marBottom w:val="0"/>
                                                          <w:divBdr>
                                                            <w:top w:val="none" w:sz="0" w:space="0" w:color="auto"/>
                                                            <w:left w:val="none" w:sz="0" w:space="0" w:color="auto"/>
                                                            <w:bottom w:val="none" w:sz="0" w:space="0" w:color="auto"/>
                                                            <w:right w:val="none" w:sz="0" w:space="0" w:color="auto"/>
                                                          </w:divBdr>
                                                          <w:divsChild>
                                                            <w:div w:id="162627018">
                                                              <w:marLeft w:val="0"/>
                                                              <w:marRight w:val="0"/>
                                                              <w:marTop w:val="0"/>
                                                              <w:marBottom w:val="0"/>
                                                              <w:divBdr>
                                                                <w:top w:val="none" w:sz="0" w:space="0" w:color="auto"/>
                                                                <w:left w:val="none" w:sz="0" w:space="0" w:color="auto"/>
                                                                <w:bottom w:val="none" w:sz="0" w:space="0" w:color="auto"/>
                                                                <w:right w:val="none" w:sz="0" w:space="0" w:color="auto"/>
                                                              </w:divBdr>
                                                              <w:divsChild>
                                                                <w:div w:id="1772779629">
                                                                  <w:marLeft w:val="0"/>
                                                                  <w:marRight w:val="0"/>
                                                                  <w:marTop w:val="0"/>
                                                                  <w:marBottom w:val="0"/>
                                                                  <w:divBdr>
                                                                    <w:top w:val="none" w:sz="0" w:space="0" w:color="auto"/>
                                                                    <w:left w:val="none" w:sz="0" w:space="0" w:color="auto"/>
                                                                    <w:bottom w:val="none" w:sz="0" w:space="0" w:color="auto"/>
                                                                    <w:right w:val="none" w:sz="0" w:space="0" w:color="auto"/>
                                                                  </w:divBdr>
                                                                  <w:divsChild>
                                                                    <w:div w:id="3513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136811">
                                              <w:marLeft w:val="0"/>
                                              <w:marRight w:val="0"/>
                                              <w:marTop w:val="0"/>
                                              <w:marBottom w:val="0"/>
                                              <w:divBdr>
                                                <w:top w:val="none" w:sz="0" w:space="0" w:color="auto"/>
                                                <w:left w:val="none" w:sz="0" w:space="0" w:color="auto"/>
                                                <w:bottom w:val="none" w:sz="0" w:space="0" w:color="auto"/>
                                                <w:right w:val="none" w:sz="0" w:space="0" w:color="auto"/>
                                              </w:divBdr>
                                              <w:divsChild>
                                                <w:div w:id="1440951634">
                                                  <w:marLeft w:val="0"/>
                                                  <w:marRight w:val="0"/>
                                                  <w:marTop w:val="0"/>
                                                  <w:marBottom w:val="0"/>
                                                  <w:divBdr>
                                                    <w:top w:val="none" w:sz="0" w:space="0" w:color="auto"/>
                                                    <w:left w:val="none" w:sz="0" w:space="0" w:color="auto"/>
                                                    <w:bottom w:val="none" w:sz="0" w:space="0" w:color="auto"/>
                                                    <w:right w:val="none" w:sz="0" w:space="0" w:color="auto"/>
                                                  </w:divBdr>
                                                  <w:divsChild>
                                                    <w:div w:id="1143229724">
                                                      <w:marLeft w:val="0"/>
                                                      <w:marRight w:val="0"/>
                                                      <w:marTop w:val="0"/>
                                                      <w:marBottom w:val="0"/>
                                                      <w:divBdr>
                                                        <w:top w:val="none" w:sz="0" w:space="0" w:color="auto"/>
                                                        <w:left w:val="none" w:sz="0" w:space="0" w:color="auto"/>
                                                        <w:bottom w:val="none" w:sz="0" w:space="0" w:color="auto"/>
                                                        <w:right w:val="none" w:sz="0" w:space="0" w:color="auto"/>
                                                      </w:divBdr>
                                                      <w:divsChild>
                                                        <w:div w:id="1571770802">
                                                          <w:marLeft w:val="0"/>
                                                          <w:marRight w:val="0"/>
                                                          <w:marTop w:val="0"/>
                                                          <w:marBottom w:val="0"/>
                                                          <w:divBdr>
                                                            <w:top w:val="none" w:sz="0" w:space="0" w:color="auto"/>
                                                            <w:left w:val="none" w:sz="0" w:space="0" w:color="auto"/>
                                                            <w:bottom w:val="none" w:sz="0" w:space="0" w:color="auto"/>
                                                            <w:right w:val="none" w:sz="0" w:space="0" w:color="auto"/>
                                                          </w:divBdr>
                                                          <w:divsChild>
                                                            <w:div w:id="914050853">
                                                              <w:marLeft w:val="0"/>
                                                              <w:marRight w:val="0"/>
                                                              <w:marTop w:val="0"/>
                                                              <w:marBottom w:val="0"/>
                                                              <w:divBdr>
                                                                <w:top w:val="none" w:sz="0" w:space="0" w:color="auto"/>
                                                                <w:left w:val="none" w:sz="0" w:space="0" w:color="auto"/>
                                                                <w:bottom w:val="none" w:sz="0" w:space="0" w:color="auto"/>
                                                                <w:right w:val="none" w:sz="0" w:space="0" w:color="auto"/>
                                                              </w:divBdr>
                                                              <w:divsChild>
                                                                <w:div w:id="88550665">
                                                                  <w:marLeft w:val="0"/>
                                                                  <w:marRight w:val="0"/>
                                                                  <w:marTop w:val="0"/>
                                                                  <w:marBottom w:val="0"/>
                                                                  <w:divBdr>
                                                                    <w:top w:val="none" w:sz="0" w:space="0" w:color="auto"/>
                                                                    <w:left w:val="none" w:sz="0" w:space="0" w:color="auto"/>
                                                                    <w:bottom w:val="none" w:sz="0" w:space="0" w:color="auto"/>
                                                                    <w:right w:val="none" w:sz="0" w:space="0" w:color="auto"/>
                                                                  </w:divBdr>
                                                                  <w:divsChild>
                                                                    <w:div w:id="9019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364087">
                                              <w:marLeft w:val="0"/>
                                              <w:marRight w:val="0"/>
                                              <w:marTop w:val="0"/>
                                              <w:marBottom w:val="0"/>
                                              <w:divBdr>
                                                <w:top w:val="none" w:sz="0" w:space="0" w:color="auto"/>
                                                <w:left w:val="none" w:sz="0" w:space="0" w:color="auto"/>
                                                <w:bottom w:val="none" w:sz="0" w:space="0" w:color="auto"/>
                                                <w:right w:val="none" w:sz="0" w:space="0" w:color="auto"/>
                                              </w:divBdr>
                                              <w:divsChild>
                                                <w:div w:id="11611333">
                                                  <w:marLeft w:val="0"/>
                                                  <w:marRight w:val="0"/>
                                                  <w:marTop w:val="0"/>
                                                  <w:marBottom w:val="0"/>
                                                  <w:divBdr>
                                                    <w:top w:val="none" w:sz="0" w:space="0" w:color="auto"/>
                                                    <w:left w:val="none" w:sz="0" w:space="0" w:color="auto"/>
                                                    <w:bottom w:val="none" w:sz="0" w:space="0" w:color="auto"/>
                                                    <w:right w:val="none" w:sz="0" w:space="0" w:color="auto"/>
                                                  </w:divBdr>
                                                  <w:divsChild>
                                                    <w:div w:id="93869789">
                                                      <w:marLeft w:val="0"/>
                                                      <w:marRight w:val="0"/>
                                                      <w:marTop w:val="0"/>
                                                      <w:marBottom w:val="0"/>
                                                      <w:divBdr>
                                                        <w:top w:val="none" w:sz="0" w:space="0" w:color="auto"/>
                                                        <w:left w:val="none" w:sz="0" w:space="0" w:color="auto"/>
                                                        <w:bottom w:val="none" w:sz="0" w:space="0" w:color="auto"/>
                                                        <w:right w:val="none" w:sz="0" w:space="0" w:color="auto"/>
                                                      </w:divBdr>
                                                      <w:divsChild>
                                                        <w:div w:id="1844319951">
                                                          <w:marLeft w:val="0"/>
                                                          <w:marRight w:val="0"/>
                                                          <w:marTop w:val="0"/>
                                                          <w:marBottom w:val="0"/>
                                                          <w:divBdr>
                                                            <w:top w:val="none" w:sz="0" w:space="0" w:color="auto"/>
                                                            <w:left w:val="none" w:sz="0" w:space="0" w:color="auto"/>
                                                            <w:bottom w:val="none" w:sz="0" w:space="0" w:color="auto"/>
                                                            <w:right w:val="none" w:sz="0" w:space="0" w:color="auto"/>
                                                          </w:divBdr>
                                                          <w:divsChild>
                                                            <w:div w:id="1589534643">
                                                              <w:marLeft w:val="0"/>
                                                              <w:marRight w:val="0"/>
                                                              <w:marTop w:val="0"/>
                                                              <w:marBottom w:val="0"/>
                                                              <w:divBdr>
                                                                <w:top w:val="none" w:sz="0" w:space="0" w:color="auto"/>
                                                                <w:left w:val="none" w:sz="0" w:space="0" w:color="auto"/>
                                                                <w:bottom w:val="none" w:sz="0" w:space="0" w:color="auto"/>
                                                                <w:right w:val="none" w:sz="0" w:space="0" w:color="auto"/>
                                                              </w:divBdr>
                                                              <w:divsChild>
                                                                <w:div w:id="239826111">
                                                                  <w:marLeft w:val="0"/>
                                                                  <w:marRight w:val="0"/>
                                                                  <w:marTop w:val="0"/>
                                                                  <w:marBottom w:val="0"/>
                                                                  <w:divBdr>
                                                                    <w:top w:val="none" w:sz="0" w:space="0" w:color="auto"/>
                                                                    <w:left w:val="none" w:sz="0" w:space="0" w:color="auto"/>
                                                                    <w:bottom w:val="none" w:sz="0" w:space="0" w:color="auto"/>
                                                                    <w:right w:val="none" w:sz="0" w:space="0" w:color="auto"/>
                                                                  </w:divBdr>
                                                                  <w:divsChild>
                                                                    <w:div w:id="9091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292516">
                                              <w:marLeft w:val="0"/>
                                              <w:marRight w:val="0"/>
                                              <w:marTop w:val="0"/>
                                              <w:marBottom w:val="0"/>
                                              <w:divBdr>
                                                <w:top w:val="none" w:sz="0" w:space="0" w:color="auto"/>
                                                <w:left w:val="none" w:sz="0" w:space="0" w:color="auto"/>
                                                <w:bottom w:val="none" w:sz="0" w:space="0" w:color="auto"/>
                                                <w:right w:val="none" w:sz="0" w:space="0" w:color="auto"/>
                                              </w:divBdr>
                                              <w:divsChild>
                                                <w:div w:id="962466630">
                                                  <w:marLeft w:val="0"/>
                                                  <w:marRight w:val="0"/>
                                                  <w:marTop w:val="0"/>
                                                  <w:marBottom w:val="0"/>
                                                  <w:divBdr>
                                                    <w:top w:val="none" w:sz="0" w:space="0" w:color="auto"/>
                                                    <w:left w:val="none" w:sz="0" w:space="0" w:color="auto"/>
                                                    <w:bottom w:val="none" w:sz="0" w:space="0" w:color="auto"/>
                                                    <w:right w:val="none" w:sz="0" w:space="0" w:color="auto"/>
                                                  </w:divBdr>
                                                  <w:divsChild>
                                                    <w:div w:id="387844879">
                                                      <w:marLeft w:val="0"/>
                                                      <w:marRight w:val="0"/>
                                                      <w:marTop w:val="0"/>
                                                      <w:marBottom w:val="0"/>
                                                      <w:divBdr>
                                                        <w:top w:val="none" w:sz="0" w:space="0" w:color="auto"/>
                                                        <w:left w:val="none" w:sz="0" w:space="0" w:color="auto"/>
                                                        <w:bottom w:val="none" w:sz="0" w:space="0" w:color="auto"/>
                                                        <w:right w:val="none" w:sz="0" w:space="0" w:color="auto"/>
                                                      </w:divBdr>
                                                      <w:divsChild>
                                                        <w:div w:id="33311136">
                                                          <w:marLeft w:val="0"/>
                                                          <w:marRight w:val="0"/>
                                                          <w:marTop w:val="0"/>
                                                          <w:marBottom w:val="0"/>
                                                          <w:divBdr>
                                                            <w:top w:val="none" w:sz="0" w:space="0" w:color="auto"/>
                                                            <w:left w:val="none" w:sz="0" w:space="0" w:color="auto"/>
                                                            <w:bottom w:val="none" w:sz="0" w:space="0" w:color="auto"/>
                                                            <w:right w:val="none" w:sz="0" w:space="0" w:color="auto"/>
                                                          </w:divBdr>
                                                          <w:divsChild>
                                                            <w:div w:id="1182670520">
                                                              <w:marLeft w:val="0"/>
                                                              <w:marRight w:val="0"/>
                                                              <w:marTop w:val="0"/>
                                                              <w:marBottom w:val="0"/>
                                                              <w:divBdr>
                                                                <w:top w:val="none" w:sz="0" w:space="0" w:color="auto"/>
                                                                <w:left w:val="none" w:sz="0" w:space="0" w:color="auto"/>
                                                                <w:bottom w:val="none" w:sz="0" w:space="0" w:color="auto"/>
                                                                <w:right w:val="none" w:sz="0" w:space="0" w:color="auto"/>
                                                              </w:divBdr>
                                                              <w:divsChild>
                                                                <w:div w:id="1694957840">
                                                                  <w:marLeft w:val="0"/>
                                                                  <w:marRight w:val="0"/>
                                                                  <w:marTop w:val="0"/>
                                                                  <w:marBottom w:val="0"/>
                                                                  <w:divBdr>
                                                                    <w:top w:val="none" w:sz="0" w:space="0" w:color="auto"/>
                                                                    <w:left w:val="none" w:sz="0" w:space="0" w:color="auto"/>
                                                                    <w:bottom w:val="none" w:sz="0" w:space="0" w:color="auto"/>
                                                                    <w:right w:val="none" w:sz="0" w:space="0" w:color="auto"/>
                                                                  </w:divBdr>
                                                                  <w:divsChild>
                                                                    <w:div w:id="12318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072889">
                  <w:marLeft w:val="0"/>
                  <w:marRight w:val="0"/>
                  <w:marTop w:val="0"/>
                  <w:marBottom w:val="0"/>
                  <w:divBdr>
                    <w:top w:val="none" w:sz="0" w:space="0" w:color="auto"/>
                    <w:left w:val="none" w:sz="0" w:space="0" w:color="auto"/>
                    <w:bottom w:val="none" w:sz="0" w:space="0" w:color="auto"/>
                    <w:right w:val="none" w:sz="0" w:space="0" w:color="auto"/>
                  </w:divBdr>
                  <w:divsChild>
                    <w:div w:id="194000885">
                      <w:marLeft w:val="0"/>
                      <w:marRight w:val="0"/>
                      <w:marTop w:val="0"/>
                      <w:marBottom w:val="0"/>
                      <w:divBdr>
                        <w:top w:val="none" w:sz="0" w:space="0" w:color="auto"/>
                        <w:left w:val="none" w:sz="0" w:space="0" w:color="auto"/>
                        <w:bottom w:val="none" w:sz="0" w:space="0" w:color="auto"/>
                        <w:right w:val="none" w:sz="0" w:space="0" w:color="auto"/>
                      </w:divBdr>
                      <w:divsChild>
                        <w:div w:id="999306434">
                          <w:marLeft w:val="0"/>
                          <w:marRight w:val="0"/>
                          <w:marTop w:val="0"/>
                          <w:marBottom w:val="0"/>
                          <w:divBdr>
                            <w:top w:val="none" w:sz="0" w:space="0" w:color="auto"/>
                            <w:left w:val="none" w:sz="0" w:space="0" w:color="auto"/>
                            <w:bottom w:val="none" w:sz="0" w:space="0" w:color="auto"/>
                            <w:right w:val="none" w:sz="0" w:space="0" w:color="auto"/>
                          </w:divBdr>
                          <w:divsChild>
                            <w:div w:id="4566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519530">
      <w:bodyDiv w:val="1"/>
      <w:marLeft w:val="0"/>
      <w:marRight w:val="0"/>
      <w:marTop w:val="0"/>
      <w:marBottom w:val="0"/>
      <w:divBdr>
        <w:top w:val="none" w:sz="0" w:space="0" w:color="auto"/>
        <w:left w:val="none" w:sz="0" w:space="0" w:color="auto"/>
        <w:bottom w:val="none" w:sz="0" w:space="0" w:color="auto"/>
        <w:right w:val="none" w:sz="0" w:space="0" w:color="auto"/>
      </w:divBdr>
    </w:div>
    <w:div w:id="1139491007">
      <w:bodyDiv w:val="1"/>
      <w:marLeft w:val="0"/>
      <w:marRight w:val="0"/>
      <w:marTop w:val="0"/>
      <w:marBottom w:val="0"/>
      <w:divBdr>
        <w:top w:val="none" w:sz="0" w:space="0" w:color="auto"/>
        <w:left w:val="none" w:sz="0" w:space="0" w:color="auto"/>
        <w:bottom w:val="none" w:sz="0" w:space="0" w:color="auto"/>
        <w:right w:val="none" w:sz="0" w:space="0" w:color="auto"/>
      </w:divBdr>
    </w:div>
    <w:div w:id="1150751104">
      <w:bodyDiv w:val="1"/>
      <w:marLeft w:val="0"/>
      <w:marRight w:val="0"/>
      <w:marTop w:val="0"/>
      <w:marBottom w:val="0"/>
      <w:divBdr>
        <w:top w:val="none" w:sz="0" w:space="0" w:color="auto"/>
        <w:left w:val="none" w:sz="0" w:space="0" w:color="auto"/>
        <w:bottom w:val="none" w:sz="0" w:space="0" w:color="auto"/>
        <w:right w:val="none" w:sz="0" w:space="0" w:color="auto"/>
      </w:divBdr>
      <w:divsChild>
        <w:div w:id="322467495">
          <w:marLeft w:val="0"/>
          <w:marRight w:val="0"/>
          <w:marTop w:val="0"/>
          <w:marBottom w:val="0"/>
          <w:divBdr>
            <w:top w:val="none" w:sz="0" w:space="0" w:color="auto"/>
            <w:left w:val="none" w:sz="0" w:space="0" w:color="auto"/>
            <w:bottom w:val="none" w:sz="0" w:space="0" w:color="auto"/>
            <w:right w:val="none" w:sz="0" w:space="0" w:color="auto"/>
          </w:divBdr>
          <w:divsChild>
            <w:div w:id="255020134">
              <w:marLeft w:val="0"/>
              <w:marRight w:val="0"/>
              <w:marTop w:val="0"/>
              <w:marBottom w:val="0"/>
              <w:divBdr>
                <w:top w:val="none" w:sz="0" w:space="0" w:color="auto"/>
                <w:left w:val="none" w:sz="0" w:space="0" w:color="auto"/>
                <w:bottom w:val="none" w:sz="0" w:space="0" w:color="auto"/>
                <w:right w:val="none" w:sz="0" w:space="0" w:color="auto"/>
              </w:divBdr>
              <w:divsChild>
                <w:div w:id="475806387">
                  <w:marLeft w:val="0"/>
                  <w:marRight w:val="0"/>
                  <w:marTop w:val="0"/>
                  <w:marBottom w:val="0"/>
                  <w:divBdr>
                    <w:top w:val="none" w:sz="0" w:space="0" w:color="auto"/>
                    <w:left w:val="none" w:sz="0" w:space="0" w:color="auto"/>
                    <w:bottom w:val="none" w:sz="0" w:space="0" w:color="auto"/>
                    <w:right w:val="none" w:sz="0" w:space="0" w:color="auto"/>
                  </w:divBdr>
                  <w:divsChild>
                    <w:div w:id="524371950">
                      <w:marLeft w:val="0"/>
                      <w:marRight w:val="0"/>
                      <w:marTop w:val="0"/>
                      <w:marBottom w:val="0"/>
                      <w:divBdr>
                        <w:top w:val="none" w:sz="0" w:space="0" w:color="auto"/>
                        <w:left w:val="none" w:sz="0" w:space="0" w:color="auto"/>
                        <w:bottom w:val="none" w:sz="0" w:space="0" w:color="auto"/>
                        <w:right w:val="none" w:sz="0" w:space="0" w:color="auto"/>
                      </w:divBdr>
                      <w:divsChild>
                        <w:div w:id="1700544033">
                          <w:marLeft w:val="0"/>
                          <w:marRight w:val="0"/>
                          <w:marTop w:val="0"/>
                          <w:marBottom w:val="0"/>
                          <w:divBdr>
                            <w:top w:val="none" w:sz="0" w:space="0" w:color="auto"/>
                            <w:left w:val="none" w:sz="0" w:space="0" w:color="auto"/>
                            <w:bottom w:val="none" w:sz="0" w:space="0" w:color="auto"/>
                            <w:right w:val="none" w:sz="0" w:space="0" w:color="auto"/>
                          </w:divBdr>
                          <w:divsChild>
                            <w:div w:id="1655795629">
                              <w:marLeft w:val="0"/>
                              <w:marRight w:val="0"/>
                              <w:marTop w:val="0"/>
                              <w:marBottom w:val="0"/>
                              <w:divBdr>
                                <w:top w:val="none" w:sz="0" w:space="0" w:color="auto"/>
                                <w:left w:val="none" w:sz="0" w:space="0" w:color="auto"/>
                                <w:bottom w:val="none" w:sz="0" w:space="0" w:color="auto"/>
                                <w:right w:val="none" w:sz="0" w:space="0" w:color="auto"/>
                              </w:divBdr>
                              <w:divsChild>
                                <w:div w:id="3023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302863">
          <w:marLeft w:val="0"/>
          <w:marRight w:val="0"/>
          <w:marTop w:val="0"/>
          <w:marBottom w:val="0"/>
          <w:divBdr>
            <w:top w:val="none" w:sz="0" w:space="0" w:color="auto"/>
            <w:left w:val="none" w:sz="0" w:space="0" w:color="auto"/>
            <w:bottom w:val="none" w:sz="0" w:space="0" w:color="auto"/>
            <w:right w:val="none" w:sz="0" w:space="0" w:color="auto"/>
          </w:divBdr>
          <w:divsChild>
            <w:div w:id="1758675047">
              <w:marLeft w:val="0"/>
              <w:marRight w:val="0"/>
              <w:marTop w:val="0"/>
              <w:marBottom w:val="0"/>
              <w:divBdr>
                <w:top w:val="none" w:sz="0" w:space="0" w:color="auto"/>
                <w:left w:val="none" w:sz="0" w:space="0" w:color="auto"/>
                <w:bottom w:val="none" w:sz="0" w:space="0" w:color="auto"/>
                <w:right w:val="none" w:sz="0" w:space="0" w:color="auto"/>
              </w:divBdr>
              <w:divsChild>
                <w:div w:id="1942298022">
                  <w:marLeft w:val="0"/>
                  <w:marRight w:val="0"/>
                  <w:marTop w:val="0"/>
                  <w:marBottom w:val="0"/>
                  <w:divBdr>
                    <w:top w:val="none" w:sz="0" w:space="0" w:color="auto"/>
                    <w:left w:val="none" w:sz="0" w:space="0" w:color="auto"/>
                    <w:bottom w:val="none" w:sz="0" w:space="0" w:color="auto"/>
                    <w:right w:val="none" w:sz="0" w:space="0" w:color="auto"/>
                  </w:divBdr>
                  <w:divsChild>
                    <w:div w:id="531694655">
                      <w:marLeft w:val="0"/>
                      <w:marRight w:val="0"/>
                      <w:marTop w:val="0"/>
                      <w:marBottom w:val="0"/>
                      <w:divBdr>
                        <w:top w:val="none" w:sz="0" w:space="0" w:color="auto"/>
                        <w:left w:val="none" w:sz="0" w:space="0" w:color="auto"/>
                        <w:bottom w:val="none" w:sz="0" w:space="0" w:color="auto"/>
                        <w:right w:val="none" w:sz="0" w:space="0" w:color="auto"/>
                      </w:divBdr>
                      <w:divsChild>
                        <w:div w:id="1697804543">
                          <w:marLeft w:val="0"/>
                          <w:marRight w:val="0"/>
                          <w:marTop w:val="0"/>
                          <w:marBottom w:val="0"/>
                          <w:divBdr>
                            <w:top w:val="none" w:sz="0" w:space="0" w:color="auto"/>
                            <w:left w:val="none" w:sz="0" w:space="0" w:color="auto"/>
                            <w:bottom w:val="none" w:sz="0" w:space="0" w:color="auto"/>
                            <w:right w:val="none" w:sz="0" w:space="0" w:color="auto"/>
                          </w:divBdr>
                          <w:divsChild>
                            <w:div w:id="1692947438">
                              <w:marLeft w:val="0"/>
                              <w:marRight w:val="0"/>
                              <w:marTop w:val="0"/>
                              <w:marBottom w:val="0"/>
                              <w:divBdr>
                                <w:top w:val="none" w:sz="0" w:space="0" w:color="auto"/>
                                <w:left w:val="none" w:sz="0" w:space="0" w:color="auto"/>
                                <w:bottom w:val="none" w:sz="0" w:space="0" w:color="auto"/>
                                <w:right w:val="none" w:sz="0" w:space="0" w:color="auto"/>
                              </w:divBdr>
                              <w:divsChild>
                                <w:div w:id="1259173759">
                                  <w:marLeft w:val="0"/>
                                  <w:marRight w:val="0"/>
                                  <w:marTop w:val="0"/>
                                  <w:marBottom w:val="0"/>
                                  <w:divBdr>
                                    <w:top w:val="none" w:sz="0" w:space="0" w:color="auto"/>
                                    <w:left w:val="none" w:sz="0" w:space="0" w:color="auto"/>
                                    <w:bottom w:val="none" w:sz="0" w:space="0" w:color="auto"/>
                                    <w:right w:val="none" w:sz="0" w:space="0" w:color="auto"/>
                                  </w:divBdr>
                                  <w:divsChild>
                                    <w:div w:id="4529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667138">
          <w:marLeft w:val="0"/>
          <w:marRight w:val="0"/>
          <w:marTop w:val="0"/>
          <w:marBottom w:val="0"/>
          <w:divBdr>
            <w:top w:val="none" w:sz="0" w:space="0" w:color="auto"/>
            <w:left w:val="none" w:sz="0" w:space="0" w:color="auto"/>
            <w:bottom w:val="none" w:sz="0" w:space="0" w:color="auto"/>
            <w:right w:val="none" w:sz="0" w:space="0" w:color="auto"/>
          </w:divBdr>
          <w:divsChild>
            <w:div w:id="245190537">
              <w:marLeft w:val="0"/>
              <w:marRight w:val="0"/>
              <w:marTop w:val="0"/>
              <w:marBottom w:val="0"/>
              <w:divBdr>
                <w:top w:val="none" w:sz="0" w:space="0" w:color="auto"/>
                <w:left w:val="none" w:sz="0" w:space="0" w:color="auto"/>
                <w:bottom w:val="none" w:sz="0" w:space="0" w:color="auto"/>
                <w:right w:val="none" w:sz="0" w:space="0" w:color="auto"/>
              </w:divBdr>
              <w:divsChild>
                <w:div w:id="1564752836">
                  <w:marLeft w:val="0"/>
                  <w:marRight w:val="0"/>
                  <w:marTop w:val="0"/>
                  <w:marBottom w:val="0"/>
                  <w:divBdr>
                    <w:top w:val="none" w:sz="0" w:space="0" w:color="auto"/>
                    <w:left w:val="none" w:sz="0" w:space="0" w:color="auto"/>
                    <w:bottom w:val="none" w:sz="0" w:space="0" w:color="auto"/>
                    <w:right w:val="none" w:sz="0" w:space="0" w:color="auto"/>
                  </w:divBdr>
                  <w:divsChild>
                    <w:div w:id="1907298191">
                      <w:marLeft w:val="0"/>
                      <w:marRight w:val="0"/>
                      <w:marTop w:val="0"/>
                      <w:marBottom w:val="0"/>
                      <w:divBdr>
                        <w:top w:val="none" w:sz="0" w:space="0" w:color="auto"/>
                        <w:left w:val="none" w:sz="0" w:space="0" w:color="auto"/>
                        <w:bottom w:val="none" w:sz="0" w:space="0" w:color="auto"/>
                        <w:right w:val="none" w:sz="0" w:space="0" w:color="auto"/>
                      </w:divBdr>
                      <w:divsChild>
                        <w:div w:id="811364670">
                          <w:marLeft w:val="0"/>
                          <w:marRight w:val="0"/>
                          <w:marTop w:val="0"/>
                          <w:marBottom w:val="0"/>
                          <w:divBdr>
                            <w:top w:val="none" w:sz="0" w:space="0" w:color="auto"/>
                            <w:left w:val="none" w:sz="0" w:space="0" w:color="auto"/>
                            <w:bottom w:val="none" w:sz="0" w:space="0" w:color="auto"/>
                            <w:right w:val="none" w:sz="0" w:space="0" w:color="auto"/>
                          </w:divBdr>
                          <w:divsChild>
                            <w:div w:id="2039312536">
                              <w:marLeft w:val="0"/>
                              <w:marRight w:val="0"/>
                              <w:marTop w:val="0"/>
                              <w:marBottom w:val="0"/>
                              <w:divBdr>
                                <w:top w:val="none" w:sz="0" w:space="0" w:color="auto"/>
                                <w:left w:val="none" w:sz="0" w:space="0" w:color="auto"/>
                                <w:bottom w:val="none" w:sz="0" w:space="0" w:color="auto"/>
                                <w:right w:val="none" w:sz="0" w:space="0" w:color="auto"/>
                              </w:divBdr>
                              <w:divsChild>
                                <w:div w:id="1015159066">
                                  <w:marLeft w:val="0"/>
                                  <w:marRight w:val="0"/>
                                  <w:marTop w:val="0"/>
                                  <w:marBottom w:val="0"/>
                                  <w:divBdr>
                                    <w:top w:val="none" w:sz="0" w:space="0" w:color="auto"/>
                                    <w:left w:val="none" w:sz="0" w:space="0" w:color="auto"/>
                                    <w:bottom w:val="none" w:sz="0" w:space="0" w:color="auto"/>
                                    <w:right w:val="none" w:sz="0" w:space="0" w:color="auto"/>
                                  </w:divBdr>
                                  <w:divsChild>
                                    <w:div w:id="201753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261533">
                  <w:marLeft w:val="0"/>
                  <w:marRight w:val="0"/>
                  <w:marTop w:val="0"/>
                  <w:marBottom w:val="0"/>
                  <w:divBdr>
                    <w:top w:val="none" w:sz="0" w:space="0" w:color="auto"/>
                    <w:left w:val="none" w:sz="0" w:space="0" w:color="auto"/>
                    <w:bottom w:val="none" w:sz="0" w:space="0" w:color="auto"/>
                    <w:right w:val="none" w:sz="0" w:space="0" w:color="auto"/>
                  </w:divBdr>
                  <w:divsChild>
                    <w:div w:id="574364053">
                      <w:marLeft w:val="0"/>
                      <w:marRight w:val="0"/>
                      <w:marTop w:val="0"/>
                      <w:marBottom w:val="0"/>
                      <w:divBdr>
                        <w:top w:val="none" w:sz="0" w:space="0" w:color="auto"/>
                        <w:left w:val="none" w:sz="0" w:space="0" w:color="auto"/>
                        <w:bottom w:val="none" w:sz="0" w:space="0" w:color="auto"/>
                        <w:right w:val="none" w:sz="0" w:space="0" w:color="auto"/>
                      </w:divBdr>
                      <w:divsChild>
                        <w:div w:id="900213213">
                          <w:marLeft w:val="0"/>
                          <w:marRight w:val="0"/>
                          <w:marTop w:val="0"/>
                          <w:marBottom w:val="0"/>
                          <w:divBdr>
                            <w:top w:val="none" w:sz="0" w:space="0" w:color="auto"/>
                            <w:left w:val="none" w:sz="0" w:space="0" w:color="auto"/>
                            <w:bottom w:val="none" w:sz="0" w:space="0" w:color="auto"/>
                            <w:right w:val="none" w:sz="0" w:space="0" w:color="auto"/>
                          </w:divBdr>
                          <w:divsChild>
                            <w:div w:id="1882474536">
                              <w:marLeft w:val="0"/>
                              <w:marRight w:val="0"/>
                              <w:marTop w:val="0"/>
                              <w:marBottom w:val="0"/>
                              <w:divBdr>
                                <w:top w:val="none" w:sz="0" w:space="0" w:color="auto"/>
                                <w:left w:val="none" w:sz="0" w:space="0" w:color="auto"/>
                                <w:bottom w:val="none" w:sz="0" w:space="0" w:color="auto"/>
                                <w:right w:val="none" w:sz="0" w:space="0" w:color="auto"/>
                              </w:divBdr>
                              <w:divsChild>
                                <w:div w:id="1223448028">
                                  <w:marLeft w:val="0"/>
                                  <w:marRight w:val="0"/>
                                  <w:marTop w:val="0"/>
                                  <w:marBottom w:val="0"/>
                                  <w:divBdr>
                                    <w:top w:val="none" w:sz="0" w:space="0" w:color="auto"/>
                                    <w:left w:val="none" w:sz="0" w:space="0" w:color="auto"/>
                                    <w:bottom w:val="none" w:sz="0" w:space="0" w:color="auto"/>
                                    <w:right w:val="none" w:sz="0" w:space="0" w:color="auto"/>
                                  </w:divBdr>
                                  <w:divsChild>
                                    <w:div w:id="14369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061830">
          <w:marLeft w:val="0"/>
          <w:marRight w:val="0"/>
          <w:marTop w:val="0"/>
          <w:marBottom w:val="0"/>
          <w:divBdr>
            <w:top w:val="none" w:sz="0" w:space="0" w:color="auto"/>
            <w:left w:val="none" w:sz="0" w:space="0" w:color="auto"/>
            <w:bottom w:val="none" w:sz="0" w:space="0" w:color="auto"/>
            <w:right w:val="none" w:sz="0" w:space="0" w:color="auto"/>
          </w:divBdr>
          <w:divsChild>
            <w:div w:id="337779436">
              <w:marLeft w:val="0"/>
              <w:marRight w:val="0"/>
              <w:marTop w:val="0"/>
              <w:marBottom w:val="0"/>
              <w:divBdr>
                <w:top w:val="none" w:sz="0" w:space="0" w:color="auto"/>
                <w:left w:val="none" w:sz="0" w:space="0" w:color="auto"/>
                <w:bottom w:val="none" w:sz="0" w:space="0" w:color="auto"/>
                <w:right w:val="none" w:sz="0" w:space="0" w:color="auto"/>
              </w:divBdr>
              <w:divsChild>
                <w:div w:id="1025911777">
                  <w:marLeft w:val="0"/>
                  <w:marRight w:val="0"/>
                  <w:marTop w:val="0"/>
                  <w:marBottom w:val="0"/>
                  <w:divBdr>
                    <w:top w:val="none" w:sz="0" w:space="0" w:color="auto"/>
                    <w:left w:val="none" w:sz="0" w:space="0" w:color="auto"/>
                    <w:bottom w:val="none" w:sz="0" w:space="0" w:color="auto"/>
                    <w:right w:val="none" w:sz="0" w:space="0" w:color="auto"/>
                  </w:divBdr>
                  <w:divsChild>
                    <w:div w:id="1651639041">
                      <w:marLeft w:val="0"/>
                      <w:marRight w:val="0"/>
                      <w:marTop w:val="0"/>
                      <w:marBottom w:val="0"/>
                      <w:divBdr>
                        <w:top w:val="none" w:sz="0" w:space="0" w:color="auto"/>
                        <w:left w:val="none" w:sz="0" w:space="0" w:color="auto"/>
                        <w:bottom w:val="none" w:sz="0" w:space="0" w:color="auto"/>
                        <w:right w:val="none" w:sz="0" w:space="0" w:color="auto"/>
                      </w:divBdr>
                      <w:divsChild>
                        <w:div w:id="1727072132">
                          <w:marLeft w:val="0"/>
                          <w:marRight w:val="0"/>
                          <w:marTop w:val="0"/>
                          <w:marBottom w:val="0"/>
                          <w:divBdr>
                            <w:top w:val="none" w:sz="0" w:space="0" w:color="auto"/>
                            <w:left w:val="none" w:sz="0" w:space="0" w:color="auto"/>
                            <w:bottom w:val="none" w:sz="0" w:space="0" w:color="auto"/>
                            <w:right w:val="none" w:sz="0" w:space="0" w:color="auto"/>
                          </w:divBdr>
                          <w:divsChild>
                            <w:div w:id="1121845344">
                              <w:marLeft w:val="0"/>
                              <w:marRight w:val="0"/>
                              <w:marTop w:val="0"/>
                              <w:marBottom w:val="0"/>
                              <w:divBdr>
                                <w:top w:val="none" w:sz="0" w:space="0" w:color="auto"/>
                                <w:left w:val="none" w:sz="0" w:space="0" w:color="auto"/>
                                <w:bottom w:val="none" w:sz="0" w:space="0" w:color="auto"/>
                                <w:right w:val="none" w:sz="0" w:space="0" w:color="auto"/>
                              </w:divBdr>
                              <w:divsChild>
                                <w:div w:id="1190146607">
                                  <w:marLeft w:val="0"/>
                                  <w:marRight w:val="0"/>
                                  <w:marTop w:val="0"/>
                                  <w:marBottom w:val="0"/>
                                  <w:divBdr>
                                    <w:top w:val="none" w:sz="0" w:space="0" w:color="auto"/>
                                    <w:left w:val="none" w:sz="0" w:space="0" w:color="auto"/>
                                    <w:bottom w:val="none" w:sz="0" w:space="0" w:color="auto"/>
                                    <w:right w:val="none" w:sz="0" w:space="0" w:color="auto"/>
                                  </w:divBdr>
                                  <w:divsChild>
                                    <w:div w:id="2287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484886">
                  <w:marLeft w:val="0"/>
                  <w:marRight w:val="0"/>
                  <w:marTop w:val="0"/>
                  <w:marBottom w:val="0"/>
                  <w:divBdr>
                    <w:top w:val="none" w:sz="0" w:space="0" w:color="auto"/>
                    <w:left w:val="none" w:sz="0" w:space="0" w:color="auto"/>
                    <w:bottom w:val="none" w:sz="0" w:space="0" w:color="auto"/>
                    <w:right w:val="none" w:sz="0" w:space="0" w:color="auto"/>
                  </w:divBdr>
                  <w:divsChild>
                    <w:div w:id="665981471">
                      <w:marLeft w:val="0"/>
                      <w:marRight w:val="0"/>
                      <w:marTop w:val="0"/>
                      <w:marBottom w:val="0"/>
                      <w:divBdr>
                        <w:top w:val="none" w:sz="0" w:space="0" w:color="auto"/>
                        <w:left w:val="none" w:sz="0" w:space="0" w:color="auto"/>
                        <w:bottom w:val="none" w:sz="0" w:space="0" w:color="auto"/>
                        <w:right w:val="none" w:sz="0" w:space="0" w:color="auto"/>
                      </w:divBdr>
                      <w:divsChild>
                        <w:div w:id="876547868">
                          <w:marLeft w:val="0"/>
                          <w:marRight w:val="0"/>
                          <w:marTop w:val="0"/>
                          <w:marBottom w:val="0"/>
                          <w:divBdr>
                            <w:top w:val="none" w:sz="0" w:space="0" w:color="auto"/>
                            <w:left w:val="none" w:sz="0" w:space="0" w:color="auto"/>
                            <w:bottom w:val="none" w:sz="0" w:space="0" w:color="auto"/>
                            <w:right w:val="none" w:sz="0" w:space="0" w:color="auto"/>
                          </w:divBdr>
                          <w:divsChild>
                            <w:div w:id="1377435823">
                              <w:marLeft w:val="0"/>
                              <w:marRight w:val="0"/>
                              <w:marTop w:val="0"/>
                              <w:marBottom w:val="0"/>
                              <w:divBdr>
                                <w:top w:val="none" w:sz="0" w:space="0" w:color="auto"/>
                                <w:left w:val="none" w:sz="0" w:space="0" w:color="auto"/>
                                <w:bottom w:val="none" w:sz="0" w:space="0" w:color="auto"/>
                                <w:right w:val="none" w:sz="0" w:space="0" w:color="auto"/>
                              </w:divBdr>
                              <w:divsChild>
                                <w:div w:id="1130779606">
                                  <w:marLeft w:val="0"/>
                                  <w:marRight w:val="0"/>
                                  <w:marTop w:val="0"/>
                                  <w:marBottom w:val="0"/>
                                  <w:divBdr>
                                    <w:top w:val="none" w:sz="0" w:space="0" w:color="auto"/>
                                    <w:left w:val="none" w:sz="0" w:space="0" w:color="auto"/>
                                    <w:bottom w:val="none" w:sz="0" w:space="0" w:color="auto"/>
                                    <w:right w:val="none" w:sz="0" w:space="0" w:color="auto"/>
                                  </w:divBdr>
                                  <w:divsChild>
                                    <w:div w:id="15097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320130">
          <w:marLeft w:val="0"/>
          <w:marRight w:val="0"/>
          <w:marTop w:val="0"/>
          <w:marBottom w:val="0"/>
          <w:divBdr>
            <w:top w:val="none" w:sz="0" w:space="0" w:color="auto"/>
            <w:left w:val="none" w:sz="0" w:space="0" w:color="auto"/>
            <w:bottom w:val="none" w:sz="0" w:space="0" w:color="auto"/>
            <w:right w:val="none" w:sz="0" w:space="0" w:color="auto"/>
          </w:divBdr>
          <w:divsChild>
            <w:div w:id="474764135">
              <w:marLeft w:val="0"/>
              <w:marRight w:val="0"/>
              <w:marTop w:val="0"/>
              <w:marBottom w:val="0"/>
              <w:divBdr>
                <w:top w:val="none" w:sz="0" w:space="0" w:color="auto"/>
                <w:left w:val="none" w:sz="0" w:space="0" w:color="auto"/>
                <w:bottom w:val="none" w:sz="0" w:space="0" w:color="auto"/>
                <w:right w:val="none" w:sz="0" w:space="0" w:color="auto"/>
              </w:divBdr>
              <w:divsChild>
                <w:div w:id="1029598840">
                  <w:marLeft w:val="0"/>
                  <w:marRight w:val="0"/>
                  <w:marTop w:val="0"/>
                  <w:marBottom w:val="0"/>
                  <w:divBdr>
                    <w:top w:val="none" w:sz="0" w:space="0" w:color="auto"/>
                    <w:left w:val="none" w:sz="0" w:space="0" w:color="auto"/>
                    <w:bottom w:val="none" w:sz="0" w:space="0" w:color="auto"/>
                    <w:right w:val="none" w:sz="0" w:space="0" w:color="auto"/>
                  </w:divBdr>
                  <w:divsChild>
                    <w:div w:id="2050641647">
                      <w:marLeft w:val="0"/>
                      <w:marRight w:val="0"/>
                      <w:marTop w:val="0"/>
                      <w:marBottom w:val="0"/>
                      <w:divBdr>
                        <w:top w:val="none" w:sz="0" w:space="0" w:color="auto"/>
                        <w:left w:val="none" w:sz="0" w:space="0" w:color="auto"/>
                        <w:bottom w:val="none" w:sz="0" w:space="0" w:color="auto"/>
                        <w:right w:val="none" w:sz="0" w:space="0" w:color="auto"/>
                      </w:divBdr>
                      <w:divsChild>
                        <w:div w:id="1367027808">
                          <w:marLeft w:val="0"/>
                          <w:marRight w:val="0"/>
                          <w:marTop w:val="0"/>
                          <w:marBottom w:val="0"/>
                          <w:divBdr>
                            <w:top w:val="none" w:sz="0" w:space="0" w:color="auto"/>
                            <w:left w:val="none" w:sz="0" w:space="0" w:color="auto"/>
                            <w:bottom w:val="none" w:sz="0" w:space="0" w:color="auto"/>
                            <w:right w:val="none" w:sz="0" w:space="0" w:color="auto"/>
                          </w:divBdr>
                          <w:divsChild>
                            <w:div w:id="2019655401">
                              <w:marLeft w:val="0"/>
                              <w:marRight w:val="0"/>
                              <w:marTop w:val="0"/>
                              <w:marBottom w:val="0"/>
                              <w:divBdr>
                                <w:top w:val="none" w:sz="0" w:space="0" w:color="auto"/>
                                <w:left w:val="none" w:sz="0" w:space="0" w:color="auto"/>
                                <w:bottom w:val="none" w:sz="0" w:space="0" w:color="auto"/>
                                <w:right w:val="none" w:sz="0" w:space="0" w:color="auto"/>
                              </w:divBdr>
                              <w:divsChild>
                                <w:div w:id="805663345">
                                  <w:marLeft w:val="0"/>
                                  <w:marRight w:val="0"/>
                                  <w:marTop w:val="0"/>
                                  <w:marBottom w:val="0"/>
                                  <w:divBdr>
                                    <w:top w:val="none" w:sz="0" w:space="0" w:color="auto"/>
                                    <w:left w:val="none" w:sz="0" w:space="0" w:color="auto"/>
                                    <w:bottom w:val="none" w:sz="0" w:space="0" w:color="auto"/>
                                    <w:right w:val="none" w:sz="0" w:space="0" w:color="auto"/>
                                  </w:divBdr>
                                  <w:divsChild>
                                    <w:div w:id="11632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942093">
                  <w:marLeft w:val="0"/>
                  <w:marRight w:val="0"/>
                  <w:marTop w:val="0"/>
                  <w:marBottom w:val="0"/>
                  <w:divBdr>
                    <w:top w:val="none" w:sz="0" w:space="0" w:color="auto"/>
                    <w:left w:val="none" w:sz="0" w:space="0" w:color="auto"/>
                    <w:bottom w:val="none" w:sz="0" w:space="0" w:color="auto"/>
                    <w:right w:val="none" w:sz="0" w:space="0" w:color="auto"/>
                  </w:divBdr>
                  <w:divsChild>
                    <w:div w:id="560363301">
                      <w:marLeft w:val="0"/>
                      <w:marRight w:val="0"/>
                      <w:marTop w:val="0"/>
                      <w:marBottom w:val="0"/>
                      <w:divBdr>
                        <w:top w:val="none" w:sz="0" w:space="0" w:color="auto"/>
                        <w:left w:val="none" w:sz="0" w:space="0" w:color="auto"/>
                        <w:bottom w:val="none" w:sz="0" w:space="0" w:color="auto"/>
                        <w:right w:val="none" w:sz="0" w:space="0" w:color="auto"/>
                      </w:divBdr>
                      <w:divsChild>
                        <w:div w:id="1065572346">
                          <w:marLeft w:val="0"/>
                          <w:marRight w:val="0"/>
                          <w:marTop w:val="0"/>
                          <w:marBottom w:val="0"/>
                          <w:divBdr>
                            <w:top w:val="none" w:sz="0" w:space="0" w:color="auto"/>
                            <w:left w:val="none" w:sz="0" w:space="0" w:color="auto"/>
                            <w:bottom w:val="none" w:sz="0" w:space="0" w:color="auto"/>
                            <w:right w:val="none" w:sz="0" w:space="0" w:color="auto"/>
                          </w:divBdr>
                          <w:divsChild>
                            <w:div w:id="421025316">
                              <w:marLeft w:val="0"/>
                              <w:marRight w:val="0"/>
                              <w:marTop w:val="0"/>
                              <w:marBottom w:val="0"/>
                              <w:divBdr>
                                <w:top w:val="none" w:sz="0" w:space="0" w:color="auto"/>
                                <w:left w:val="none" w:sz="0" w:space="0" w:color="auto"/>
                                <w:bottom w:val="none" w:sz="0" w:space="0" w:color="auto"/>
                                <w:right w:val="none" w:sz="0" w:space="0" w:color="auto"/>
                              </w:divBdr>
                              <w:divsChild>
                                <w:div w:id="1568761927">
                                  <w:marLeft w:val="0"/>
                                  <w:marRight w:val="0"/>
                                  <w:marTop w:val="0"/>
                                  <w:marBottom w:val="0"/>
                                  <w:divBdr>
                                    <w:top w:val="none" w:sz="0" w:space="0" w:color="auto"/>
                                    <w:left w:val="none" w:sz="0" w:space="0" w:color="auto"/>
                                    <w:bottom w:val="none" w:sz="0" w:space="0" w:color="auto"/>
                                    <w:right w:val="none" w:sz="0" w:space="0" w:color="auto"/>
                                  </w:divBdr>
                                  <w:divsChild>
                                    <w:div w:id="6944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071578">
          <w:marLeft w:val="0"/>
          <w:marRight w:val="0"/>
          <w:marTop w:val="0"/>
          <w:marBottom w:val="0"/>
          <w:divBdr>
            <w:top w:val="none" w:sz="0" w:space="0" w:color="auto"/>
            <w:left w:val="none" w:sz="0" w:space="0" w:color="auto"/>
            <w:bottom w:val="none" w:sz="0" w:space="0" w:color="auto"/>
            <w:right w:val="none" w:sz="0" w:space="0" w:color="auto"/>
          </w:divBdr>
          <w:divsChild>
            <w:div w:id="1092556291">
              <w:marLeft w:val="0"/>
              <w:marRight w:val="0"/>
              <w:marTop w:val="0"/>
              <w:marBottom w:val="0"/>
              <w:divBdr>
                <w:top w:val="none" w:sz="0" w:space="0" w:color="auto"/>
                <w:left w:val="none" w:sz="0" w:space="0" w:color="auto"/>
                <w:bottom w:val="none" w:sz="0" w:space="0" w:color="auto"/>
                <w:right w:val="none" w:sz="0" w:space="0" w:color="auto"/>
              </w:divBdr>
              <w:divsChild>
                <w:div w:id="167452596">
                  <w:marLeft w:val="0"/>
                  <w:marRight w:val="0"/>
                  <w:marTop w:val="0"/>
                  <w:marBottom w:val="0"/>
                  <w:divBdr>
                    <w:top w:val="none" w:sz="0" w:space="0" w:color="auto"/>
                    <w:left w:val="none" w:sz="0" w:space="0" w:color="auto"/>
                    <w:bottom w:val="none" w:sz="0" w:space="0" w:color="auto"/>
                    <w:right w:val="none" w:sz="0" w:space="0" w:color="auto"/>
                  </w:divBdr>
                  <w:divsChild>
                    <w:div w:id="1151171209">
                      <w:marLeft w:val="0"/>
                      <w:marRight w:val="0"/>
                      <w:marTop w:val="0"/>
                      <w:marBottom w:val="0"/>
                      <w:divBdr>
                        <w:top w:val="none" w:sz="0" w:space="0" w:color="auto"/>
                        <w:left w:val="none" w:sz="0" w:space="0" w:color="auto"/>
                        <w:bottom w:val="none" w:sz="0" w:space="0" w:color="auto"/>
                        <w:right w:val="none" w:sz="0" w:space="0" w:color="auto"/>
                      </w:divBdr>
                      <w:divsChild>
                        <w:div w:id="1395085883">
                          <w:marLeft w:val="0"/>
                          <w:marRight w:val="0"/>
                          <w:marTop w:val="0"/>
                          <w:marBottom w:val="0"/>
                          <w:divBdr>
                            <w:top w:val="none" w:sz="0" w:space="0" w:color="auto"/>
                            <w:left w:val="none" w:sz="0" w:space="0" w:color="auto"/>
                            <w:bottom w:val="none" w:sz="0" w:space="0" w:color="auto"/>
                            <w:right w:val="none" w:sz="0" w:space="0" w:color="auto"/>
                          </w:divBdr>
                          <w:divsChild>
                            <w:div w:id="455638440">
                              <w:marLeft w:val="0"/>
                              <w:marRight w:val="0"/>
                              <w:marTop w:val="0"/>
                              <w:marBottom w:val="0"/>
                              <w:divBdr>
                                <w:top w:val="none" w:sz="0" w:space="0" w:color="auto"/>
                                <w:left w:val="none" w:sz="0" w:space="0" w:color="auto"/>
                                <w:bottom w:val="none" w:sz="0" w:space="0" w:color="auto"/>
                                <w:right w:val="none" w:sz="0" w:space="0" w:color="auto"/>
                              </w:divBdr>
                              <w:divsChild>
                                <w:div w:id="365911954">
                                  <w:marLeft w:val="0"/>
                                  <w:marRight w:val="0"/>
                                  <w:marTop w:val="0"/>
                                  <w:marBottom w:val="0"/>
                                  <w:divBdr>
                                    <w:top w:val="none" w:sz="0" w:space="0" w:color="auto"/>
                                    <w:left w:val="none" w:sz="0" w:space="0" w:color="auto"/>
                                    <w:bottom w:val="none" w:sz="0" w:space="0" w:color="auto"/>
                                    <w:right w:val="none" w:sz="0" w:space="0" w:color="auto"/>
                                  </w:divBdr>
                                  <w:divsChild>
                                    <w:div w:id="9643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384992">
                  <w:marLeft w:val="0"/>
                  <w:marRight w:val="0"/>
                  <w:marTop w:val="0"/>
                  <w:marBottom w:val="0"/>
                  <w:divBdr>
                    <w:top w:val="none" w:sz="0" w:space="0" w:color="auto"/>
                    <w:left w:val="none" w:sz="0" w:space="0" w:color="auto"/>
                    <w:bottom w:val="none" w:sz="0" w:space="0" w:color="auto"/>
                    <w:right w:val="none" w:sz="0" w:space="0" w:color="auto"/>
                  </w:divBdr>
                  <w:divsChild>
                    <w:div w:id="863327076">
                      <w:marLeft w:val="0"/>
                      <w:marRight w:val="0"/>
                      <w:marTop w:val="0"/>
                      <w:marBottom w:val="0"/>
                      <w:divBdr>
                        <w:top w:val="none" w:sz="0" w:space="0" w:color="auto"/>
                        <w:left w:val="none" w:sz="0" w:space="0" w:color="auto"/>
                        <w:bottom w:val="none" w:sz="0" w:space="0" w:color="auto"/>
                        <w:right w:val="none" w:sz="0" w:space="0" w:color="auto"/>
                      </w:divBdr>
                      <w:divsChild>
                        <w:div w:id="1491677576">
                          <w:marLeft w:val="0"/>
                          <w:marRight w:val="0"/>
                          <w:marTop w:val="0"/>
                          <w:marBottom w:val="0"/>
                          <w:divBdr>
                            <w:top w:val="none" w:sz="0" w:space="0" w:color="auto"/>
                            <w:left w:val="none" w:sz="0" w:space="0" w:color="auto"/>
                            <w:bottom w:val="none" w:sz="0" w:space="0" w:color="auto"/>
                            <w:right w:val="none" w:sz="0" w:space="0" w:color="auto"/>
                          </w:divBdr>
                          <w:divsChild>
                            <w:div w:id="2068840850">
                              <w:marLeft w:val="0"/>
                              <w:marRight w:val="0"/>
                              <w:marTop w:val="0"/>
                              <w:marBottom w:val="0"/>
                              <w:divBdr>
                                <w:top w:val="none" w:sz="0" w:space="0" w:color="auto"/>
                                <w:left w:val="none" w:sz="0" w:space="0" w:color="auto"/>
                                <w:bottom w:val="none" w:sz="0" w:space="0" w:color="auto"/>
                                <w:right w:val="none" w:sz="0" w:space="0" w:color="auto"/>
                              </w:divBdr>
                              <w:divsChild>
                                <w:div w:id="717818800">
                                  <w:marLeft w:val="0"/>
                                  <w:marRight w:val="0"/>
                                  <w:marTop w:val="0"/>
                                  <w:marBottom w:val="0"/>
                                  <w:divBdr>
                                    <w:top w:val="none" w:sz="0" w:space="0" w:color="auto"/>
                                    <w:left w:val="none" w:sz="0" w:space="0" w:color="auto"/>
                                    <w:bottom w:val="none" w:sz="0" w:space="0" w:color="auto"/>
                                    <w:right w:val="none" w:sz="0" w:space="0" w:color="auto"/>
                                  </w:divBdr>
                                  <w:divsChild>
                                    <w:div w:id="11265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208693">
          <w:marLeft w:val="0"/>
          <w:marRight w:val="0"/>
          <w:marTop w:val="0"/>
          <w:marBottom w:val="0"/>
          <w:divBdr>
            <w:top w:val="none" w:sz="0" w:space="0" w:color="auto"/>
            <w:left w:val="none" w:sz="0" w:space="0" w:color="auto"/>
            <w:bottom w:val="none" w:sz="0" w:space="0" w:color="auto"/>
            <w:right w:val="none" w:sz="0" w:space="0" w:color="auto"/>
          </w:divBdr>
          <w:divsChild>
            <w:div w:id="1269043216">
              <w:marLeft w:val="0"/>
              <w:marRight w:val="0"/>
              <w:marTop w:val="0"/>
              <w:marBottom w:val="0"/>
              <w:divBdr>
                <w:top w:val="none" w:sz="0" w:space="0" w:color="auto"/>
                <w:left w:val="none" w:sz="0" w:space="0" w:color="auto"/>
                <w:bottom w:val="none" w:sz="0" w:space="0" w:color="auto"/>
                <w:right w:val="none" w:sz="0" w:space="0" w:color="auto"/>
              </w:divBdr>
              <w:divsChild>
                <w:div w:id="615452755">
                  <w:marLeft w:val="0"/>
                  <w:marRight w:val="0"/>
                  <w:marTop w:val="0"/>
                  <w:marBottom w:val="0"/>
                  <w:divBdr>
                    <w:top w:val="none" w:sz="0" w:space="0" w:color="auto"/>
                    <w:left w:val="none" w:sz="0" w:space="0" w:color="auto"/>
                    <w:bottom w:val="none" w:sz="0" w:space="0" w:color="auto"/>
                    <w:right w:val="none" w:sz="0" w:space="0" w:color="auto"/>
                  </w:divBdr>
                  <w:divsChild>
                    <w:div w:id="652414231">
                      <w:marLeft w:val="0"/>
                      <w:marRight w:val="0"/>
                      <w:marTop w:val="0"/>
                      <w:marBottom w:val="0"/>
                      <w:divBdr>
                        <w:top w:val="none" w:sz="0" w:space="0" w:color="auto"/>
                        <w:left w:val="none" w:sz="0" w:space="0" w:color="auto"/>
                        <w:bottom w:val="none" w:sz="0" w:space="0" w:color="auto"/>
                        <w:right w:val="none" w:sz="0" w:space="0" w:color="auto"/>
                      </w:divBdr>
                      <w:divsChild>
                        <w:div w:id="1290745033">
                          <w:marLeft w:val="0"/>
                          <w:marRight w:val="0"/>
                          <w:marTop w:val="0"/>
                          <w:marBottom w:val="0"/>
                          <w:divBdr>
                            <w:top w:val="none" w:sz="0" w:space="0" w:color="auto"/>
                            <w:left w:val="none" w:sz="0" w:space="0" w:color="auto"/>
                            <w:bottom w:val="none" w:sz="0" w:space="0" w:color="auto"/>
                            <w:right w:val="none" w:sz="0" w:space="0" w:color="auto"/>
                          </w:divBdr>
                          <w:divsChild>
                            <w:div w:id="216403264">
                              <w:marLeft w:val="0"/>
                              <w:marRight w:val="0"/>
                              <w:marTop w:val="0"/>
                              <w:marBottom w:val="0"/>
                              <w:divBdr>
                                <w:top w:val="none" w:sz="0" w:space="0" w:color="auto"/>
                                <w:left w:val="none" w:sz="0" w:space="0" w:color="auto"/>
                                <w:bottom w:val="none" w:sz="0" w:space="0" w:color="auto"/>
                                <w:right w:val="none" w:sz="0" w:space="0" w:color="auto"/>
                              </w:divBdr>
                              <w:divsChild>
                                <w:div w:id="615259392">
                                  <w:marLeft w:val="0"/>
                                  <w:marRight w:val="0"/>
                                  <w:marTop w:val="0"/>
                                  <w:marBottom w:val="0"/>
                                  <w:divBdr>
                                    <w:top w:val="none" w:sz="0" w:space="0" w:color="auto"/>
                                    <w:left w:val="none" w:sz="0" w:space="0" w:color="auto"/>
                                    <w:bottom w:val="none" w:sz="0" w:space="0" w:color="auto"/>
                                    <w:right w:val="none" w:sz="0" w:space="0" w:color="auto"/>
                                  </w:divBdr>
                                  <w:divsChild>
                                    <w:div w:id="8774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081451">
      <w:bodyDiv w:val="1"/>
      <w:marLeft w:val="0"/>
      <w:marRight w:val="0"/>
      <w:marTop w:val="0"/>
      <w:marBottom w:val="0"/>
      <w:divBdr>
        <w:top w:val="none" w:sz="0" w:space="0" w:color="auto"/>
        <w:left w:val="none" w:sz="0" w:space="0" w:color="auto"/>
        <w:bottom w:val="none" w:sz="0" w:space="0" w:color="auto"/>
        <w:right w:val="none" w:sz="0" w:space="0" w:color="auto"/>
      </w:divBdr>
      <w:divsChild>
        <w:div w:id="1029405434">
          <w:marLeft w:val="0"/>
          <w:marRight w:val="0"/>
          <w:marTop w:val="0"/>
          <w:marBottom w:val="0"/>
          <w:divBdr>
            <w:top w:val="none" w:sz="0" w:space="0" w:color="auto"/>
            <w:left w:val="none" w:sz="0" w:space="0" w:color="auto"/>
            <w:bottom w:val="none" w:sz="0" w:space="0" w:color="auto"/>
            <w:right w:val="none" w:sz="0" w:space="0" w:color="auto"/>
          </w:divBdr>
          <w:divsChild>
            <w:div w:id="997686703">
              <w:marLeft w:val="0"/>
              <w:marRight w:val="0"/>
              <w:marTop w:val="0"/>
              <w:marBottom w:val="300"/>
              <w:divBdr>
                <w:top w:val="none" w:sz="0" w:space="0" w:color="auto"/>
                <w:left w:val="none" w:sz="0" w:space="0" w:color="auto"/>
                <w:bottom w:val="none" w:sz="0" w:space="0" w:color="auto"/>
                <w:right w:val="none" w:sz="0" w:space="0" w:color="auto"/>
              </w:divBdr>
            </w:div>
            <w:div w:id="1413351783">
              <w:marLeft w:val="-225"/>
              <w:marRight w:val="-225"/>
              <w:marTop w:val="0"/>
              <w:marBottom w:val="0"/>
              <w:divBdr>
                <w:top w:val="none" w:sz="0" w:space="0" w:color="auto"/>
                <w:left w:val="none" w:sz="0" w:space="0" w:color="auto"/>
                <w:bottom w:val="none" w:sz="0" w:space="0" w:color="auto"/>
                <w:right w:val="none" w:sz="0" w:space="0" w:color="auto"/>
              </w:divBdr>
              <w:divsChild>
                <w:div w:id="13248159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24770804">
          <w:marLeft w:val="0"/>
          <w:marRight w:val="0"/>
          <w:marTop w:val="0"/>
          <w:marBottom w:val="0"/>
          <w:divBdr>
            <w:top w:val="none" w:sz="0" w:space="0" w:color="auto"/>
            <w:left w:val="none" w:sz="0" w:space="0" w:color="auto"/>
            <w:bottom w:val="none" w:sz="0" w:space="0" w:color="auto"/>
            <w:right w:val="none" w:sz="0" w:space="0" w:color="auto"/>
          </w:divBdr>
          <w:divsChild>
            <w:div w:id="1671446273">
              <w:marLeft w:val="0"/>
              <w:marRight w:val="0"/>
              <w:marTop w:val="0"/>
              <w:marBottom w:val="0"/>
              <w:divBdr>
                <w:top w:val="none" w:sz="0" w:space="0" w:color="auto"/>
                <w:left w:val="none" w:sz="0" w:space="0" w:color="auto"/>
                <w:bottom w:val="none" w:sz="0" w:space="0" w:color="auto"/>
                <w:right w:val="none" w:sz="0" w:space="0" w:color="auto"/>
              </w:divBdr>
              <w:divsChild>
                <w:div w:id="1936395948">
                  <w:marLeft w:val="-225"/>
                  <w:marRight w:val="-225"/>
                  <w:marTop w:val="0"/>
                  <w:marBottom w:val="0"/>
                  <w:divBdr>
                    <w:top w:val="none" w:sz="0" w:space="0" w:color="auto"/>
                    <w:left w:val="none" w:sz="0" w:space="0" w:color="auto"/>
                    <w:bottom w:val="none" w:sz="0" w:space="0" w:color="auto"/>
                    <w:right w:val="none" w:sz="0" w:space="0" w:color="auto"/>
                  </w:divBdr>
                  <w:divsChild>
                    <w:div w:id="1858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728124">
      <w:bodyDiv w:val="1"/>
      <w:marLeft w:val="0"/>
      <w:marRight w:val="0"/>
      <w:marTop w:val="0"/>
      <w:marBottom w:val="0"/>
      <w:divBdr>
        <w:top w:val="none" w:sz="0" w:space="0" w:color="auto"/>
        <w:left w:val="none" w:sz="0" w:space="0" w:color="auto"/>
        <w:bottom w:val="none" w:sz="0" w:space="0" w:color="auto"/>
        <w:right w:val="none" w:sz="0" w:space="0" w:color="auto"/>
      </w:divBdr>
      <w:divsChild>
        <w:div w:id="103770359">
          <w:marLeft w:val="0"/>
          <w:marRight w:val="0"/>
          <w:marTop w:val="450"/>
          <w:marBottom w:val="225"/>
          <w:divBdr>
            <w:top w:val="none" w:sz="0" w:space="0" w:color="auto"/>
            <w:left w:val="none" w:sz="0" w:space="0" w:color="auto"/>
            <w:bottom w:val="none" w:sz="0" w:space="0" w:color="auto"/>
            <w:right w:val="none" w:sz="0" w:space="0" w:color="auto"/>
          </w:divBdr>
        </w:div>
        <w:div w:id="2111198393">
          <w:marLeft w:val="0"/>
          <w:marRight w:val="0"/>
          <w:marTop w:val="0"/>
          <w:marBottom w:val="0"/>
          <w:divBdr>
            <w:top w:val="none" w:sz="0" w:space="0" w:color="auto"/>
            <w:left w:val="none" w:sz="0" w:space="0" w:color="auto"/>
            <w:bottom w:val="none" w:sz="0" w:space="0" w:color="auto"/>
            <w:right w:val="none" w:sz="0" w:space="0" w:color="auto"/>
          </w:divBdr>
        </w:div>
      </w:divsChild>
    </w:div>
    <w:div w:id="1469932003">
      <w:bodyDiv w:val="1"/>
      <w:marLeft w:val="0"/>
      <w:marRight w:val="0"/>
      <w:marTop w:val="0"/>
      <w:marBottom w:val="0"/>
      <w:divBdr>
        <w:top w:val="none" w:sz="0" w:space="0" w:color="auto"/>
        <w:left w:val="none" w:sz="0" w:space="0" w:color="auto"/>
        <w:bottom w:val="none" w:sz="0" w:space="0" w:color="auto"/>
        <w:right w:val="none" w:sz="0" w:space="0" w:color="auto"/>
      </w:divBdr>
    </w:div>
    <w:div w:id="1552306708">
      <w:bodyDiv w:val="1"/>
      <w:marLeft w:val="0"/>
      <w:marRight w:val="0"/>
      <w:marTop w:val="0"/>
      <w:marBottom w:val="0"/>
      <w:divBdr>
        <w:top w:val="none" w:sz="0" w:space="0" w:color="auto"/>
        <w:left w:val="none" w:sz="0" w:space="0" w:color="auto"/>
        <w:bottom w:val="none" w:sz="0" w:space="0" w:color="auto"/>
        <w:right w:val="none" w:sz="0" w:space="0" w:color="auto"/>
      </w:divBdr>
    </w:div>
    <w:div w:id="1562671015">
      <w:bodyDiv w:val="1"/>
      <w:marLeft w:val="0"/>
      <w:marRight w:val="0"/>
      <w:marTop w:val="0"/>
      <w:marBottom w:val="0"/>
      <w:divBdr>
        <w:top w:val="none" w:sz="0" w:space="0" w:color="auto"/>
        <w:left w:val="none" w:sz="0" w:space="0" w:color="auto"/>
        <w:bottom w:val="none" w:sz="0" w:space="0" w:color="auto"/>
        <w:right w:val="none" w:sz="0" w:space="0" w:color="auto"/>
      </w:divBdr>
      <w:divsChild>
        <w:div w:id="1627273716">
          <w:marLeft w:val="0"/>
          <w:marRight w:val="0"/>
          <w:marTop w:val="0"/>
          <w:marBottom w:val="300"/>
          <w:divBdr>
            <w:top w:val="none" w:sz="0" w:space="0" w:color="auto"/>
            <w:left w:val="none" w:sz="0" w:space="0" w:color="auto"/>
            <w:bottom w:val="none" w:sz="0" w:space="0" w:color="auto"/>
            <w:right w:val="none" w:sz="0" w:space="0" w:color="auto"/>
          </w:divBdr>
          <w:divsChild>
            <w:div w:id="541477402">
              <w:marLeft w:val="0"/>
              <w:marRight w:val="0"/>
              <w:marTop w:val="0"/>
              <w:marBottom w:val="0"/>
              <w:divBdr>
                <w:top w:val="none" w:sz="0" w:space="0" w:color="auto"/>
                <w:left w:val="none" w:sz="0" w:space="0" w:color="auto"/>
                <w:bottom w:val="none" w:sz="0" w:space="0" w:color="auto"/>
                <w:right w:val="none" w:sz="0" w:space="0" w:color="auto"/>
              </w:divBdr>
            </w:div>
          </w:divsChild>
        </w:div>
        <w:div w:id="85346318">
          <w:marLeft w:val="0"/>
          <w:marRight w:val="0"/>
          <w:marTop w:val="0"/>
          <w:marBottom w:val="0"/>
          <w:divBdr>
            <w:top w:val="none" w:sz="0" w:space="0" w:color="auto"/>
            <w:left w:val="none" w:sz="0" w:space="0" w:color="auto"/>
            <w:bottom w:val="none" w:sz="0" w:space="0" w:color="auto"/>
            <w:right w:val="none" w:sz="0" w:space="0" w:color="auto"/>
          </w:divBdr>
          <w:divsChild>
            <w:div w:id="1390417455">
              <w:marLeft w:val="0"/>
              <w:marRight w:val="0"/>
              <w:marTop w:val="0"/>
              <w:marBottom w:val="0"/>
              <w:divBdr>
                <w:top w:val="none" w:sz="0" w:space="0" w:color="auto"/>
                <w:left w:val="none" w:sz="0" w:space="0" w:color="auto"/>
                <w:bottom w:val="none" w:sz="0" w:space="0" w:color="auto"/>
                <w:right w:val="none" w:sz="0" w:space="0" w:color="auto"/>
              </w:divBdr>
              <w:divsChild>
                <w:div w:id="171750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341172">
      <w:bodyDiv w:val="1"/>
      <w:marLeft w:val="0"/>
      <w:marRight w:val="0"/>
      <w:marTop w:val="0"/>
      <w:marBottom w:val="0"/>
      <w:divBdr>
        <w:top w:val="none" w:sz="0" w:space="0" w:color="auto"/>
        <w:left w:val="none" w:sz="0" w:space="0" w:color="auto"/>
        <w:bottom w:val="none" w:sz="0" w:space="0" w:color="auto"/>
        <w:right w:val="none" w:sz="0" w:space="0" w:color="auto"/>
      </w:divBdr>
    </w:div>
    <w:div w:id="1629504627">
      <w:bodyDiv w:val="1"/>
      <w:marLeft w:val="0"/>
      <w:marRight w:val="0"/>
      <w:marTop w:val="0"/>
      <w:marBottom w:val="0"/>
      <w:divBdr>
        <w:top w:val="none" w:sz="0" w:space="0" w:color="auto"/>
        <w:left w:val="none" w:sz="0" w:space="0" w:color="auto"/>
        <w:bottom w:val="none" w:sz="0" w:space="0" w:color="auto"/>
        <w:right w:val="none" w:sz="0" w:space="0" w:color="auto"/>
      </w:divBdr>
    </w:div>
    <w:div w:id="1659529320">
      <w:bodyDiv w:val="1"/>
      <w:marLeft w:val="0"/>
      <w:marRight w:val="0"/>
      <w:marTop w:val="0"/>
      <w:marBottom w:val="0"/>
      <w:divBdr>
        <w:top w:val="none" w:sz="0" w:space="0" w:color="auto"/>
        <w:left w:val="none" w:sz="0" w:space="0" w:color="auto"/>
        <w:bottom w:val="none" w:sz="0" w:space="0" w:color="auto"/>
        <w:right w:val="none" w:sz="0" w:space="0" w:color="auto"/>
      </w:divBdr>
    </w:div>
    <w:div w:id="1680084329">
      <w:bodyDiv w:val="1"/>
      <w:marLeft w:val="0"/>
      <w:marRight w:val="0"/>
      <w:marTop w:val="0"/>
      <w:marBottom w:val="0"/>
      <w:divBdr>
        <w:top w:val="none" w:sz="0" w:space="0" w:color="auto"/>
        <w:left w:val="none" w:sz="0" w:space="0" w:color="auto"/>
        <w:bottom w:val="none" w:sz="0" w:space="0" w:color="auto"/>
        <w:right w:val="none" w:sz="0" w:space="0" w:color="auto"/>
      </w:divBdr>
    </w:div>
    <w:div w:id="1751387042">
      <w:bodyDiv w:val="1"/>
      <w:marLeft w:val="0"/>
      <w:marRight w:val="0"/>
      <w:marTop w:val="0"/>
      <w:marBottom w:val="0"/>
      <w:divBdr>
        <w:top w:val="none" w:sz="0" w:space="0" w:color="auto"/>
        <w:left w:val="none" w:sz="0" w:space="0" w:color="auto"/>
        <w:bottom w:val="none" w:sz="0" w:space="0" w:color="auto"/>
        <w:right w:val="none" w:sz="0" w:space="0" w:color="auto"/>
      </w:divBdr>
      <w:divsChild>
        <w:div w:id="511530009">
          <w:marLeft w:val="0"/>
          <w:marRight w:val="0"/>
          <w:marTop w:val="0"/>
          <w:marBottom w:val="0"/>
          <w:divBdr>
            <w:top w:val="single" w:sz="12" w:space="11" w:color="BAD50C"/>
            <w:left w:val="single" w:sz="12" w:space="11" w:color="BAD50C"/>
            <w:bottom w:val="single" w:sz="12" w:space="11" w:color="BAD50C"/>
            <w:right w:val="single" w:sz="12" w:space="11" w:color="BAD50C"/>
          </w:divBdr>
        </w:div>
      </w:divsChild>
    </w:div>
    <w:div w:id="1754205438">
      <w:bodyDiv w:val="1"/>
      <w:marLeft w:val="0"/>
      <w:marRight w:val="0"/>
      <w:marTop w:val="0"/>
      <w:marBottom w:val="0"/>
      <w:divBdr>
        <w:top w:val="none" w:sz="0" w:space="0" w:color="auto"/>
        <w:left w:val="none" w:sz="0" w:space="0" w:color="auto"/>
        <w:bottom w:val="none" w:sz="0" w:space="0" w:color="auto"/>
        <w:right w:val="none" w:sz="0" w:space="0" w:color="auto"/>
      </w:divBdr>
    </w:div>
    <w:div w:id="1887177722">
      <w:bodyDiv w:val="1"/>
      <w:marLeft w:val="0"/>
      <w:marRight w:val="0"/>
      <w:marTop w:val="0"/>
      <w:marBottom w:val="0"/>
      <w:divBdr>
        <w:top w:val="none" w:sz="0" w:space="0" w:color="auto"/>
        <w:left w:val="none" w:sz="0" w:space="0" w:color="auto"/>
        <w:bottom w:val="none" w:sz="0" w:space="0" w:color="auto"/>
        <w:right w:val="none" w:sz="0" w:space="0" w:color="auto"/>
      </w:divBdr>
    </w:div>
    <w:div w:id="1938056063">
      <w:bodyDiv w:val="1"/>
      <w:marLeft w:val="0"/>
      <w:marRight w:val="0"/>
      <w:marTop w:val="0"/>
      <w:marBottom w:val="0"/>
      <w:divBdr>
        <w:top w:val="none" w:sz="0" w:space="0" w:color="auto"/>
        <w:left w:val="none" w:sz="0" w:space="0" w:color="auto"/>
        <w:bottom w:val="none" w:sz="0" w:space="0" w:color="auto"/>
        <w:right w:val="none" w:sz="0" w:space="0" w:color="auto"/>
      </w:divBdr>
    </w:div>
    <w:div w:id="1946961438">
      <w:bodyDiv w:val="1"/>
      <w:marLeft w:val="0"/>
      <w:marRight w:val="0"/>
      <w:marTop w:val="0"/>
      <w:marBottom w:val="0"/>
      <w:divBdr>
        <w:top w:val="none" w:sz="0" w:space="0" w:color="auto"/>
        <w:left w:val="none" w:sz="0" w:space="0" w:color="auto"/>
        <w:bottom w:val="none" w:sz="0" w:space="0" w:color="auto"/>
        <w:right w:val="none" w:sz="0" w:space="0" w:color="auto"/>
      </w:divBdr>
      <w:divsChild>
        <w:div w:id="813257640">
          <w:marLeft w:val="0"/>
          <w:marRight w:val="0"/>
          <w:marTop w:val="0"/>
          <w:marBottom w:val="0"/>
          <w:divBdr>
            <w:top w:val="none" w:sz="0" w:space="0" w:color="auto"/>
            <w:left w:val="none" w:sz="0" w:space="0" w:color="auto"/>
            <w:bottom w:val="none" w:sz="0" w:space="0" w:color="auto"/>
            <w:right w:val="none" w:sz="0" w:space="0" w:color="auto"/>
          </w:divBdr>
          <w:divsChild>
            <w:div w:id="708339614">
              <w:marLeft w:val="0"/>
              <w:marRight w:val="0"/>
              <w:marTop w:val="180"/>
              <w:marBottom w:val="180"/>
              <w:divBdr>
                <w:top w:val="none" w:sz="0" w:space="0" w:color="auto"/>
                <w:left w:val="none" w:sz="0" w:space="0" w:color="auto"/>
                <w:bottom w:val="none" w:sz="0" w:space="0" w:color="auto"/>
                <w:right w:val="none" w:sz="0" w:space="0" w:color="auto"/>
              </w:divBdr>
            </w:div>
          </w:divsChild>
        </w:div>
        <w:div w:id="685182046">
          <w:marLeft w:val="0"/>
          <w:marRight w:val="0"/>
          <w:marTop w:val="0"/>
          <w:marBottom w:val="0"/>
          <w:divBdr>
            <w:top w:val="none" w:sz="0" w:space="0" w:color="auto"/>
            <w:left w:val="none" w:sz="0" w:space="0" w:color="auto"/>
            <w:bottom w:val="none" w:sz="0" w:space="0" w:color="auto"/>
            <w:right w:val="none" w:sz="0" w:space="0" w:color="auto"/>
          </w:divBdr>
          <w:divsChild>
            <w:div w:id="7563252">
              <w:marLeft w:val="0"/>
              <w:marRight w:val="0"/>
              <w:marTop w:val="0"/>
              <w:marBottom w:val="0"/>
              <w:divBdr>
                <w:top w:val="none" w:sz="0" w:space="0" w:color="auto"/>
                <w:left w:val="none" w:sz="0" w:space="0" w:color="auto"/>
                <w:bottom w:val="none" w:sz="0" w:space="0" w:color="auto"/>
                <w:right w:val="none" w:sz="0" w:space="0" w:color="auto"/>
              </w:divBdr>
              <w:divsChild>
                <w:div w:id="1166286910">
                  <w:marLeft w:val="0"/>
                  <w:marRight w:val="0"/>
                  <w:marTop w:val="0"/>
                  <w:marBottom w:val="0"/>
                  <w:divBdr>
                    <w:top w:val="none" w:sz="0" w:space="0" w:color="auto"/>
                    <w:left w:val="none" w:sz="0" w:space="0" w:color="auto"/>
                    <w:bottom w:val="none" w:sz="0" w:space="0" w:color="auto"/>
                    <w:right w:val="none" w:sz="0" w:space="0" w:color="auto"/>
                  </w:divBdr>
                  <w:divsChild>
                    <w:div w:id="1051226448">
                      <w:marLeft w:val="0"/>
                      <w:marRight w:val="0"/>
                      <w:marTop w:val="0"/>
                      <w:marBottom w:val="0"/>
                      <w:divBdr>
                        <w:top w:val="none" w:sz="0" w:space="0" w:color="auto"/>
                        <w:left w:val="none" w:sz="0" w:space="0" w:color="auto"/>
                        <w:bottom w:val="none" w:sz="0" w:space="0" w:color="auto"/>
                        <w:right w:val="none" w:sz="0" w:space="0" w:color="auto"/>
                      </w:divBdr>
                      <w:divsChild>
                        <w:div w:id="473331322">
                          <w:marLeft w:val="0"/>
                          <w:marRight w:val="0"/>
                          <w:marTop w:val="0"/>
                          <w:marBottom w:val="0"/>
                          <w:divBdr>
                            <w:top w:val="none" w:sz="0" w:space="0" w:color="auto"/>
                            <w:left w:val="none" w:sz="0" w:space="0" w:color="auto"/>
                            <w:bottom w:val="none" w:sz="0" w:space="0" w:color="auto"/>
                            <w:right w:val="none" w:sz="0" w:space="0" w:color="auto"/>
                          </w:divBdr>
                          <w:divsChild>
                            <w:div w:id="20775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91127">
      <w:bodyDiv w:val="1"/>
      <w:marLeft w:val="0"/>
      <w:marRight w:val="0"/>
      <w:marTop w:val="0"/>
      <w:marBottom w:val="0"/>
      <w:divBdr>
        <w:top w:val="none" w:sz="0" w:space="0" w:color="auto"/>
        <w:left w:val="none" w:sz="0" w:space="0" w:color="auto"/>
        <w:bottom w:val="none" w:sz="0" w:space="0" w:color="auto"/>
        <w:right w:val="none" w:sz="0" w:space="0" w:color="auto"/>
      </w:divBdr>
    </w:div>
    <w:div w:id="1959333918">
      <w:bodyDiv w:val="1"/>
      <w:marLeft w:val="0"/>
      <w:marRight w:val="0"/>
      <w:marTop w:val="0"/>
      <w:marBottom w:val="0"/>
      <w:divBdr>
        <w:top w:val="none" w:sz="0" w:space="0" w:color="auto"/>
        <w:left w:val="none" w:sz="0" w:space="0" w:color="auto"/>
        <w:bottom w:val="none" w:sz="0" w:space="0" w:color="auto"/>
        <w:right w:val="none" w:sz="0" w:space="0" w:color="auto"/>
      </w:divBdr>
      <w:divsChild>
        <w:div w:id="1421373708">
          <w:marLeft w:val="0"/>
          <w:marRight w:val="0"/>
          <w:marTop w:val="0"/>
          <w:marBottom w:val="0"/>
          <w:divBdr>
            <w:top w:val="none" w:sz="0" w:space="0" w:color="auto"/>
            <w:left w:val="none" w:sz="0" w:space="0" w:color="auto"/>
            <w:bottom w:val="none" w:sz="0" w:space="0" w:color="auto"/>
            <w:right w:val="none" w:sz="0" w:space="0" w:color="auto"/>
          </w:divBdr>
        </w:div>
      </w:divsChild>
    </w:div>
    <w:div w:id="1967421794">
      <w:bodyDiv w:val="1"/>
      <w:marLeft w:val="0"/>
      <w:marRight w:val="0"/>
      <w:marTop w:val="0"/>
      <w:marBottom w:val="0"/>
      <w:divBdr>
        <w:top w:val="none" w:sz="0" w:space="0" w:color="auto"/>
        <w:left w:val="none" w:sz="0" w:space="0" w:color="auto"/>
        <w:bottom w:val="none" w:sz="0" w:space="0" w:color="auto"/>
        <w:right w:val="none" w:sz="0" w:space="0" w:color="auto"/>
      </w:divBdr>
      <w:divsChild>
        <w:div w:id="274867383">
          <w:marLeft w:val="0"/>
          <w:marRight w:val="0"/>
          <w:marTop w:val="0"/>
          <w:marBottom w:val="300"/>
          <w:divBdr>
            <w:top w:val="none" w:sz="0" w:space="0" w:color="auto"/>
            <w:left w:val="none" w:sz="0" w:space="0" w:color="auto"/>
            <w:bottom w:val="none" w:sz="0" w:space="0" w:color="auto"/>
            <w:right w:val="none" w:sz="0" w:space="0" w:color="auto"/>
          </w:divBdr>
          <w:divsChild>
            <w:div w:id="1108617556">
              <w:marLeft w:val="0"/>
              <w:marRight w:val="0"/>
              <w:marTop w:val="0"/>
              <w:marBottom w:val="0"/>
              <w:divBdr>
                <w:top w:val="none" w:sz="0" w:space="0" w:color="auto"/>
                <w:left w:val="none" w:sz="0" w:space="0" w:color="auto"/>
                <w:bottom w:val="none" w:sz="0" w:space="0" w:color="auto"/>
                <w:right w:val="none" w:sz="0" w:space="0" w:color="auto"/>
              </w:divBdr>
              <w:divsChild>
                <w:div w:id="18534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0086">
          <w:marLeft w:val="0"/>
          <w:marRight w:val="0"/>
          <w:marTop w:val="0"/>
          <w:marBottom w:val="0"/>
          <w:divBdr>
            <w:top w:val="none" w:sz="0" w:space="0" w:color="auto"/>
            <w:left w:val="none" w:sz="0" w:space="0" w:color="auto"/>
            <w:bottom w:val="none" w:sz="0" w:space="0" w:color="auto"/>
            <w:right w:val="none" w:sz="0" w:space="0" w:color="auto"/>
          </w:divBdr>
          <w:divsChild>
            <w:div w:id="383869895">
              <w:marLeft w:val="0"/>
              <w:marRight w:val="0"/>
              <w:marTop w:val="0"/>
              <w:marBottom w:val="0"/>
              <w:divBdr>
                <w:top w:val="none" w:sz="0" w:space="0" w:color="auto"/>
                <w:left w:val="none" w:sz="0" w:space="0" w:color="auto"/>
                <w:bottom w:val="none" w:sz="0" w:space="0" w:color="auto"/>
                <w:right w:val="none" w:sz="0" w:space="0" w:color="auto"/>
              </w:divBdr>
              <w:divsChild>
                <w:div w:id="1631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39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0.jpeg"/><Relationship Id="rId42" Type="http://schemas.openxmlformats.org/officeDocument/2006/relationships/hyperlink" Target="https://drive.google.com/file/d/1_LCIaeVxVGamGrRQqx43kKFaioM3v1tV/view?usp=share_link" TargetMode="External"/><Relationship Id="rId47" Type="http://schemas.openxmlformats.org/officeDocument/2006/relationships/hyperlink" Target="https://drive.google.com/file/d/1fAQOMbtZBprF6nsniFXJjkjhQ1rRIFVR/view?usp=sharing" TargetMode="External"/><Relationship Id="rId63" Type="http://schemas.openxmlformats.org/officeDocument/2006/relationships/image" Target="media/image30.jpeg"/><Relationship Id="rId68" Type="http://schemas.openxmlformats.org/officeDocument/2006/relationships/hyperlink" Target="https://www.pleinevie.fr/mes-droits/reglementation/bail-a-nourriture-definition-succession-loi-78950.html" TargetMode="External"/><Relationship Id="rId2" Type="http://schemas.openxmlformats.org/officeDocument/2006/relationships/customXml" Target="../customXml/item2.xml"/><Relationship Id="rId16" Type="http://schemas.openxmlformats.org/officeDocument/2006/relationships/hyperlink" Target="https://charentemaritime.generations-mouvement.org/wp-content/uploads/2023/02/31-La-dict-e-1-1.jpg" TargetMode="External"/><Relationship Id="rId29" Type="http://schemas.openxmlformats.org/officeDocument/2006/relationships/image" Target="media/image16.jp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s://www.gemvoyages.ovh/index.php/assistance/" TargetMode="External"/><Relationship Id="rId40" Type="http://schemas.openxmlformats.org/officeDocument/2006/relationships/hyperlink" Target="https://www.gemvoyages.ovh/index.php/documents-a-emporter/" TargetMode="External"/><Relationship Id="rId45" Type="http://schemas.openxmlformats.org/officeDocument/2006/relationships/image" Target="media/image22.jpeg"/><Relationship Id="rId53" Type="http://schemas.openxmlformats.org/officeDocument/2006/relationships/hyperlink" Target="https://drive.google.com/file/d/1SDoCy6tP8dIafCIfbQvoP7C0h15_4wMH/view?usp=sharing" TargetMode="External"/><Relationship Id="rId58" Type="http://schemas.openxmlformats.org/officeDocument/2006/relationships/image" Target="media/image27.png"/><Relationship Id="rId66" Type="http://schemas.openxmlformats.org/officeDocument/2006/relationships/image" Target="media/image32.jpeg"/><Relationship Id="rId74"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hyperlink" Target="https://monkit.depistage-colorectal.fr/" TargetMode="External"/><Relationship Id="rId19" Type="http://schemas.openxmlformats.org/officeDocument/2006/relationships/image" Target="media/image8.jpeg"/><Relationship Id="rId14" Type="http://schemas.openxmlformats.org/officeDocument/2006/relationships/image" Target="media/image4.wmf"/><Relationship Id="rId22" Type="http://schemas.openxmlformats.org/officeDocument/2006/relationships/image" Target="media/image90.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hyperlink" Target="http://www.generations-mouvement.org/" TargetMode="External"/><Relationship Id="rId43" Type="http://schemas.openxmlformats.org/officeDocument/2006/relationships/image" Target="media/image21.jpeg"/><Relationship Id="rId48" Type="http://schemas.openxmlformats.org/officeDocument/2006/relationships/hyperlink" Target="https://www.gemvoyages.ovh/wp-content/uploads/2019/03/Cohesion_arcange-VOYAGES.pdf" TargetMode="External"/><Relationship Id="rId56" Type="http://schemas.openxmlformats.org/officeDocument/2006/relationships/hyperlink" Target="https://monkit.depistage-colorectal.fr/" TargetMode="External"/><Relationship Id="rId64" Type="http://schemas.openxmlformats.org/officeDocument/2006/relationships/image" Target="media/image31.jpeg"/><Relationship Id="rId69" Type="http://schemas.openxmlformats.org/officeDocument/2006/relationships/hyperlink" Target="https://www.planet.fr/patrimoine-succession-cet-heritage-quaucun-impot-ne-peut-vous-retirer.2465374.15031.html"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3.jp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www.generations-mouvement.org/" TargetMode="External"/><Relationship Id="rId38" Type="http://schemas.openxmlformats.org/officeDocument/2006/relationships/hyperlink" Target="https://www.gemvoyages.ovh/index.php/accompagnateur/" TargetMode="External"/><Relationship Id="rId46" Type="http://schemas.openxmlformats.org/officeDocument/2006/relationships/hyperlink" Target="https://drive.google.com/file/d/1_LCIaeVxVGamGrRQqx43kKFaioM3v1tV/view?usp=share_link" TargetMode="External"/><Relationship Id="rId59" Type="http://schemas.openxmlformats.org/officeDocument/2006/relationships/image" Target="media/image28.png"/><Relationship Id="rId67" Type="http://schemas.openxmlformats.org/officeDocument/2006/relationships/hyperlink" Target="https://www.planet.fr/aide-a-domicile-aide-a-domicile-et-credit-dimpot-quelles-sont-les-modalites-pour-en-beneficier.1676184.687325.html" TargetMode="External"/><Relationship Id="rId20" Type="http://schemas.openxmlformats.org/officeDocument/2006/relationships/image" Target="media/image9.png"/><Relationship Id="rId41" Type="http://schemas.openxmlformats.org/officeDocument/2006/relationships/hyperlink" Target="https://www.gemvoyages.ovh/index.php/liens-utiles/" TargetMode="External"/><Relationship Id="rId54" Type="http://schemas.openxmlformats.org/officeDocument/2006/relationships/image" Target="media/image25.jpeg"/><Relationship Id="rId62" Type="http://schemas.openxmlformats.org/officeDocument/2006/relationships/hyperlink" Target="http://www.e-cancer.fr/" TargetMode="External"/><Relationship Id="rId70" Type="http://schemas.openxmlformats.org/officeDocument/2006/relationships/hyperlink" Target="https://www.planet.fr/impots-droits-de-succession-calcul-bareme-simulateur-abattements.1997244.1556.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hyperlink" Target="https://www.gemvoyages.ovh/index.php/organisateur/" TargetMode="External"/><Relationship Id="rId49" Type="http://schemas.openxmlformats.org/officeDocument/2006/relationships/image" Target="media/image23.png"/><Relationship Id="rId57" Type="http://schemas.openxmlformats.org/officeDocument/2006/relationships/hyperlink" Target="https://www.e-cancer.fr/Professionnels-de-sante/Depistage-et-detection-precoce/Strategies-de-depistage/Centres-regionaux-de-coordination-des-depistages-des-cancers" TargetMode="External"/><Relationship Id="rId10" Type="http://schemas.openxmlformats.org/officeDocument/2006/relationships/endnotes" Target="endnotes.xml"/><Relationship Id="rId31" Type="http://schemas.openxmlformats.org/officeDocument/2006/relationships/image" Target="media/image18.jpg"/><Relationship Id="rId44" Type="http://schemas.openxmlformats.org/officeDocument/2006/relationships/hyperlink" Target="https://drive.google.com/file/d/1fAQOMbtZBprF6nsniFXJjkjhQ1rRIFVR/view?usp=sharing" TargetMode="External"/><Relationship Id="rId52" Type="http://schemas.openxmlformats.org/officeDocument/2006/relationships/hyperlink" Target="https://www.gemvoyages.ovh/wp-content/uploads/2019/03/Cohesion_arcange-VOYAGES.pdf" TargetMode="External"/><Relationship Id="rId60" Type="http://schemas.openxmlformats.org/officeDocument/2006/relationships/image" Target="media/image29.png"/><Relationship Id="rId65" Type="http://schemas.openxmlformats.org/officeDocument/2006/relationships/hyperlink" Target="https://www.planet.fr/immobilier-viager-conseils-dexpert-pour-eviter-tous-les-pieges.2517954.1555.html" TargetMode="External"/><Relationship Id="rId73" Type="http://schemas.openxmlformats.org/officeDocument/2006/relationships/image" Target="media/image34.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g"/><Relationship Id="rId39" Type="http://schemas.openxmlformats.org/officeDocument/2006/relationships/hyperlink" Target="https://www.gemvoyages.ovh/index.php/annulation/" TargetMode="External"/><Relationship Id="rId34" Type="http://schemas.openxmlformats.org/officeDocument/2006/relationships/image" Target="media/image20.png"/><Relationship Id="rId50" Type="http://schemas.openxmlformats.org/officeDocument/2006/relationships/hyperlink" Target="https://drive.google.com/file/d/1SDoCy6tP8dIafCIfbQvoP7C0h15_4wMH/view?usp=sharing" TargetMode="External"/><Relationship Id="rId55" Type="http://schemas.openxmlformats.org/officeDocument/2006/relationships/image" Target="media/image26.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planet.fr/auteurs/marine-lannot/8141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tfl\AppData\Roaming\Microsoft\Templates\Bulletin%20d&#8217;information%20des%20entreprises.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PDescription xmlns="6d93d202-47fc-4405-873a-cab67cc5f1b2" xsi:nil="true"/>
    <AssetExpire xmlns="6d93d202-47fc-4405-873a-cab67cc5f1b2">2029-01-01T08:00:00+00:00</AssetExpire>
    <CampaignTagsTaxHTField0 xmlns="6d93d202-47fc-4405-873a-cab67cc5f1b2">
      <Terms xmlns="http://schemas.microsoft.com/office/infopath/2007/PartnerControls"/>
    </CampaignTagsTaxHTField0>
    <IntlLangReviewDate xmlns="6d93d202-47fc-4405-873a-cab67cc5f1b2" xsi:nil="true"/>
    <TPFriendlyName xmlns="6d93d202-47fc-4405-873a-cab67cc5f1b2" xsi:nil="true"/>
    <IntlLangReview xmlns="6d93d202-47fc-4405-873a-cab67cc5f1b2">false</IntlLangReview>
    <LocLastLocAttemptVersionLookup xmlns="6d93d202-47fc-4405-873a-cab67cc5f1b2">849760</LocLastLocAttemptVersionLookup>
    <PolicheckWords xmlns="6d93d202-47fc-4405-873a-cab67cc5f1b2" xsi:nil="true"/>
    <SubmitterId xmlns="6d93d202-47fc-4405-873a-cab67cc5f1b2" xsi:nil="true"/>
    <AcquiredFrom xmlns="6d93d202-47fc-4405-873a-cab67cc5f1b2">Internal MS</AcquiredFrom>
    <EditorialStatus xmlns="6d93d202-47fc-4405-873a-cab67cc5f1b2">Complete</EditorialStatus>
    <Markets xmlns="6d93d202-47fc-4405-873a-cab67cc5f1b2"/>
    <OriginAsset xmlns="6d93d202-47fc-4405-873a-cab67cc5f1b2" xsi:nil="true"/>
    <AssetStart xmlns="6d93d202-47fc-4405-873a-cab67cc5f1b2">2012-08-06T12:25:00+00:00</AssetStart>
    <FriendlyTitle xmlns="6d93d202-47fc-4405-873a-cab67cc5f1b2" xsi:nil="true"/>
    <MarketSpecific xmlns="6d93d202-47fc-4405-873a-cab67cc5f1b2">false</MarketSpecific>
    <TPNamespace xmlns="6d93d202-47fc-4405-873a-cab67cc5f1b2" xsi:nil="true"/>
    <PublishStatusLookup xmlns="6d93d202-47fc-4405-873a-cab67cc5f1b2">
      <Value>505125</Value>
    </PublishStatusLookup>
    <APAuthor xmlns="6d93d202-47fc-4405-873a-cab67cc5f1b2">
      <UserInfo>
        <DisplayName>MIDDLEEAST\v-keerth</DisplayName>
        <AccountId>2799</AccountId>
        <AccountType/>
      </UserInfo>
    </APAuthor>
    <TPCommandLine xmlns="6d93d202-47fc-4405-873a-cab67cc5f1b2" xsi:nil="true"/>
    <IntlLangReviewer xmlns="6d93d202-47fc-4405-873a-cab67cc5f1b2" xsi:nil="true"/>
    <OpenTemplate xmlns="6d93d202-47fc-4405-873a-cab67cc5f1b2">true</OpenTemplate>
    <CSXSubmissionDate xmlns="6d93d202-47fc-4405-873a-cab67cc5f1b2" xsi:nil="true"/>
    <TaxCatchAll xmlns="6d93d202-47fc-4405-873a-cab67cc5f1b2"/>
    <Manager xmlns="6d93d202-47fc-4405-873a-cab67cc5f1b2" xsi:nil="true"/>
    <NumericId xmlns="6d93d202-47fc-4405-873a-cab67cc5f1b2" xsi:nil="true"/>
    <ParentAssetId xmlns="6d93d202-47fc-4405-873a-cab67cc5f1b2" xsi:nil="true"/>
    <OriginalSourceMarket xmlns="6d93d202-47fc-4405-873a-cab67cc5f1b2">english</OriginalSourceMarket>
    <ApprovalStatus xmlns="6d93d202-47fc-4405-873a-cab67cc5f1b2">InProgress</ApprovalStatus>
    <TPComponent xmlns="6d93d202-47fc-4405-873a-cab67cc5f1b2" xsi:nil="true"/>
    <EditorialTags xmlns="6d93d202-47fc-4405-873a-cab67cc5f1b2" xsi:nil="true"/>
    <TPExecutable xmlns="6d93d202-47fc-4405-873a-cab67cc5f1b2" xsi:nil="true"/>
    <TPLaunchHelpLink xmlns="6d93d202-47fc-4405-873a-cab67cc5f1b2" xsi:nil="true"/>
    <LocComments xmlns="6d93d202-47fc-4405-873a-cab67cc5f1b2" xsi:nil="true"/>
    <LocRecommendedHandoff xmlns="6d93d202-47fc-4405-873a-cab67cc5f1b2" xsi:nil="true"/>
    <SourceTitle xmlns="6d93d202-47fc-4405-873a-cab67cc5f1b2" xsi:nil="true"/>
    <CSXUpdate xmlns="6d93d202-47fc-4405-873a-cab67cc5f1b2">false</CSXUpdate>
    <IntlLocPriority xmlns="6d93d202-47fc-4405-873a-cab67cc5f1b2" xsi:nil="true"/>
    <UAProjectedTotalWords xmlns="6d93d202-47fc-4405-873a-cab67cc5f1b2" xsi:nil="true"/>
    <AssetType xmlns="6d93d202-47fc-4405-873a-cab67cc5f1b2">TP</AssetType>
    <MachineTranslated xmlns="6d93d202-47fc-4405-873a-cab67cc5f1b2">false</MachineTranslated>
    <OutputCachingOn xmlns="6d93d202-47fc-4405-873a-cab67cc5f1b2">false</OutputCachingOn>
    <TemplateStatus xmlns="6d93d202-47fc-4405-873a-cab67cc5f1b2">Complete</TemplateStatus>
    <IsSearchable xmlns="6d93d202-47fc-4405-873a-cab67cc5f1b2">true</IsSearchable>
    <ContentItem xmlns="6d93d202-47fc-4405-873a-cab67cc5f1b2" xsi:nil="true"/>
    <HandoffToMSDN xmlns="6d93d202-47fc-4405-873a-cab67cc5f1b2" xsi:nil="true"/>
    <ShowIn xmlns="6d93d202-47fc-4405-873a-cab67cc5f1b2">Show everywhere</ShowIn>
    <ThumbnailAssetId xmlns="6d93d202-47fc-4405-873a-cab67cc5f1b2" xsi:nil="true"/>
    <UALocComments xmlns="6d93d202-47fc-4405-873a-cab67cc5f1b2" xsi:nil="true"/>
    <UALocRecommendation xmlns="6d93d202-47fc-4405-873a-cab67cc5f1b2">Localize</UALocRecommendation>
    <LastModifiedDateTime xmlns="6d93d202-47fc-4405-873a-cab67cc5f1b2" xsi:nil="true"/>
    <LegacyData xmlns="6d93d202-47fc-4405-873a-cab67cc5f1b2" xsi:nil="true"/>
    <LocManualTestRequired xmlns="6d93d202-47fc-4405-873a-cab67cc5f1b2">false</LocManualTestRequired>
    <LocMarketGroupTiers2 xmlns="6d93d202-47fc-4405-873a-cab67cc5f1b2" xsi:nil="true"/>
    <ClipArtFilename xmlns="6d93d202-47fc-4405-873a-cab67cc5f1b2" xsi:nil="true"/>
    <TPApplication xmlns="6d93d202-47fc-4405-873a-cab67cc5f1b2" xsi:nil="true"/>
    <CSXHash xmlns="6d93d202-47fc-4405-873a-cab67cc5f1b2" xsi:nil="true"/>
    <DirectSourceMarket xmlns="6d93d202-47fc-4405-873a-cab67cc5f1b2">english</DirectSourceMarket>
    <PrimaryImageGen xmlns="6d93d202-47fc-4405-873a-cab67cc5f1b2">true</PrimaryImageGen>
    <PlannedPubDate xmlns="6d93d202-47fc-4405-873a-cab67cc5f1b2" xsi:nil="true"/>
    <CSXSubmissionMarket xmlns="6d93d202-47fc-4405-873a-cab67cc5f1b2" xsi:nil="true"/>
    <Downloads xmlns="6d93d202-47fc-4405-873a-cab67cc5f1b2">0</Downloads>
    <ArtSampleDocs xmlns="6d93d202-47fc-4405-873a-cab67cc5f1b2" xsi:nil="true"/>
    <TrustLevel xmlns="6d93d202-47fc-4405-873a-cab67cc5f1b2">1 Microsoft Managed Content</TrustLevel>
    <BlockPublish xmlns="6d93d202-47fc-4405-873a-cab67cc5f1b2">false</BlockPublish>
    <TPLaunchHelpLinkType xmlns="6d93d202-47fc-4405-873a-cab67cc5f1b2">Template</TPLaunchHelpLinkType>
    <LocalizationTagsTaxHTField0 xmlns="6d93d202-47fc-4405-873a-cab67cc5f1b2">
      <Terms xmlns="http://schemas.microsoft.com/office/infopath/2007/PartnerControls"/>
    </LocalizationTagsTaxHTField0>
    <BusinessGroup xmlns="6d93d202-47fc-4405-873a-cab67cc5f1b2" xsi:nil="true"/>
    <Providers xmlns="6d93d202-47fc-4405-873a-cab67cc5f1b2" xsi:nil="true"/>
    <TemplateTemplateType xmlns="6d93d202-47fc-4405-873a-cab67cc5f1b2">Word Document Template</TemplateTemplateType>
    <TimesCloned xmlns="6d93d202-47fc-4405-873a-cab67cc5f1b2" xsi:nil="true"/>
    <TPAppVersion xmlns="6d93d202-47fc-4405-873a-cab67cc5f1b2" xsi:nil="true"/>
    <VoteCount xmlns="6d93d202-47fc-4405-873a-cab67cc5f1b2" xsi:nil="true"/>
    <AverageRating xmlns="6d93d202-47fc-4405-873a-cab67cc5f1b2" xsi:nil="true"/>
    <FeatureTagsTaxHTField0 xmlns="6d93d202-47fc-4405-873a-cab67cc5f1b2">
      <Terms xmlns="http://schemas.microsoft.com/office/infopath/2007/PartnerControls"/>
    </FeatureTagsTaxHTField0>
    <Provider xmlns="6d93d202-47fc-4405-873a-cab67cc5f1b2" xsi:nil="true"/>
    <UACurrentWords xmlns="6d93d202-47fc-4405-873a-cab67cc5f1b2" xsi:nil="true"/>
    <AssetId xmlns="6d93d202-47fc-4405-873a-cab67cc5f1b2">TP103200095</AssetId>
    <TPClientViewer xmlns="6d93d202-47fc-4405-873a-cab67cc5f1b2" xsi:nil="true"/>
    <DSATActionTaken xmlns="6d93d202-47fc-4405-873a-cab67cc5f1b2" xsi:nil="true"/>
    <APEditor xmlns="6d93d202-47fc-4405-873a-cab67cc5f1b2">
      <UserInfo>
        <DisplayName/>
        <AccountId xsi:nil="true"/>
        <AccountType/>
      </UserInfo>
    </APEditor>
    <TPInstallLocation xmlns="6d93d202-47fc-4405-873a-cab67cc5f1b2" xsi:nil="true"/>
    <OOCacheId xmlns="6d93d202-47fc-4405-873a-cab67cc5f1b2" xsi:nil="true"/>
    <IsDeleted xmlns="6d93d202-47fc-4405-873a-cab67cc5f1b2">false</IsDeleted>
    <PublishTargets xmlns="6d93d202-47fc-4405-873a-cab67cc5f1b2">OfficeOnlineVNext</PublishTargets>
    <ApprovalLog xmlns="6d93d202-47fc-4405-873a-cab67cc5f1b2" xsi:nil="true"/>
    <BugNumber xmlns="6d93d202-47fc-4405-873a-cab67cc5f1b2" xsi:nil="true"/>
    <CrawlForDependencies xmlns="6d93d202-47fc-4405-873a-cab67cc5f1b2">false</CrawlForDependencies>
    <InternalTagsTaxHTField0 xmlns="6d93d202-47fc-4405-873a-cab67cc5f1b2">
      <Terms xmlns="http://schemas.microsoft.com/office/infopath/2007/PartnerControls"/>
    </InternalTagsTaxHTField0>
    <LastHandOff xmlns="6d93d202-47fc-4405-873a-cab67cc5f1b2" xsi:nil="true"/>
    <Milestone xmlns="6d93d202-47fc-4405-873a-cab67cc5f1b2" xsi:nil="true"/>
    <OriginalRelease xmlns="6d93d202-47fc-4405-873a-cab67cc5f1b2">15</OriginalRelease>
    <RecommendationsModifier xmlns="6d93d202-47fc-4405-873a-cab67cc5f1b2" xsi:nil="true"/>
    <ScenarioTagsTaxHTField0 xmlns="6d93d202-47fc-4405-873a-cab67cc5f1b2">
      <Terms xmlns="http://schemas.microsoft.com/office/infopath/2007/PartnerControls"/>
    </ScenarioTagsTaxHTField0>
    <UANotes xmlns="6d93d202-47fc-4405-873a-cab67cc5f1b2" xsi:nil="true"/>
    <Component xmlns="64acb2c5-0a2b-4bda-bd34-58e36cbb80d2" xsi:nil="true"/>
    <Description0 xmlns="64acb2c5-0a2b-4bda-bd34-58e36cbb80d2"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9924D1ECC420D47A2456556BC94F7370400BDF4491DEA4973499845289601F88B9F" ma:contentTypeVersion="55" ma:contentTypeDescription="Create a new document." ma:contentTypeScope="" ma:versionID="41eb558a2b826e6e4f9defd990175bec">
  <xsd:schema xmlns:xsd="http://www.w3.org/2001/XMLSchema" xmlns:xs="http://www.w3.org/2001/XMLSchema" xmlns:p="http://schemas.microsoft.com/office/2006/metadata/properties" xmlns:ns2="6d93d202-47fc-4405-873a-cab67cc5f1b2" xmlns:ns3="64acb2c5-0a2b-4bda-bd34-58e36cbb80d2" targetNamespace="http://schemas.microsoft.com/office/2006/metadata/properties" ma:root="true" ma:fieldsID="19deea0185cf7bc57eee9b90b1ba2ace" ns2:_="" ns3:_="">
    <xsd:import namespace="6d93d202-47fc-4405-873a-cab67cc5f1b2"/>
    <xsd:import namespace="64acb2c5-0a2b-4bda-bd34-58e36cbb80d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3d202-47fc-4405-873a-cab67cc5f1b2"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79c007-7f28-4db9-9ba1-525d19a3279b}"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0C6DD30-196A-4C6B-B1BF-A43F3B8ACD4F}" ma:internalName="CSXSubmissionMarket" ma:readOnly="false" ma:showField="MarketName" ma:web="6d93d202-47fc-4405-873a-cab67cc5f1b2">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bb16b974-ed24-4278-8820-8e232d38904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7E2D4CA2-442A-4FDA-AA57-71B8C7B2C53C}" ma:internalName="InProjectListLookup" ma:readOnly="true" ma:showField="InProjectLis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fd9a49dc-3dbf-4047-b62d-1d587abe7b40}"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7E2D4CA2-442A-4FDA-AA57-71B8C7B2C53C}" ma:internalName="LastCompleteVersionLookup" ma:readOnly="true" ma:showField="LastComplete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7E2D4CA2-442A-4FDA-AA57-71B8C7B2C53C}" ma:internalName="LastPreviewErrorLookup" ma:readOnly="true" ma:showField="LastPreview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7E2D4CA2-442A-4FDA-AA57-71B8C7B2C53C}" ma:internalName="LastPreviewResultLookup" ma:readOnly="true" ma:showField="LastPreview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7E2D4CA2-442A-4FDA-AA57-71B8C7B2C53C}" ma:internalName="LastPreviewAttemptDateLookup" ma:readOnly="true" ma:showField="LastPreview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7E2D4CA2-442A-4FDA-AA57-71B8C7B2C53C}" ma:internalName="LastPreviewedByLookup" ma:readOnly="true" ma:showField="LastPreview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7E2D4CA2-442A-4FDA-AA57-71B8C7B2C53C}" ma:internalName="LastPreviewTimeLookup" ma:readOnly="true" ma:showField="LastPreview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7E2D4CA2-442A-4FDA-AA57-71B8C7B2C53C}" ma:internalName="LastPreviewVersionLookup" ma:readOnly="true" ma:showField="LastPreview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7E2D4CA2-442A-4FDA-AA57-71B8C7B2C53C}" ma:internalName="LastPublishErrorLookup" ma:readOnly="true" ma:showField="LastPublish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7E2D4CA2-442A-4FDA-AA57-71B8C7B2C53C}" ma:internalName="LastPublishResultLookup" ma:readOnly="true" ma:showField="LastPublish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7E2D4CA2-442A-4FDA-AA57-71B8C7B2C53C}" ma:internalName="LastPublishAttemptDateLookup" ma:readOnly="true" ma:showField="LastPublish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7E2D4CA2-442A-4FDA-AA57-71B8C7B2C53C}" ma:internalName="LastPublishedByLookup" ma:readOnly="true" ma:showField="LastPublish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7E2D4CA2-442A-4FDA-AA57-71B8C7B2C53C}" ma:internalName="LastPublishTimeLookup" ma:readOnly="true" ma:showField="LastPublish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7E2D4CA2-442A-4FDA-AA57-71B8C7B2C53C}" ma:internalName="LastPublishVersionLookup" ma:readOnly="true" ma:showField="LastPublish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4CDE398E-75A7-4993-8C61-2BFD31F64754}" ma:internalName="LocLastLocAttemptVersionLookup" ma:readOnly="false" ma:showField="LastLocAttemptVersion" ma:web="6d93d202-47fc-4405-873a-cab67cc5f1b2">
      <xsd:simpleType>
        <xsd:restriction base="dms:Lookup"/>
      </xsd:simpleType>
    </xsd:element>
    <xsd:element name="LocLastLocAttemptVersionTypeLookup" ma:index="72" nillable="true" ma:displayName="Loc Last Loc Attempt Version Type" ma:default="" ma:list="{4CDE398E-75A7-4993-8C61-2BFD31F64754}" ma:internalName="LocLastLocAttemptVersionTypeLookup" ma:readOnly="true" ma:showField="LastLocAttemptVersionType" ma:web="6d93d202-47fc-4405-873a-cab67cc5f1b2">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4CDE398E-75A7-4993-8C61-2BFD31F64754}" ma:internalName="LocNewPublishedVersionLookup" ma:readOnly="true" ma:showField="NewPublishedVersion" ma:web="6d93d202-47fc-4405-873a-cab67cc5f1b2">
      <xsd:simpleType>
        <xsd:restriction base="dms:Lookup"/>
      </xsd:simpleType>
    </xsd:element>
    <xsd:element name="LocOverallHandbackStatusLookup" ma:index="76" nillable="true" ma:displayName="Loc Overall Handback Status" ma:default="" ma:list="{4CDE398E-75A7-4993-8C61-2BFD31F64754}" ma:internalName="LocOverallHandbackStatusLookup" ma:readOnly="true" ma:showField="OverallHandbackStatus" ma:web="6d93d202-47fc-4405-873a-cab67cc5f1b2">
      <xsd:simpleType>
        <xsd:restriction base="dms:Lookup"/>
      </xsd:simpleType>
    </xsd:element>
    <xsd:element name="LocOverallLocStatusLookup" ma:index="77" nillable="true" ma:displayName="Loc Overall Localize Status" ma:default="" ma:list="{4CDE398E-75A7-4993-8C61-2BFD31F64754}" ma:internalName="LocOverallLocStatusLookup" ma:readOnly="true" ma:showField="OverallLocStatus" ma:web="6d93d202-47fc-4405-873a-cab67cc5f1b2">
      <xsd:simpleType>
        <xsd:restriction base="dms:Lookup"/>
      </xsd:simpleType>
    </xsd:element>
    <xsd:element name="LocOverallPreviewStatusLookup" ma:index="78" nillable="true" ma:displayName="Loc Overall Preview Status" ma:default="" ma:list="{4CDE398E-75A7-4993-8C61-2BFD31F64754}" ma:internalName="LocOverallPreviewStatusLookup" ma:readOnly="true" ma:showField="OverallPreviewStatus" ma:web="6d93d202-47fc-4405-873a-cab67cc5f1b2">
      <xsd:simpleType>
        <xsd:restriction base="dms:Lookup"/>
      </xsd:simpleType>
    </xsd:element>
    <xsd:element name="LocOverallPublishStatusLookup" ma:index="79" nillable="true" ma:displayName="Loc Overall Publish Status" ma:default="" ma:list="{4CDE398E-75A7-4993-8C61-2BFD31F64754}" ma:internalName="LocOverallPublishStatusLookup" ma:readOnly="true" ma:showField="OverallPublishStatus" ma:web="6d93d202-47fc-4405-873a-cab67cc5f1b2">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4CDE398E-75A7-4993-8C61-2BFD31F64754}" ma:internalName="LocProcessedForHandoffsLookup" ma:readOnly="true" ma:showField="ProcessedForHandoffs" ma:web="6d93d202-47fc-4405-873a-cab67cc5f1b2">
      <xsd:simpleType>
        <xsd:restriction base="dms:Lookup"/>
      </xsd:simpleType>
    </xsd:element>
    <xsd:element name="LocProcessedForMarketsLookup" ma:index="82" nillable="true" ma:displayName="Loc Processed For Markets" ma:default="" ma:list="{4CDE398E-75A7-4993-8C61-2BFD31F64754}" ma:internalName="LocProcessedForMarketsLookup" ma:readOnly="true" ma:showField="ProcessedForMarkets" ma:web="6d93d202-47fc-4405-873a-cab67cc5f1b2">
      <xsd:simpleType>
        <xsd:restriction base="dms:Lookup"/>
      </xsd:simpleType>
    </xsd:element>
    <xsd:element name="LocPublishedDependentAssetsLookup" ma:index="83" nillable="true" ma:displayName="Loc Published Dependent Assets" ma:default="" ma:list="{4CDE398E-75A7-4993-8C61-2BFD31F64754}" ma:internalName="LocPublishedDependentAssetsLookup" ma:readOnly="true" ma:showField="PublishedDependentAssets" ma:web="6d93d202-47fc-4405-873a-cab67cc5f1b2">
      <xsd:simpleType>
        <xsd:restriction base="dms:Lookup"/>
      </xsd:simpleType>
    </xsd:element>
    <xsd:element name="LocPublishedLinkedAssetsLookup" ma:index="84" nillable="true" ma:displayName="Loc Published Linked Assets" ma:default="" ma:list="{4CDE398E-75A7-4993-8C61-2BFD31F64754}" ma:internalName="LocPublishedLinkedAssetsLookup" ma:readOnly="true" ma:showField="PublishedLinkedAssets" ma:web="6d93d202-47fc-4405-873a-cab67cc5f1b2">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db560eb5-700a-4f94-8fda-b57de4261f12}"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0C6DD30-196A-4C6B-B1BF-A43F3B8ACD4F}" ma:internalName="Markets" ma:readOnly="false" ma:showField="MarketNa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7E2D4CA2-442A-4FDA-AA57-71B8C7B2C53C}" ma:internalName="NumOfRatingsLookup" ma:readOnly="true" ma:showField="NumOfRating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7E2D4CA2-442A-4FDA-AA57-71B8C7B2C53C}" ma:internalName="PublishStatusLookup" ma:readOnly="false" ma:showField="PublishStatu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e3f7319-fb8f-4449-8902-000ab73a856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11d213f5-ec09-44b6-a8be-9da225be7a8d}" ma:internalName="TaxCatchAll" ma:showField="CatchAllData"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11d213f5-ec09-44b6-a8be-9da225be7a8d}" ma:internalName="TaxCatchAllLabel" ma:readOnly="true" ma:showField="CatchAllDataLabel"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acb2c5-0a2b-4bda-bd34-58e36cbb80d2"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62322F-7116-4ABA-BBF1-8F77BBC6A62B}">
  <ds:schemaRefs>
    <ds:schemaRef ds:uri="http://schemas.openxmlformats.org/officeDocument/2006/bibliography"/>
  </ds:schemaRefs>
</ds:datastoreItem>
</file>

<file path=customXml/itemProps2.xml><?xml version="1.0" encoding="utf-8"?>
<ds:datastoreItem xmlns:ds="http://schemas.openxmlformats.org/officeDocument/2006/customXml" ds:itemID="{6B9779F8-4B51-4BFC-9C3F-785C5EC3D5B4}">
  <ds:schemaRefs>
    <ds:schemaRef ds:uri="http://schemas.microsoft.com/office/2006/metadata/properties"/>
    <ds:schemaRef ds:uri="http://schemas.microsoft.com/office/infopath/2007/PartnerControls"/>
    <ds:schemaRef ds:uri="6d93d202-47fc-4405-873a-cab67cc5f1b2"/>
    <ds:schemaRef ds:uri="64acb2c5-0a2b-4bda-bd34-58e36cbb80d2"/>
  </ds:schemaRefs>
</ds:datastoreItem>
</file>

<file path=customXml/itemProps3.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4.xml><?xml version="1.0" encoding="utf-8"?>
<ds:datastoreItem xmlns:ds="http://schemas.openxmlformats.org/officeDocument/2006/customXml" ds:itemID="{FA31257F-7D1C-46A7-AF47-C6E319A38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3d202-47fc-4405-873a-cab67cc5f1b2"/>
    <ds:schemaRef ds:uri="64acb2c5-0a2b-4bda-bd34-58e36cbb8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Bulletin d’information des entreprises</Template>
  <TotalTime>0</TotalTime>
  <Pages>10</Pages>
  <Words>2191</Words>
  <Characters>12056</Characters>
  <Application>Microsoft Office Word</Application>
  <DocSecurity>0</DocSecurity>
  <Lines>100</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Mr TIMOLEON</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watflo17@outlook.fr</dc:creator>
  <cp:keywords/>
  <dc:description/>
  <cp:lastModifiedBy>MSA</cp:lastModifiedBy>
  <cp:revision>2</cp:revision>
  <cp:lastPrinted>2023-03-07T11:48:00Z</cp:lastPrinted>
  <dcterms:created xsi:type="dcterms:W3CDTF">2023-05-16T06:44:00Z</dcterms:created>
  <dcterms:modified xsi:type="dcterms:W3CDTF">2023-05-16T06:44:00Z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0x01010069924D1ECC420D47A2456556BC94F7370400BDF4491DEA4973499845289601F88B9F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LocMarketGroupTiers">
    <vt:lpwstr/>
  </property>
  <property fmtid="{D5CDD505-2E9C-101B-9397-08002B2CF9AE}" pid="11" name="CategoryTagsTaxHTField0">
    <vt:lpwstr/>
  </property>
  <property fmtid="{D5CDD505-2E9C-101B-9397-08002B2CF9AE}" pid="12" name="HiddenCategoryTagsTaxHTField0">
    <vt:lpwstr/>
  </property>
</Properties>
</file>